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2D0A7C" w:rsidRDefault="002D0A7C" w:rsidP="00550EFD">
      <w:pPr>
        <w:spacing w:after="0" w:line="480" w:lineRule="auto"/>
        <w:jc w:val="center"/>
        <w:rPr>
          <w:rFonts w:ascii="Times New Roman" w:hAnsi="Times New Roman" w:cs="Times New Roman"/>
          <w:sz w:val="24"/>
          <w:szCs w:val="24"/>
        </w:rPr>
      </w:pPr>
      <w:r w:rsidRPr="002D0A7C">
        <w:rPr>
          <w:rFonts w:ascii="Times New Roman" w:hAnsi="Times New Roman" w:cs="Times New Roman"/>
          <w:sz w:val="24"/>
          <w:szCs w:val="24"/>
        </w:rPr>
        <w:t xml:space="preserve">Response to Shawn </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2D0A7C" w:rsidRDefault="002D0A7C" w:rsidP="002D0A7C">
      <w:pPr>
        <w:spacing w:after="0" w:line="480" w:lineRule="auto"/>
        <w:jc w:val="center"/>
        <w:rPr>
          <w:rFonts w:ascii="Times New Roman" w:hAnsi="Times New Roman" w:cs="Times New Roman"/>
          <w:sz w:val="24"/>
          <w:szCs w:val="24"/>
        </w:rPr>
      </w:pPr>
      <w:r w:rsidRPr="002D0A7C">
        <w:rPr>
          <w:rFonts w:ascii="Times New Roman" w:hAnsi="Times New Roman" w:cs="Times New Roman"/>
          <w:sz w:val="24"/>
          <w:szCs w:val="24"/>
        </w:rPr>
        <w:lastRenderedPageBreak/>
        <w:t xml:space="preserve">Response to Shawn </w:t>
      </w:r>
    </w:p>
    <w:p w:rsidR="00267851" w:rsidRPr="0008177B" w:rsidRDefault="00267851" w:rsidP="00550EFD">
      <w:pPr>
        <w:spacing w:after="0" w:line="480" w:lineRule="auto"/>
        <w:jc w:val="center"/>
        <w:rPr>
          <w:rFonts w:ascii="Times New Roman" w:hAnsi="Times New Roman" w:cs="Times New Roman"/>
          <w:sz w:val="24"/>
          <w:szCs w:val="24"/>
        </w:rPr>
      </w:pPr>
    </w:p>
    <w:p w:rsidR="0008177B" w:rsidRPr="0008177B" w:rsidRDefault="002D0A7C" w:rsidP="002D0A7C">
      <w:pPr>
        <w:spacing w:after="0" w:line="480" w:lineRule="auto"/>
        <w:ind w:firstLine="720"/>
        <w:rPr>
          <w:rFonts w:ascii="Times New Roman" w:hAnsi="Times New Roman" w:cs="Times New Roman"/>
          <w:sz w:val="24"/>
          <w:szCs w:val="24"/>
        </w:rPr>
      </w:pPr>
      <w:r w:rsidRPr="002D0A7C">
        <w:rPr>
          <w:rFonts w:ascii="Times New Roman" w:hAnsi="Times New Roman" w:cs="Times New Roman"/>
          <w:sz w:val="24"/>
          <w:szCs w:val="24"/>
        </w:rPr>
        <w:t xml:space="preserve">It is a widely agreed point that leadership should oversee any discussion of change that would be implemented. To put it simply, whether a change in the current setting of the organization would be good or bad can only be determined through conversation between peers under the watch of </w:t>
      </w:r>
      <w:proofErr w:type="gramStart"/>
      <w:r w:rsidRPr="002D0A7C">
        <w:rPr>
          <w:rFonts w:ascii="Times New Roman" w:hAnsi="Times New Roman" w:cs="Times New Roman"/>
          <w:sz w:val="24"/>
          <w:szCs w:val="24"/>
        </w:rPr>
        <w:t>leadership</w:t>
      </w:r>
      <w:r w:rsidR="0055093C" w:rsidRPr="0055093C">
        <w:rPr>
          <w:rFonts w:ascii="Times New Roman" w:hAnsi="Times New Roman" w:cs="Times New Roman"/>
          <w:sz w:val="24"/>
          <w:szCs w:val="24"/>
        </w:rPr>
        <w:t>(</w:t>
      </w:r>
      <w:proofErr w:type="gramEnd"/>
      <w:r w:rsidR="0055093C" w:rsidRPr="0055093C">
        <w:rPr>
          <w:rFonts w:ascii="Times New Roman" w:hAnsi="Times New Roman" w:cs="Times New Roman"/>
          <w:sz w:val="24"/>
          <w:szCs w:val="24"/>
        </w:rPr>
        <w:t>Huber, 2017)</w:t>
      </w:r>
      <w:r w:rsidRPr="002D0A7C">
        <w:rPr>
          <w:rFonts w:ascii="Times New Roman" w:hAnsi="Times New Roman" w:cs="Times New Roman"/>
          <w:sz w:val="24"/>
          <w:szCs w:val="24"/>
        </w:rPr>
        <w:t>. Certainly, having management involved in any sort of change allows the change to be implemented smoothly. Moreover, the leadership should recognize that staff would feel better and they would know that they are being taken care of. This fact is reflected in the work done by numerous researchers. According to research, any business in which leadership or higher management is actively involved in the process of implementing change within their organization is always successful in implementing the change</w:t>
      </w:r>
      <w:r w:rsidR="0055093C" w:rsidRPr="0055093C">
        <w:rPr>
          <w:rFonts w:ascii="Times New Roman" w:hAnsi="Times New Roman" w:cs="Times New Roman"/>
          <w:sz w:val="24"/>
          <w:szCs w:val="24"/>
        </w:rPr>
        <w:t xml:space="preserve"> (Al-Ali et.al, 2017)</w:t>
      </w:r>
      <w:r w:rsidRPr="002D0A7C">
        <w:rPr>
          <w:rFonts w:ascii="Times New Roman" w:hAnsi="Times New Roman" w:cs="Times New Roman"/>
          <w:sz w:val="24"/>
          <w:szCs w:val="24"/>
        </w:rPr>
        <w:t xml:space="preserve">. This success is resultant because the leadership of any organization leads from the front in the process of change. Examples of the organization successfully implementing a change by having the leadership heavily involved in the process are found in abundance in literature. Shawn highlighted two instances where a change in an organization was implemented. The change in which staff had to wear a device to record the compliance regarding hand-washing was not fully accepted by the employees. It is because the management was not involved with the staff in informing them about the potential benefits of wearing the device as the staff was reluctant to embrace it. Management could have easily implemented the change if they were actively involved with the employees. Another instance in which the change was successfully implemented in the organization was when the monitors were to be replaced. The reason that this change was successfully implemented in the organization is interesting. Because the staff was fed up with the old monitors they undertook the change easily. Moreover, having a specialist </w:t>
      </w:r>
      <w:r w:rsidRPr="002D0A7C">
        <w:rPr>
          <w:rFonts w:ascii="Times New Roman" w:hAnsi="Times New Roman" w:cs="Times New Roman"/>
          <w:sz w:val="24"/>
          <w:szCs w:val="24"/>
        </w:rPr>
        <w:lastRenderedPageBreak/>
        <w:t>from the monitor company helped the staff understand the benefits. It is evident from the discussion above that when leadership is actively engaged with the staff; the process of implementing a change is smooth</w:t>
      </w:r>
      <w:r w:rsidR="0055093C">
        <w:rPr>
          <w:rFonts w:ascii="Times New Roman" w:hAnsi="Times New Roman" w:cs="Times New Roman"/>
          <w:sz w:val="24"/>
          <w:szCs w:val="24"/>
        </w:rPr>
        <w:t>er</w:t>
      </w:r>
      <w:r w:rsidR="0055093C" w:rsidRPr="0055093C">
        <w:rPr>
          <w:rFonts w:ascii="Times New Roman" w:hAnsi="Times New Roman" w:cs="Times New Roman"/>
          <w:sz w:val="24"/>
          <w:szCs w:val="24"/>
        </w:rPr>
        <w:t xml:space="preserve"> (</w:t>
      </w:r>
      <w:proofErr w:type="spellStart"/>
      <w:r w:rsidR="0055093C" w:rsidRPr="0055093C">
        <w:rPr>
          <w:rFonts w:ascii="Times New Roman" w:hAnsi="Times New Roman" w:cs="Times New Roman"/>
          <w:sz w:val="24"/>
          <w:szCs w:val="24"/>
        </w:rPr>
        <w:t>Burnes</w:t>
      </w:r>
      <w:proofErr w:type="spellEnd"/>
      <w:r w:rsidR="0055093C" w:rsidRPr="0055093C">
        <w:rPr>
          <w:rFonts w:ascii="Times New Roman" w:hAnsi="Times New Roman" w:cs="Times New Roman"/>
          <w:sz w:val="24"/>
          <w:szCs w:val="24"/>
        </w:rPr>
        <w:t>, Hughes &amp; By, 2018)</w:t>
      </w:r>
      <w:r w:rsidRPr="002D0A7C">
        <w:rPr>
          <w:rFonts w:ascii="Times New Roman" w:hAnsi="Times New Roman" w:cs="Times New Roman"/>
          <w:sz w:val="24"/>
          <w:szCs w:val="24"/>
        </w:rPr>
        <w:t>.</w:t>
      </w:r>
    </w:p>
    <w:p w:rsidR="0008177B" w:rsidRDefault="0008177B"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08177B" w:rsidRPr="00267851" w:rsidRDefault="00267851"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08177B" w:rsidRPr="0008177B" w:rsidRDefault="0008177B" w:rsidP="00550EFD">
      <w:pPr>
        <w:spacing w:after="0" w:line="480" w:lineRule="auto"/>
        <w:jc w:val="center"/>
        <w:rPr>
          <w:rFonts w:ascii="Times New Roman" w:hAnsi="Times New Roman" w:cs="Times New Roman"/>
          <w:sz w:val="24"/>
          <w:szCs w:val="24"/>
        </w:rPr>
      </w:pPr>
    </w:p>
    <w:p w:rsidR="00C44858" w:rsidRDefault="00C44858" w:rsidP="00550EFD">
      <w:pPr>
        <w:spacing w:after="0" w:line="480" w:lineRule="auto"/>
        <w:ind w:left="720" w:hanging="720"/>
        <w:rPr>
          <w:rFonts w:ascii="Times New Roman" w:hAnsi="Times New Roman" w:cs="Times New Roman"/>
          <w:sz w:val="24"/>
          <w:szCs w:val="24"/>
        </w:rPr>
      </w:pPr>
      <w:proofErr w:type="gramStart"/>
      <w:r w:rsidRPr="000F00CA">
        <w:rPr>
          <w:rFonts w:ascii="Times New Roman" w:hAnsi="Times New Roman" w:cs="Times New Roman"/>
          <w:sz w:val="24"/>
          <w:szCs w:val="24"/>
        </w:rPr>
        <w:t>Al-Ali, A. A., Singh, S. K., Al-</w:t>
      </w:r>
      <w:proofErr w:type="spellStart"/>
      <w:r w:rsidRPr="000F00CA">
        <w:rPr>
          <w:rFonts w:ascii="Times New Roman" w:hAnsi="Times New Roman" w:cs="Times New Roman"/>
          <w:sz w:val="24"/>
          <w:szCs w:val="24"/>
        </w:rPr>
        <w:t>Nahyan</w:t>
      </w:r>
      <w:proofErr w:type="spellEnd"/>
      <w:r w:rsidRPr="000F00CA">
        <w:rPr>
          <w:rFonts w:ascii="Times New Roman" w:hAnsi="Times New Roman" w:cs="Times New Roman"/>
          <w:sz w:val="24"/>
          <w:szCs w:val="24"/>
        </w:rPr>
        <w:t xml:space="preserve">, M., &amp; </w:t>
      </w:r>
      <w:proofErr w:type="spellStart"/>
      <w:r w:rsidRPr="000F00CA">
        <w:rPr>
          <w:rFonts w:ascii="Times New Roman" w:hAnsi="Times New Roman" w:cs="Times New Roman"/>
          <w:sz w:val="24"/>
          <w:szCs w:val="24"/>
        </w:rPr>
        <w:t>Sohal</w:t>
      </w:r>
      <w:proofErr w:type="spellEnd"/>
      <w:r w:rsidRPr="000F00CA">
        <w:rPr>
          <w:rFonts w:ascii="Times New Roman" w:hAnsi="Times New Roman" w:cs="Times New Roman"/>
          <w:sz w:val="24"/>
          <w:szCs w:val="24"/>
        </w:rPr>
        <w:t>, A. S. (2017).</w:t>
      </w:r>
      <w:proofErr w:type="gramEnd"/>
      <w:r w:rsidRPr="000F00CA">
        <w:rPr>
          <w:rFonts w:ascii="Times New Roman" w:hAnsi="Times New Roman" w:cs="Times New Roman"/>
          <w:sz w:val="24"/>
          <w:szCs w:val="24"/>
        </w:rPr>
        <w:t xml:space="preserve"> Change management through leadership: the mediating role of organizational culture. </w:t>
      </w:r>
      <w:r w:rsidRPr="000F00CA">
        <w:rPr>
          <w:rFonts w:ascii="Times New Roman" w:hAnsi="Times New Roman" w:cs="Times New Roman"/>
          <w:i/>
          <w:iCs/>
          <w:sz w:val="24"/>
          <w:szCs w:val="24"/>
        </w:rPr>
        <w:t>International Journal of Organizational Analysis</w:t>
      </w:r>
      <w:r w:rsidRPr="000F00CA">
        <w:rPr>
          <w:rFonts w:ascii="Times New Roman" w:hAnsi="Times New Roman" w:cs="Times New Roman"/>
          <w:sz w:val="24"/>
          <w:szCs w:val="24"/>
        </w:rPr>
        <w:t>, </w:t>
      </w:r>
      <w:r w:rsidRPr="000F00CA">
        <w:rPr>
          <w:rFonts w:ascii="Times New Roman" w:hAnsi="Times New Roman" w:cs="Times New Roman"/>
          <w:i/>
          <w:iCs/>
          <w:sz w:val="24"/>
          <w:szCs w:val="24"/>
        </w:rPr>
        <w:t>25</w:t>
      </w:r>
      <w:r w:rsidRPr="000F00CA">
        <w:rPr>
          <w:rFonts w:ascii="Times New Roman" w:hAnsi="Times New Roman" w:cs="Times New Roman"/>
          <w:sz w:val="24"/>
          <w:szCs w:val="24"/>
        </w:rPr>
        <w:t>(4), 723-739.</w:t>
      </w:r>
    </w:p>
    <w:p w:rsidR="00C44858" w:rsidRDefault="00C44858" w:rsidP="00550EFD">
      <w:pPr>
        <w:spacing w:after="0" w:line="480" w:lineRule="auto"/>
        <w:ind w:left="720" w:hanging="720"/>
        <w:rPr>
          <w:rFonts w:ascii="Times New Roman" w:hAnsi="Times New Roman" w:cs="Times New Roman"/>
          <w:sz w:val="24"/>
          <w:szCs w:val="24"/>
        </w:rPr>
      </w:pPr>
      <w:proofErr w:type="spellStart"/>
      <w:proofErr w:type="gramStart"/>
      <w:r w:rsidRPr="000F00CA">
        <w:rPr>
          <w:rFonts w:ascii="Times New Roman" w:hAnsi="Times New Roman" w:cs="Times New Roman"/>
          <w:sz w:val="24"/>
          <w:szCs w:val="24"/>
        </w:rPr>
        <w:t>Burnes</w:t>
      </w:r>
      <w:proofErr w:type="spellEnd"/>
      <w:r w:rsidRPr="000F00CA">
        <w:rPr>
          <w:rFonts w:ascii="Times New Roman" w:hAnsi="Times New Roman" w:cs="Times New Roman"/>
          <w:sz w:val="24"/>
          <w:szCs w:val="24"/>
        </w:rPr>
        <w:t>, B., Hughes, M., &amp; By, R. T. (2018).</w:t>
      </w:r>
      <w:proofErr w:type="gramEnd"/>
      <w:r w:rsidRPr="000F00CA">
        <w:rPr>
          <w:rFonts w:ascii="Times New Roman" w:hAnsi="Times New Roman" w:cs="Times New Roman"/>
          <w:sz w:val="24"/>
          <w:szCs w:val="24"/>
        </w:rPr>
        <w:t xml:space="preserve"> </w:t>
      </w:r>
      <w:proofErr w:type="gramStart"/>
      <w:r w:rsidRPr="000F00CA">
        <w:rPr>
          <w:rFonts w:ascii="Times New Roman" w:hAnsi="Times New Roman" w:cs="Times New Roman"/>
          <w:sz w:val="24"/>
          <w:szCs w:val="24"/>
        </w:rPr>
        <w:t xml:space="preserve">Reimagining </w:t>
      </w:r>
      <w:proofErr w:type="spellStart"/>
      <w:r w:rsidRPr="000F00CA">
        <w:rPr>
          <w:rFonts w:ascii="Times New Roman" w:hAnsi="Times New Roman" w:cs="Times New Roman"/>
          <w:sz w:val="24"/>
          <w:szCs w:val="24"/>
        </w:rPr>
        <w:t>organisational</w:t>
      </w:r>
      <w:proofErr w:type="spellEnd"/>
      <w:r w:rsidRPr="000F00CA">
        <w:rPr>
          <w:rFonts w:ascii="Times New Roman" w:hAnsi="Times New Roman" w:cs="Times New Roman"/>
          <w:sz w:val="24"/>
          <w:szCs w:val="24"/>
        </w:rPr>
        <w:t xml:space="preserve"> change leadership.</w:t>
      </w:r>
      <w:proofErr w:type="gramEnd"/>
      <w:r w:rsidRPr="000F00CA">
        <w:rPr>
          <w:rFonts w:ascii="Times New Roman" w:hAnsi="Times New Roman" w:cs="Times New Roman"/>
          <w:sz w:val="24"/>
          <w:szCs w:val="24"/>
        </w:rPr>
        <w:t> </w:t>
      </w:r>
      <w:r w:rsidRPr="000F00CA">
        <w:rPr>
          <w:rFonts w:ascii="Times New Roman" w:hAnsi="Times New Roman" w:cs="Times New Roman"/>
          <w:i/>
          <w:iCs/>
          <w:sz w:val="24"/>
          <w:szCs w:val="24"/>
        </w:rPr>
        <w:t>Leadership</w:t>
      </w:r>
      <w:r w:rsidRPr="000F00CA">
        <w:rPr>
          <w:rFonts w:ascii="Times New Roman" w:hAnsi="Times New Roman" w:cs="Times New Roman"/>
          <w:sz w:val="24"/>
          <w:szCs w:val="24"/>
        </w:rPr>
        <w:t>, </w:t>
      </w:r>
      <w:r w:rsidRPr="000F00CA">
        <w:rPr>
          <w:rFonts w:ascii="Times New Roman" w:hAnsi="Times New Roman" w:cs="Times New Roman"/>
          <w:i/>
          <w:iCs/>
          <w:sz w:val="24"/>
          <w:szCs w:val="24"/>
        </w:rPr>
        <w:t>14</w:t>
      </w:r>
      <w:r w:rsidRPr="000F00CA">
        <w:rPr>
          <w:rFonts w:ascii="Times New Roman" w:hAnsi="Times New Roman" w:cs="Times New Roman"/>
          <w:sz w:val="24"/>
          <w:szCs w:val="24"/>
        </w:rPr>
        <w:t>(2), 141-158.</w:t>
      </w:r>
    </w:p>
    <w:p w:rsidR="00C44858" w:rsidRDefault="00C44858" w:rsidP="00550EFD">
      <w:pPr>
        <w:spacing w:after="0" w:line="480" w:lineRule="auto"/>
        <w:ind w:left="720" w:hanging="720"/>
        <w:rPr>
          <w:rFonts w:ascii="Times New Roman" w:hAnsi="Times New Roman" w:cs="Times New Roman"/>
          <w:sz w:val="24"/>
          <w:szCs w:val="24"/>
        </w:rPr>
      </w:pPr>
      <w:r w:rsidRPr="000F00CA">
        <w:rPr>
          <w:rFonts w:ascii="Times New Roman" w:hAnsi="Times New Roman" w:cs="Times New Roman"/>
          <w:sz w:val="24"/>
          <w:szCs w:val="24"/>
        </w:rPr>
        <w:t>Huber, D. (2017). </w:t>
      </w:r>
      <w:proofErr w:type="gramStart"/>
      <w:r w:rsidRPr="000F00CA">
        <w:rPr>
          <w:rFonts w:ascii="Times New Roman" w:hAnsi="Times New Roman" w:cs="Times New Roman"/>
          <w:i/>
          <w:iCs/>
          <w:sz w:val="24"/>
          <w:szCs w:val="24"/>
        </w:rPr>
        <w:t>Leadership and nursing care management-e-book</w:t>
      </w:r>
      <w:r w:rsidRPr="000F00CA">
        <w:rPr>
          <w:rFonts w:ascii="Times New Roman" w:hAnsi="Times New Roman" w:cs="Times New Roman"/>
          <w:sz w:val="24"/>
          <w:szCs w:val="24"/>
        </w:rPr>
        <w:t>.</w:t>
      </w:r>
      <w:proofErr w:type="gramEnd"/>
      <w:r w:rsidRPr="000F00CA">
        <w:rPr>
          <w:rFonts w:ascii="Times New Roman" w:hAnsi="Times New Roman" w:cs="Times New Roman"/>
          <w:sz w:val="24"/>
          <w:szCs w:val="24"/>
        </w:rPr>
        <w:t xml:space="preserve"> </w:t>
      </w:r>
      <w:proofErr w:type="gramStart"/>
      <w:r w:rsidRPr="000F00CA">
        <w:rPr>
          <w:rFonts w:ascii="Times New Roman" w:hAnsi="Times New Roman" w:cs="Times New Roman"/>
          <w:sz w:val="24"/>
          <w:szCs w:val="24"/>
        </w:rPr>
        <w:t>Elsevier Health Sciences.</w:t>
      </w:r>
      <w:bookmarkStart w:id="0" w:name="_GoBack"/>
      <w:bookmarkEnd w:id="0"/>
      <w:proofErr w:type="gramEnd"/>
    </w:p>
    <w:sectPr w:rsidR="00C44858"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590" w:rsidRDefault="00B04590" w:rsidP="00267851">
      <w:pPr>
        <w:spacing w:after="0" w:line="240" w:lineRule="auto"/>
      </w:pPr>
      <w:r>
        <w:separator/>
      </w:r>
    </w:p>
  </w:endnote>
  <w:endnote w:type="continuationSeparator" w:id="0">
    <w:p w:rsidR="00B04590" w:rsidRDefault="00B04590"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590" w:rsidRDefault="00B04590" w:rsidP="00267851">
      <w:pPr>
        <w:spacing w:after="0" w:line="240" w:lineRule="auto"/>
      </w:pPr>
      <w:r>
        <w:separator/>
      </w:r>
    </w:p>
  </w:footnote>
  <w:footnote w:type="continuationSeparator" w:id="0">
    <w:p w:rsidR="00B04590" w:rsidRDefault="00B04590"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2D0A7C">
      <w:rPr>
        <w:rFonts w:ascii="Times New Roman" w:hAnsi="Times New Roman" w:cs="Times New Roman"/>
        <w:sz w:val="24"/>
        <w:szCs w:val="24"/>
      </w:rPr>
      <w:t>NURSING</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C44858">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2D0A7C"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NURSING</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C44858">
      <w:rPr>
        <w:rFonts w:ascii="Times New Roman" w:hAnsi="Times New Roman" w:cs="Times New Roman"/>
        <w:noProof/>
        <w:sz w:val="24"/>
        <w:szCs w:val="24"/>
      </w:rPr>
      <w:t>4</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8177B"/>
    <w:rsid w:val="00024ABE"/>
    <w:rsid w:val="0008177B"/>
    <w:rsid w:val="000F00CA"/>
    <w:rsid w:val="00130A33"/>
    <w:rsid w:val="00141074"/>
    <w:rsid w:val="00187C02"/>
    <w:rsid w:val="001A02CC"/>
    <w:rsid w:val="00267851"/>
    <w:rsid w:val="002777E7"/>
    <w:rsid w:val="002D0A7C"/>
    <w:rsid w:val="002D4968"/>
    <w:rsid w:val="0034125C"/>
    <w:rsid w:val="00471063"/>
    <w:rsid w:val="004A07E8"/>
    <w:rsid w:val="004D6074"/>
    <w:rsid w:val="0055093C"/>
    <w:rsid w:val="00550EFD"/>
    <w:rsid w:val="005C20F1"/>
    <w:rsid w:val="00877CA7"/>
    <w:rsid w:val="00A106AF"/>
    <w:rsid w:val="00A4374D"/>
    <w:rsid w:val="00B04590"/>
    <w:rsid w:val="00B405F9"/>
    <w:rsid w:val="00B73412"/>
    <w:rsid w:val="00C145E3"/>
    <w:rsid w:val="00C44858"/>
    <w:rsid w:val="00C5356B"/>
    <w:rsid w:val="00C74D28"/>
    <w:rsid w:val="00C75C92"/>
    <w:rsid w:val="00CA2688"/>
    <w:rsid w:val="00CF0A51"/>
    <w:rsid w:val="00D5076D"/>
    <w:rsid w:val="00D95087"/>
    <w:rsid w:val="00EF1641"/>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XYZ</cp:lastModifiedBy>
  <cp:revision>23</cp:revision>
  <dcterms:created xsi:type="dcterms:W3CDTF">2011-12-18T19:23:00Z</dcterms:created>
  <dcterms:modified xsi:type="dcterms:W3CDTF">2019-10-02T02:29:00Z</dcterms:modified>
</cp:coreProperties>
</file>