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9A719" w14:textId="77777777" w:rsidR="0025190B" w:rsidRPr="0025190B" w:rsidRDefault="005929BD" w:rsidP="0025190B">
      <w:pPr>
        <w:spacing w:line="480" w:lineRule="auto"/>
        <w:jc w:val="both"/>
        <w:rPr>
          <w:rFonts w:ascii="Times New Roman" w:hAnsi="Times New Roman" w:cs="Times New Roman"/>
        </w:rPr>
      </w:pPr>
      <w:r w:rsidRPr="0025190B">
        <w:rPr>
          <w:rFonts w:ascii="Times New Roman" w:hAnsi="Times New Roman" w:cs="Times New Roman"/>
        </w:rPr>
        <w:t>Name</w:t>
      </w:r>
    </w:p>
    <w:p w14:paraId="3F4C7227" w14:textId="77777777" w:rsidR="0025190B" w:rsidRPr="0025190B" w:rsidRDefault="005929BD" w:rsidP="0025190B">
      <w:pPr>
        <w:spacing w:line="480" w:lineRule="auto"/>
        <w:jc w:val="both"/>
        <w:rPr>
          <w:rFonts w:ascii="Times New Roman" w:hAnsi="Times New Roman" w:cs="Times New Roman"/>
        </w:rPr>
      </w:pPr>
      <w:r w:rsidRPr="0025190B">
        <w:rPr>
          <w:rFonts w:ascii="Times New Roman" w:hAnsi="Times New Roman" w:cs="Times New Roman"/>
        </w:rPr>
        <w:t>Professor name</w:t>
      </w:r>
    </w:p>
    <w:p w14:paraId="72C4169C" w14:textId="77777777" w:rsidR="0025190B" w:rsidRPr="0025190B" w:rsidRDefault="005929BD" w:rsidP="0025190B">
      <w:pPr>
        <w:spacing w:line="480" w:lineRule="auto"/>
        <w:jc w:val="both"/>
        <w:rPr>
          <w:rFonts w:ascii="Times New Roman" w:hAnsi="Times New Roman" w:cs="Times New Roman"/>
        </w:rPr>
      </w:pPr>
      <w:r w:rsidRPr="0025190B">
        <w:rPr>
          <w:rFonts w:ascii="Times New Roman" w:hAnsi="Times New Roman" w:cs="Times New Roman"/>
        </w:rPr>
        <w:t>Subject</w:t>
      </w:r>
    </w:p>
    <w:p w14:paraId="67A453B5" w14:textId="77777777" w:rsidR="0025190B" w:rsidRPr="0025190B" w:rsidRDefault="005929BD" w:rsidP="0025190B">
      <w:pPr>
        <w:spacing w:line="480" w:lineRule="auto"/>
        <w:jc w:val="both"/>
        <w:rPr>
          <w:rFonts w:ascii="Times New Roman" w:hAnsi="Times New Roman" w:cs="Times New Roman"/>
        </w:rPr>
      </w:pPr>
      <w:r w:rsidRPr="0025190B">
        <w:rPr>
          <w:rFonts w:ascii="Times New Roman" w:hAnsi="Times New Roman" w:cs="Times New Roman"/>
        </w:rPr>
        <w:t>April 30, 2019</w:t>
      </w:r>
    </w:p>
    <w:p w14:paraId="262C3C78" w14:textId="77777777" w:rsidR="004F3E88" w:rsidRDefault="005929BD" w:rsidP="00D77F69">
      <w:pPr>
        <w:spacing w:line="480" w:lineRule="auto"/>
        <w:jc w:val="center"/>
        <w:rPr>
          <w:rFonts w:ascii="Times New Roman" w:hAnsi="Times New Roman" w:cs="Times New Roman"/>
        </w:rPr>
      </w:pPr>
      <w:r w:rsidRPr="0025190B">
        <w:rPr>
          <w:rFonts w:ascii="Times New Roman" w:hAnsi="Times New Roman" w:cs="Times New Roman"/>
        </w:rPr>
        <w:t>Unsuitable jobs for women</w:t>
      </w:r>
    </w:p>
    <w:p w14:paraId="66D80BD7" w14:textId="59D51B5E" w:rsidR="00F221EB" w:rsidRDefault="005929BD" w:rsidP="00350502">
      <w:pPr>
        <w:spacing w:line="480" w:lineRule="auto"/>
        <w:ind w:firstLine="720"/>
        <w:jc w:val="both"/>
        <w:rPr>
          <w:rFonts w:ascii="Times New Roman" w:hAnsi="Times New Roman" w:cs="Times New Roman"/>
        </w:rPr>
      </w:pPr>
      <w:r>
        <w:rPr>
          <w:rFonts w:ascii="Times New Roman" w:hAnsi="Times New Roman" w:cs="Times New Roman"/>
        </w:rPr>
        <w:t>James</w:t>
      </w:r>
      <w:r w:rsidR="00350502">
        <w:rPr>
          <w:rFonts w:ascii="Times New Roman" w:hAnsi="Times New Roman" w:cs="Times New Roman"/>
        </w:rPr>
        <w:t xml:space="preserve"> in the story "An Unsuitable Job for Woman" portrays the themes of gender and class. </w:t>
      </w:r>
      <w:proofErr w:type="gramStart"/>
      <w:r w:rsidR="00350502">
        <w:rPr>
          <w:rFonts w:ascii="Times New Roman" w:hAnsi="Times New Roman" w:cs="Times New Roman"/>
        </w:rPr>
        <w:t>the</w:t>
      </w:r>
      <w:proofErr w:type="gramEnd"/>
      <w:r w:rsidR="00350502">
        <w:rPr>
          <w:rFonts w:ascii="Times New Roman" w:hAnsi="Times New Roman" w:cs="Times New Roman"/>
        </w:rPr>
        <w:t xml:space="preserve"> central character of the story </w:t>
      </w:r>
      <w:proofErr w:type="spellStart"/>
      <w:r w:rsidR="00350502">
        <w:rPr>
          <w:rFonts w:ascii="Times New Roman" w:hAnsi="Times New Roman" w:cs="Times New Roman"/>
        </w:rPr>
        <w:t>Cordelia</w:t>
      </w:r>
      <w:proofErr w:type="spellEnd"/>
      <w:r w:rsidR="00350502">
        <w:rPr>
          <w:rFonts w:ascii="Times New Roman" w:hAnsi="Times New Roman" w:cs="Times New Roman"/>
        </w:rPr>
        <w:t xml:space="preserve"> Gray inherits the private detective business at the age of twenty-two. The society fails to accept her bold decision of keeping the detective agency open by telling her that the j</w:t>
      </w:r>
      <w:r>
        <w:rPr>
          <w:rFonts w:ascii="Times New Roman" w:hAnsi="Times New Roman" w:cs="Times New Roman"/>
        </w:rPr>
        <w:t>ob is unfit for her. The author</w:t>
      </w:r>
      <w:r w:rsidR="00350502">
        <w:rPr>
          <w:rFonts w:ascii="Times New Roman" w:hAnsi="Times New Roman" w:cs="Times New Roman"/>
        </w:rPr>
        <w:t xml:space="preserve"> of the story has captured the class prejudice and gender stereotypes for explaining how they undermine the independence and liberty of the females. </w:t>
      </w:r>
      <w:proofErr w:type="gramStart"/>
      <w:r w:rsidR="00350502">
        <w:rPr>
          <w:rFonts w:ascii="Times New Roman" w:hAnsi="Times New Roman" w:cs="Times New Roman"/>
        </w:rPr>
        <w:t>at</w:t>
      </w:r>
      <w:proofErr w:type="gramEnd"/>
      <w:r w:rsidR="00350502">
        <w:rPr>
          <w:rFonts w:ascii="Times New Roman" w:hAnsi="Times New Roman" w:cs="Times New Roman"/>
        </w:rPr>
        <w:t xml:space="preserve"> a very young age, she witnesses the reality of the gendered society when people disapprove her decision of doing something different. </w:t>
      </w:r>
      <w:r>
        <w:rPr>
          <w:rFonts w:ascii="Times New Roman" w:hAnsi="Times New Roman" w:cs="Times New Roman"/>
        </w:rPr>
        <w:t>The social prejudices act to discourage her from her decision of becoming detecting.</w:t>
      </w:r>
    </w:p>
    <w:p w14:paraId="4349161E" w14:textId="09461A28" w:rsidR="004252F1" w:rsidRDefault="005929BD" w:rsidP="00350502">
      <w:pPr>
        <w:spacing w:line="480" w:lineRule="auto"/>
        <w:ind w:firstLine="720"/>
        <w:jc w:val="both"/>
        <w:rPr>
          <w:rFonts w:ascii="Times New Roman" w:hAnsi="Times New Roman" w:cs="Times New Roman"/>
        </w:rPr>
      </w:pPr>
      <w:r>
        <w:rPr>
          <w:rFonts w:ascii="Times New Roman" w:hAnsi="Times New Roman" w:cs="Times New Roman"/>
        </w:rPr>
        <w:t xml:space="preserve">The role taken by </w:t>
      </w:r>
      <w:proofErr w:type="spellStart"/>
      <w:r>
        <w:rPr>
          <w:rFonts w:ascii="Times New Roman" w:hAnsi="Times New Roman" w:cs="Times New Roman"/>
        </w:rPr>
        <w:t>Cordelia</w:t>
      </w:r>
      <w:proofErr w:type="spellEnd"/>
      <w:r>
        <w:rPr>
          <w:rFonts w:ascii="Times New Roman" w:hAnsi="Times New Roman" w:cs="Times New Roman"/>
        </w:rPr>
        <w:t xml:space="preserve"> reflects her decision of reject</w:t>
      </w:r>
      <w:r>
        <w:rPr>
          <w:rFonts w:ascii="Times New Roman" w:hAnsi="Times New Roman" w:cs="Times New Roman"/>
        </w:rPr>
        <w:t xml:space="preserve">ing social and gender stigmas. She refuses the suggestions or criticism of the people against her spy profession. </w:t>
      </w:r>
      <w:proofErr w:type="gramStart"/>
      <w:r>
        <w:rPr>
          <w:rFonts w:ascii="Times New Roman" w:hAnsi="Times New Roman" w:cs="Times New Roman"/>
        </w:rPr>
        <w:t>this</w:t>
      </w:r>
      <w:proofErr w:type="gramEnd"/>
      <w:r>
        <w:rPr>
          <w:rFonts w:ascii="Times New Roman" w:hAnsi="Times New Roman" w:cs="Times New Roman"/>
        </w:rPr>
        <w:t xml:space="preserve"> depicts her deviance from the traditional female character. She does not fear to take a non-traditional role and her act indicates her st</w:t>
      </w:r>
      <w:r>
        <w:rPr>
          <w:rFonts w:ascii="Times New Roman" w:hAnsi="Times New Roman" w:cs="Times New Roman"/>
        </w:rPr>
        <w:t xml:space="preserve">and against the conservative society. </w:t>
      </w:r>
      <w:proofErr w:type="gramStart"/>
      <w:r>
        <w:rPr>
          <w:rFonts w:ascii="Times New Roman" w:hAnsi="Times New Roman" w:cs="Times New Roman"/>
        </w:rPr>
        <w:t>she</w:t>
      </w:r>
      <w:proofErr w:type="gramEnd"/>
      <w:r>
        <w:rPr>
          <w:rFonts w:ascii="Times New Roman" w:hAnsi="Times New Roman" w:cs="Times New Roman"/>
        </w:rPr>
        <w:t xml:space="preserve"> thus constructs herself as a capable and competent professional for performing her duties efficiently. She is a young woman, lacking experience in the detective profession and is unaware of the male competitive wor</w:t>
      </w:r>
      <w:r>
        <w:rPr>
          <w:rFonts w:ascii="Times New Roman" w:hAnsi="Times New Roman" w:cs="Times New Roman"/>
        </w:rPr>
        <w:t xml:space="preserve">ld. However, her decision of taking an indifferent role brings her to a situation where she directly encounters gender bias. She realizes that </w:t>
      </w:r>
      <w:proofErr w:type="gramStart"/>
      <w:r>
        <w:rPr>
          <w:rFonts w:ascii="Times New Roman" w:hAnsi="Times New Roman" w:cs="Times New Roman"/>
        </w:rPr>
        <w:lastRenderedPageBreak/>
        <w:t>survival</w:t>
      </w:r>
      <w:proofErr w:type="gramEnd"/>
      <w:r>
        <w:rPr>
          <w:rFonts w:ascii="Times New Roman" w:hAnsi="Times New Roman" w:cs="Times New Roman"/>
        </w:rPr>
        <w:t xml:space="preserve"> for females in the male-dominant world is difficult that has discouraged females throughout the years </w:t>
      </w:r>
      <w:r w:rsidR="00512895">
        <w:rPr>
          <w:rFonts w:ascii="Times New Roman" w:hAnsi="Times New Roman" w:cs="Times New Roman"/>
        </w:rPr>
        <w:t xml:space="preserve">from entering such professions </w:t>
      </w:r>
      <w:sdt>
        <w:sdtPr>
          <w:rPr>
            <w:rFonts w:ascii="Times New Roman" w:hAnsi="Times New Roman" w:cs="Times New Roman"/>
          </w:rPr>
          <w:id w:val="1236122427"/>
          <w:citation/>
        </w:sdtPr>
        <w:sdtEndPr/>
        <w:sdtContent>
          <w:r w:rsidR="00512895">
            <w:rPr>
              <w:rFonts w:ascii="Times New Roman" w:hAnsi="Times New Roman" w:cs="Times New Roman"/>
            </w:rPr>
            <w:fldChar w:fldCharType="begin"/>
          </w:r>
          <w:r w:rsidR="00512895">
            <w:rPr>
              <w:rFonts w:ascii="Times New Roman" w:hAnsi="Times New Roman" w:cs="Times New Roman"/>
            </w:rPr>
            <w:instrText xml:space="preserve"> CITATION Kat101 \l 1033 </w:instrText>
          </w:r>
          <w:r w:rsidR="00512895">
            <w:rPr>
              <w:rFonts w:ascii="Times New Roman" w:hAnsi="Times New Roman" w:cs="Times New Roman"/>
            </w:rPr>
            <w:fldChar w:fldCharType="separate"/>
          </w:r>
          <w:r w:rsidR="00512895" w:rsidRPr="00512895">
            <w:rPr>
              <w:rFonts w:ascii="Times New Roman" w:hAnsi="Times New Roman" w:cs="Times New Roman"/>
              <w:noProof/>
            </w:rPr>
            <w:t>(Watson)</w:t>
          </w:r>
          <w:r w:rsidR="00512895">
            <w:rPr>
              <w:rFonts w:ascii="Times New Roman" w:hAnsi="Times New Roman" w:cs="Times New Roman"/>
            </w:rPr>
            <w:fldChar w:fldCharType="end"/>
          </w:r>
        </w:sdtContent>
      </w:sdt>
      <w:r w:rsidR="00512895">
        <w:rPr>
          <w:rFonts w:ascii="Times New Roman" w:hAnsi="Times New Roman" w:cs="Times New Roman"/>
        </w:rPr>
        <w:t>.</w:t>
      </w:r>
    </w:p>
    <w:p w14:paraId="2436E1B5" w14:textId="3BA4C9F5" w:rsidR="001857BD" w:rsidRDefault="005929BD" w:rsidP="00D6019A">
      <w:pPr>
        <w:spacing w:line="480" w:lineRule="auto"/>
        <w:ind w:firstLine="720"/>
        <w:jc w:val="both"/>
        <w:rPr>
          <w:rFonts w:ascii="Times New Roman" w:hAnsi="Times New Roman" w:cs="Times New Roman"/>
        </w:rPr>
      </w:pPr>
      <w:r>
        <w:rPr>
          <w:rFonts w:ascii="Times New Roman" w:hAnsi="Times New Roman" w:cs="Times New Roman"/>
        </w:rPr>
        <w:t>The society was inclined to view crime fiction from the male lens. James in the novel used a different strategy for creating the realistic themes of gender discrimination and its implicat</w:t>
      </w:r>
      <w:r>
        <w:rPr>
          <w:rFonts w:ascii="Times New Roman" w:hAnsi="Times New Roman" w:cs="Times New Roman"/>
        </w:rPr>
        <w:t xml:space="preserve">ions on the people. </w:t>
      </w:r>
      <w:proofErr w:type="gramStart"/>
      <w:r>
        <w:rPr>
          <w:rFonts w:ascii="Times New Roman" w:hAnsi="Times New Roman" w:cs="Times New Roman"/>
        </w:rPr>
        <w:t>the</w:t>
      </w:r>
      <w:proofErr w:type="gramEnd"/>
      <w:r>
        <w:rPr>
          <w:rFonts w:ascii="Times New Roman" w:hAnsi="Times New Roman" w:cs="Times New Roman"/>
        </w:rPr>
        <w:t xml:space="preserve"> rejection of society to </w:t>
      </w:r>
      <w:proofErr w:type="spellStart"/>
      <w:r>
        <w:rPr>
          <w:rFonts w:ascii="Times New Roman" w:hAnsi="Times New Roman" w:cs="Times New Roman"/>
        </w:rPr>
        <w:t>Cordelia's</w:t>
      </w:r>
      <w:proofErr w:type="spellEnd"/>
      <w:r>
        <w:rPr>
          <w:rFonts w:ascii="Times New Roman" w:hAnsi="Times New Roman" w:cs="Times New Roman"/>
        </w:rPr>
        <w:t xml:space="preserve"> profession depicts that people were inclined her to see her taking the traditional role of a woman. James has created the characters of </w:t>
      </w:r>
      <w:proofErr w:type="spellStart"/>
      <w:r>
        <w:rPr>
          <w:rFonts w:ascii="Times New Roman" w:hAnsi="Times New Roman" w:cs="Times New Roman"/>
        </w:rPr>
        <w:t>Cordelia</w:t>
      </w:r>
      <w:proofErr w:type="spellEnd"/>
      <w:r>
        <w:rPr>
          <w:rFonts w:ascii="Times New Roman" w:hAnsi="Times New Roman" w:cs="Times New Roman"/>
        </w:rPr>
        <w:t xml:space="preserve"> and </w:t>
      </w:r>
      <w:proofErr w:type="spellStart"/>
      <w:r>
        <w:rPr>
          <w:rFonts w:ascii="Times New Roman" w:hAnsi="Times New Roman" w:cs="Times New Roman"/>
        </w:rPr>
        <w:t>Warshawski</w:t>
      </w:r>
      <w:proofErr w:type="spellEnd"/>
      <w:r>
        <w:rPr>
          <w:rFonts w:ascii="Times New Roman" w:hAnsi="Times New Roman" w:cs="Times New Roman"/>
        </w:rPr>
        <w:t xml:space="preserve"> to show that women have the ability t</w:t>
      </w:r>
      <w:r>
        <w:rPr>
          <w:rFonts w:ascii="Times New Roman" w:hAnsi="Times New Roman" w:cs="Times New Roman"/>
        </w:rPr>
        <w:t xml:space="preserve">o enter a competitive world. </w:t>
      </w:r>
      <w:r w:rsidR="00D6019A">
        <w:rPr>
          <w:rFonts w:ascii="Times New Roman" w:hAnsi="Times New Roman" w:cs="Times New Roman"/>
        </w:rPr>
        <w:t xml:space="preserve">The gendered setting becomes visible when </w:t>
      </w:r>
      <w:r w:rsidR="00D6019A">
        <w:rPr>
          <w:rFonts w:ascii="open sans" w:eastAsia="Times New Roman" w:hAnsi="open sans" w:cs="Times New Roman" w:hint="eastAsia"/>
          <w:color w:val="1F1F1F"/>
          <w:shd w:val="clear" w:color="auto" w:fill="FFFFFF"/>
        </w:rPr>
        <w:t>“</w:t>
      </w:r>
      <w:r w:rsidR="00D6019A">
        <w:rPr>
          <w:rFonts w:ascii="open sans" w:eastAsia="Times New Roman" w:hAnsi="open sans" w:cs="Times New Roman"/>
          <w:color w:val="1F1F1F"/>
          <w:shd w:val="clear" w:color="auto" w:fill="FFFFFF"/>
        </w:rPr>
        <w:t>t</w:t>
      </w:r>
      <w:r w:rsidR="00D6019A" w:rsidRPr="00D6019A">
        <w:rPr>
          <w:rFonts w:ascii="open sans" w:eastAsia="Times New Roman" w:hAnsi="open sans" w:cs="Times New Roman"/>
          <w:color w:val="1F1F1F"/>
          <w:shd w:val="clear" w:color="auto" w:fill="FFFFFF"/>
        </w:rPr>
        <w:t xml:space="preserve">he first policeman to arrive was efficient but young, not yet experienced enough to hide his shock and distaste at the sight of violent death nor his disapproval that </w:t>
      </w:r>
      <w:proofErr w:type="spellStart"/>
      <w:r w:rsidR="00D6019A" w:rsidRPr="00D6019A">
        <w:rPr>
          <w:rFonts w:ascii="open sans" w:eastAsia="Times New Roman" w:hAnsi="open sans" w:cs="Times New Roman"/>
          <w:color w:val="1F1F1F"/>
          <w:shd w:val="clear" w:color="auto" w:fill="FFFFFF"/>
        </w:rPr>
        <w:t>Cordelia</w:t>
      </w:r>
      <w:proofErr w:type="spellEnd"/>
      <w:r w:rsidR="00D6019A" w:rsidRPr="00D6019A">
        <w:rPr>
          <w:rFonts w:ascii="open sans" w:eastAsia="Times New Roman" w:hAnsi="open sans" w:cs="Times New Roman"/>
          <w:color w:val="1F1F1F"/>
          <w:shd w:val="clear" w:color="auto" w:fill="FFFFFF"/>
        </w:rPr>
        <w:t xml:space="preserve"> should be so calm</w:t>
      </w:r>
      <w:r w:rsidR="00D6019A">
        <w:rPr>
          <w:rFonts w:ascii="open sans" w:eastAsia="Times New Roman" w:hAnsi="open sans" w:cs="Times New Roman" w:hint="eastAsia"/>
          <w:color w:val="1F1F1F"/>
          <w:shd w:val="clear" w:color="auto" w:fill="FFFFFF"/>
        </w:rPr>
        <w:t>”</w:t>
      </w:r>
      <w:r w:rsidR="00D6019A">
        <w:rPr>
          <w:rFonts w:ascii="open sans" w:eastAsia="Times New Roman" w:hAnsi="open sans" w:cs="Times New Roman"/>
          <w:color w:val="1F1F1F"/>
          <w:shd w:val="clear" w:color="auto" w:fill="FFFFFF"/>
        </w:rPr>
        <w:t xml:space="preserve"> </w:t>
      </w:r>
      <w:sdt>
        <w:sdtPr>
          <w:rPr>
            <w:rFonts w:ascii="open sans" w:eastAsia="Times New Roman" w:hAnsi="open sans" w:cs="Times New Roman"/>
            <w:color w:val="1F1F1F"/>
            <w:shd w:val="clear" w:color="auto" w:fill="FFFFFF"/>
          </w:rPr>
          <w:id w:val="262656055"/>
          <w:citation/>
        </w:sdtPr>
        <w:sdtEndPr/>
        <w:sdtContent>
          <w:r w:rsidR="00D6019A">
            <w:rPr>
              <w:rFonts w:ascii="open sans" w:eastAsia="Times New Roman" w:hAnsi="open sans" w:cs="Times New Roman"/>
              <w:color w:val="1F1F1F"/>
              <w:shd w:val="clear" w:color="auto" w:fill="FFFFFF"/>
            </w:rPr>
            <w:fldChar w:fldCharType="begin"/>
          </w:r>
          <w:r w:rsidR="00D6019A">
            <w:rPr>
              <w:rFonts w:ascii="Times New Roman" w:eastAsia="Times New Roman" w:hAnsi="Times New Roman" w:cs="Times New Roman"/>
              <w:color w:val="1F1F1F"/>
              <w:shd w:val="clear" w:color="auto" w:fill="FFFFFF"/>
            </w:rPr>
            <w:instrText xml:space="preserve"> CITATION PDJ72 \l 1033 </w:instrText>
          </w:r>
          <w:r w:rsidR="00D6019A">
            <w:rPr>
              <w:rFonts w:ascii="open sans" w:eastAsia="Times New Roman" w:hAnsi="open sans" w:cs="Times New Roman"/>
              <w:color w:val="1F1F1F"/>
              <w:shd w:val="clear" w:color="auto" w:fill="FFFFFF"/>
            </w:rPr>
            <w:fldChar w:fldCharType="separate"/>
          </w:r>
          <w:r w:rsidR="00512895" w:rsidRPr="00512895">
            <w:rPr>
              <w:rFonts w:ascii="Times New Roman" w:eastAsia="Times New Roman" w:hAnsi="Times New Roman" w:cs="Times New Roman"/>
              <w:noProof/>
              <w:color w:val="1F1F1F"/>
              <w:shd w:val="clear" w:color="auto" w:fill="FFFFFF"/>
            </w:rPr>
            <w:t>(James)</w:t>
          </w:r>
          <w:r w:rsidR="00D6019A">
            <w:rPr>
              <w:rFonts w:ascii="open sans" w:eastAsia="Times New Roman" w:hAnsi="open sans" w:cs="Times New Roman"/>
              <w:color w:val="1F1F1F"/>
              <w:shd w:val="clear" w:color="auto" w:fill="FFFFFF"/>
            </w:rPr>
            <w:fldChar w:fldCharType="end"/>
          </w:r>
        </w:sdtContent>
      </w:sdt>
      <w:r w:rsidR="00D6019A">
        <w:rPr>
          <w:rFonts w:ascii="open sans" w:eastAsia="Times New Roman" w:hAnsi="open sans" w:cs="Times New Roman"/>
          <w:color w:val="1F1F1F"/>
          <w:shd w:val="clear" w:color="auto" w:fill="FFFFFF"/>
        </w:rPr>
        <w:t xml:space="preserve">. The attitude of the officer towards </w:t>
      </w:r>
      <w:proofErr w:type="spellStart"/>
      <w:r w:rsidR="00D6019A">
        <w:rPr>
          <w:rFonts w:ascii="open sans" w:eastAsia="Times New Roman" w:hAnsi="open sans" w:cs="Times New Roman"/>
          <w:color w:val="1F1F1F"/>
          <w:shd w:val="clear" w:color="auto" w:fill="FFFFFF"/>
        </w:rPr>
        <w:t>Cordelia</w:t>
      </w:r>
      <w:proofErr w:type="spellEnd"/>
      <w:r w:rsidR="00D6019A">
        <w:rPr>
          <w:rFonts w:ascii="open sans" w:eastAsia="Times New Roman" w:hAnsi="open sans" w:cs="Times New Roman"/>
          <w:color w:val="1F1F1F"/>
          <w:shd w:val="clear" w:color="auto" w:fill="FFFFFF"/>
        </w:rPr>
        <w:t xml:space="preserve"> depicts that he wanted to see her in fear and distress. However, she managed to control her emotions and appeared to be calm at the murder scene. </w:t>
      </w:r>
      <w:r w:rsidR="00D6019A">
        <w:rPr>
          <w:rFonts w:ascii="Times New Roman" w:hAnsi="Times New Roman" w:cs="Times New Roman"/>
        </w:rPr>
        <w:t xml:space="preserve">The role of the girl detective proves that she is strong to deal with murder incidents. </w:t>
      </w:r>
      <w:r>
        <w:rPr>
          <w:rFonts w:ascii="Times New Roman" w:hAnsi="Times New Roman" w:cs="Times New Roman"/>
        </w:rPr>
        <w:t xml:space="preserve">They are equally capable of standing with the males and performing brave tasks. </w:t>
      </w:r>
      <w:proofErr w:type="gramStart"/>
      <w:r>
        <w:rPr>
          <w:rFonts w:ascii="Times New Roman" w:hAnsi="Times New Roman" w:cs="Times New Roman"/>
        </w:rPr>
        <w:t>the</w:t>
      </w:r>
      <w:proofErr w:type="gramEnd"/>
      <w:r>
        <w:rPr>
          <w:rFonts w:ascii="Times New Roman" w:hAnsi="Times New Roman" w:cs="Times New Roman"/>
        </w:rPr>
        <w:t xml:space="preserve"> two women enter in the world of murders, mystery and mayhem where society has only viewed males. Th</w:t>
      </w:r>
      <w:r>
        <w:rPr>
          <w:rFonts w:ascii="Times New Roman" w:hAnsi="Times New Roman" w:cs="Times New Roman"/>
        </w:rPr>
        <w:t xml:space="preserve">e approach adopted by the author of the story depicts his interests in transforming crime fiction. The attempts and efforts of </w:t>
      </w:r>
      <w:proofErr w:type="spellStart"/>
      <w:r>
        <w:rPr>
          <w:rFonts w:ascii="Times New Roman" w:hAnsi="Times New Roman" w:cs="Times New Roman"/>
        </w:rPr>
        <w:t>Cordelia</w:t>
      </w:r>
      <w:proofErr w:type="spellEnd"/>
      <w:r>
        <w:rPr>
          <w:rFonts w:ascii="Times New Roman" w:hAnsi="Times New Roman" w:cs="Times New Roman"/>
        </w:rPr>
        <w:t xml:space="preserve"> and </w:t>
      </w:r>
      <w:proofErr w:type="spellStart"/>
      <w:r>
        <w:rPr>
          <w:rFonts w:ascii="Times New Roman" w:hAnsi="Times New Roman" w:cs="Times New Roman"/>
        </w:rPr>
        <w:t>Warshawski</w:t>
      </w:r>
      <w:proofErr w:type="spellEnd"/>
      <w:r>
        <w:rPr>
          <w:rFonts w:ascii="Times New Roman" w:hAnsi="Times New Roman" w:cs="Times New Roman"/>
        </w:rPr>
        <w:t xml:space="preserve"> depict that they both have chosen a dangerous life that later entangles them in the net of self-destructi</w:t>
      </w:r>
      <w:r>
        <w:rPr>
          <w:rFonts w:ascii="Times New Roman" w:hAnsi="Times New Roman" w:cs="Times New Roman"/>
        </w:rPr>
        <w:t>on. After putting their lives in the harm they struggle to search for justice.</w:t>
      </w:r>
    </w:p>
    <w:p w14:paraId="1B0B7E9B" w14:textId="75627BE6" w:rsidR="001857BD" w:rsidRDefault="005929BD" w:rsidP="00350502">
      <w:pPr>
        <w:spacing w:line="480" w:lineRule="auto"/>
        <w:ind w:firstLine="720"/>
        <w:jc w:val="both"/>
        <w:rPr>
          <w:rFonts w:ascii="Times New Roman" w:hAnsi="Times New Roman" w:cs="Times New Roman"/>
        </w:rPr>
      </w:pPr>
      <w:r>
        <w:rPr>
          <w:rFonts w:ascii="Times New Roman" w:hAnsi="Times New Roman" w:cs="Times New Roman"/>
        </w:rPr>
        <w:t>The characteristics and the role of two women depict that they take modern roles. Their courage makes them competent for the jobs of private detectives. The choice of career dis</w:t>
      </w:r>
      <w:r>
        <w:rPr>
          <w:rFonts w:ascii="Times New Roman" w:hAnsi="Times New Roman" w:cs="Times New Roman"/>
        </w:rPr>
        <w:t xml:space="preserve">connects them from easy and ordinary lives. But they remain passionate and </w:t>
      </w:r>
      <w:proofErr w:type="gramStart"/>
      <w:r>
        <w:rPr>
          <w:rFonts w:ascii="Times New Roman" w:hAnsi="Times New Roman" w:cs="Times New Roman"/>
        </w:rPr>
        <w:lastRenderedPageBreak/>
        <w:t>aims</w:t>
      </w:r>
      <w:proofErr w:type="gramEnd"/>
      <w:r>
        <w:rPr>
          <w:rFonts w:ascii="Times New Roman" w:hAnsi="Times New Roman" w:cs="Times New Roman"/>
        </w:rPr>
        <w:t xml:space="preserve"> at solving the murder mystery. The bold characters of the young girls indicate that they make a conscious choice for challenging th</w:t>
      </w:r>
      <w:r w:rsidR="003D6149">
        <w:rPr>
          <w:rFonts w:ascii="Times New Roman" w:hAnsi="Times New Roman" w:cs="Times New Roman"/>
        </w:rPr>
        <w:t>e gender stigmas of society. The reason for them to choose such life is to prove that they are no less than males. Both girls continue to pursue their career goals and aim at reaching the high levels of the detective profession.</w:t>
      </w:r>
    </w:p>
    <w:p w14:paraId="1F221E05" w14:textId="0898356B" w:rsidR="00D6019A" w:rsidRDefault="005929BD" w:rsidP="00512895">
      <w:pPr>
        <w:spacing w:line="480" w:lineRule="auto"/>
        <w:ind w:firstLine="720"/>
        <w:jc w:val="both"/>
        <w:rPr>
          <w:rFonts w:ascii="Times New Roman" w:hAnsi="Times New Roman" w:cs="Times New Roman"/>
        </w:rPr>
      </w:pPr>
      <w:r>
        <w:rPr>
          <w:rFonts w:ascii="Times New Roman" w:hAnsi="Times New Roman" w:cs="Times New Roman"/>
        </w:rPr>
        <w:t xml:space="preserve">In the start, the readers underestimate the skills of </w:t>
      </w:r>
      <w:proofErr w:type="spellStart"/>
      <w:r>
        <w:rPr>
          <w:rFonts w:ascii="Times New Roman" w:hAnsi="Times New Roman" w:cs="Times New Roman"/>
        </w:rPr>
        <w:t>Cordelia</w:t>
      </w:r>
      <w:proofErr w:type="spellEnd"/>
      <w:r>
        <w:rPr>
          <w:rFonts w:ascii="Times New Roman" w:hAnsi="Times New Roman" w:cs="Times New Roman"/>
        </w:rPr>
        <w:t xml:space="preserve"> due to her gender and youth. </w:t>
      </w:r>
      <w:proofErr w:type="gramStart"/>
      <w:r>
        <w:rPr>
          <w:rFonts w:ascii="Times New Roman" w:hAnsi="Times New Roman" w:cs="Times New Roman"/>
        </w:rPr>
        <w:t>however</w:t>
      </w:r>
      <w:proofErr w:type="gramEnd"/>
      <w:r>
        <w:rPr>
          <w:rFonts w:ascii="Times New Roman" w:hAnsi="Times New Roman" w:cs="Times New Roman"/>
        </w:rPr>
        <w:t xml:space="preserve">, her engagement with different detective cases illustrates her skills and intelligence. Her </w:t>
      </w:r>
      <w:proofErr w:type="spellStart"/>
      <w:r>
        <w:rPr>
          <w:rFonts w:ascii="Times New Roman" w:hAnsi="Times New Roman" w:cs="Times New Roman"/>
        </w:rPr>
        <w:t>scepticism</w:t>
      </w:r>
      <w:proofErr w:type="spellEnd"/>
      <w:r>
        <w:rPr>
          <w:rFonts w:ascii="Times New Roman" w:hAnsi="Times New Roman" w:cs="Times New Roman"/>
        </w:rPr>
        <w:t xml:space="preserve"> and decisive power make her a perfect detective. Her </w:t>
      </w:r>
      <w:r>
        <w:rPr>
          <w:rFonts w:ascii="Times New Roman" w:hAnsi="Times New Roman" w:cs="Times New Roman"/>
        </w:rPr>
        <w:t xml:space="preserve">traits and decisions depict that she is not less than her male colleagues. The ability of the young girl to face challenging situations is against the traditional gender ideology of feminism. </w:t>
      </w:r>
      <w:r w:rsidR="000E1611">
        <w:rPr>
          <w:rFonts w:ascii="Times New Roman" w:hAnsi="Times New Roman" w:cs="Times New Roman"/>
        </w:rPr>
        <w:t xml:space="preserve">The personality analysis of </w:t>
      </w:r>
      <w:proofErr w:type="spellStart"/>
      <w:r w:rsidR="000E1611">
        <w:rPr>
          <w:rFonts w:ascii="Times New Roman" w:hAnsi="Times New Roman" w:cs="Times New Roman"/>
        </w:rPr>
        <w:t>Cordelia</w:t>
      </w:r>
      <w:proofErr w:type="spellEnd"/>
      <w:r w:rsidR="000E1611">
        <w:rPr>
          <w:rFonts w:ascii="Times New Roman" w:hAnsi="Times New Roman" w:cs="Times New Roman"/>
        </w:rPr>
        <w:t xml:space="preserve"> indicates that she has broken all the traditional and social stigmas that constraints her to a simple life. </w:t>
      </w:r>
      <w:r w:rsidR="00C278CE">
        <w:rPr>
          <w:rFonts w:ascii="Times New Roman" w:hAnsi="Times New Roman" w:cs="Times New Roman"/>
        </w:rPr>
        <w:t>She</w:t>
      </w:r>
      <w:r w:rsidR="007E1E06">
        <w:rPr>
          <w:rFonts w:ascii="Times New Roman" w:hAnsi="Times New Roman" w:cs="Times New Roman"/>
        </w:rPr>
        <w:t xml:space="preserve"> is even more capable of performing the detective job compared to the males. </w:t>
      </w:r>
      <w:proofErr w:type="spellStart"/>
      <w:r w:rsidR="003C0D7C">
        <w:rPr>
          <w:rFonts w:ascii="Times New Roman" w:hAnsi="Times New Roman" w:cs="Times New Roman"/>
        </w:rPr>
        <w:t>Cordelia’s</w:t>
      </w:r>
      <w:proofErr w:type="spellEnd"/>
      <w:r w:rsidR="003C0D7C">
        <w:rPr>
          <w:rFonts w:ascii="Times New Roman" w:hAnsi="Times New Roman" w:cs="Times New Roman"/>
        </w:rPr>
        <w:t xml:space="preserve"> exclaims,  “</w:t>
      </w:r>
      <w:proofErr w:type="gramStart"/>
      <w:r w:rsidR="003C0D7C" w:rsidRPr="003C0D7C">
        <w:rPr>
          <w:rFonts w:ascii="open sans" w:eastAsia="Times New Roman" w:hAnsi="open sans" w:cs="Times New Roman"/>
          <w:color w:val="1F1F1F"/>
          <w:shd w:val="clear" w:color="auto" w:fill="FFFFFF"/>
        </w:rPr>
        <w:t>l</w:t>
      </w:r>
      <w:proofErr w:type="gramEnd"/>
      <w:r w:rsidR="003C0D7C" w:rsidRPr="003C0D7C">
        <w:rPr>
          <w:rFonts w:ascii="open sans" w:eastAsia="Times New Roman" w:hAnsi="open sans" w:cs="Times New Roman"/>
          <w:color w:val="1F1F1F"/>
          <w:shd w:val="clear" w:color="auto" w:fill="FFFFFF"/>
        </w:rPr>
        <w:t xml:space="preserve"> was his partner. It says so in the note. I'm twenty-two. Bernie was the senior partner; he started the business. He used to work for the Metropolitan Police in the C.I.D. with Superintendent </w:t>
      </w:r>
      <w:proofErr w:type="spellStart"/>
      <w:r w:rsidR="003C0D7C" w:rsidRPr="003C0D7C">
        <w:rPr>
          <w:rFonts w:ascii="open sans" w:eastAsia="Times New Roman" w:hAnsi="open sans" w:cs="Times New Roman"/>
          <w:color w:val="1F1F1F"/>
          <w:shd w:val="clear" w:color="auto" w:fill="FFFFFF"/>
        </w:rPr>
        <w:t>Dalgliesh</w:t>
      </w:r>
      <w:proofErr w:type="spellEnd"/>
      <w:r w:rsidR="003C0D7C">
        <w:rPr>
          <w:rFonts w:ascii="open sans" w:eastAsia="Times New Roman" w:hAnsi="open sans" w:cs="Times New Roman" w:hint="eastAsia"/>
          <w:color w:val="1F1F1F"/>
          <w:shd w:val="clear" w:color="auto" w:fill="FFFFFF"/>
        </w:rPr>
        <w:t>”</w:t>
      </w:r>
      <w:r w:rsidR="003C0D7C">
        <w:rPr>
          <w:rFonts w:ascii="open sans" w:eastAsia="Times New Roman" w:hAnsi="open sans" w:cs="Times New Roman"/>
          <w:color w:val="1F1F1F"/>
          <w:shd w:val="clear" w:color="auto" w:fill="FFFFFF"/>
        </w:rPr>
        <w:t xml:space="preserve"> </w:t>
      </w:r>
      <w:sdt>
        <w:sdtPr>
          <w:rPr>
            <w:rFonts w:ascii="open sans" w:eastAsia="Times New Roman" w:hAnsi="open sans" w:cs="Times New Roman"/>
            <w:color w:val="1F1F1F"/>
            <w:shd w:val="clear" w:color="auto" w:fill="FFFFFF"/>
          </w:rPr>
          <w:id w:val="-1665233620"/>
          <w:citation/>
        </w:sdtPr>
        <w:sdtEndPr/>
        <w:sdtContent>
          <w:r w:rsidR="003C0D7C">
            <w:rPr>
              <w:rFonts w:ascii="open sans" w:eastAsia="Times New Roman" w:hAnsi="open sans" w:cs="Times New Roman"/>
              <w:color w:val="1F1F1F"/>
              <w:shd w:val="clear" w:color="auto" w:fill="FFFFFF"/>
            </w:rPr>
            <w:fldChar w:fldCharType="begin"/>
          </w:r>
          <w:r w:rsidR="003C0D7C">
            <w:rPr>
              <w:rFonts w:ascii="Times New Roman" w:eastAsia="Times New Roman" w:hAnsi="Times New Roman" w:cs="Times New Roman"/>
              <w:color w:val="1F1F1F"/>
              <w:shd w:val="clear" w:color="auto" w:fill="FFFFFF"/>
            </w:rPr>
            <w:instrText xml:space="preserve"> CITATION PDJ72 \l 1033 </w:instrText>
          </w:r>
          <w:r w:rsidR="003C0D7C">
            <w:rPr>
              <w:rFonts w:ascii="open sans" w:eastAsia="Times New Roman" w:hAnsi="open sans" w:cs="Times New Roman"/>
              <w:color w:val="1F1F1F"/>
              <w:shd w:val="clear" w:color="auto" w:fill="FFFFFF"/>
            </w:rPr>
            <w:fldChar w:fldCharType="separate"/>
          </w:r>
          <w:r w:rsidR="00512895" w:rsidRPr="00512895">
            <w:rPr>
              <w:rFonts w:ascii="Times New Roman" w:eastAsia="Times New Roman" w:hAnsi="Times New Roman" w:cs="Times New Roman"/>
              <w:noProof/>
              <w:color w:val="1F1F1F"/>
              <w:shd w:val="clear" w:color="auto" w:fill="FFFFFF"/>
            </w:rPr>
            <w:t>(James)</w:t>
          </w:r>
          <w:r w:rsidR="003C0D7C">
            <w:rPr>
              <w:rFonts w:ascii="open sans" w:eastAsia="Times New Roman" w:hAnsi="open sans" w:cs="Times New Roman"/>
              <w:color w:val="1F1F1F"/>
              <w:shd w:val="clear" w:color="auto" w:fill="FFFFFF"/>
            </w:rPr>
            <w:fldChar w:fldCharType="end"/>
          </w:r>
        </w:sdtContent>
      </w:sdt>
      <w:r w:rsidR="003C0D7C">
        <w:rPr>
          <w:rFonts w:ascii="open sans" w:eastAsia="Times New Roman" w:hAnsi="open sans" w:cs="Times New Roman"/>
          <w:color w:val="1F1F1F"/>
          <w:shd w:val="clear" w:color="auto" w:fill="FFFFFF"/>
        </w:rPr>
        <w:t xml:space="preserve">. This indicates her </w:t>
      </w:r>
      <w:r w:rsidR="00512895">
        <w:rPr>
          <w:rFonts w:ascii="open sans" w:eastAsia="Times New Roman" w:hAnsi="open sans" w:cs="Times New Roman"/>
          <w:color w:val="1F1F1F"/>
          <w:shd w:val="clear" w:color="auto" w:fill="FFFFFF"/>
        </w:rPr>
        <w:t xml:space="preserve">ability to standing with the males and taking leadership roles. </w:t>
      </w:r>
      <w:proofErr w:type="gramStart"/>
      <w:r w:rsidR="00512895">
        <w:rPr>
          <w:rFonts w:ascii="Times New Roman" w:hAnsi="Times New Roman" w:cs="Times New Roman"/>
        </w:rPr>
        <w:t>the</w:t>
      </w:r>
      <w:proofErr w:type="gramEnd"/>
      <w:r w:rsidR="00512895">
        <w:rPr>
          <w:rFonts w:ascii="Times New Roman" w:hAnsi="Times New Roman" w:cs="Times New Roman"/>
        </w:rPr>
        <w:t xml:space="preserve"> young girl proves that she is better than taking the role of a mere secretary. </w:t>
      </w:r>
    </w:p>
    <w:p w14:paraId="5C8A9F23" w14:textId="4C2F0A17" w:rsidR="00512895" w:rsidRDefault="005929BD" w:rsidP="00350502">
      <w:pPr>
        <w:spacing w:line="480" w:lineRule="auto"/>
        <w:ind w:firstLine="720"/>
        <w:jc w:val="both"/>
        <w:rPr>
          <w:rFonts w:ascii="Times New Roman" w:hAnsi="Times New Roman" w:cs="Times New Roman"/>
        </w:rPr>
      </w:pPr>
      <w:r>
        <w:rPr>
          <w:rFonts w:ascii="Times New Roman" w:hAnsi="Times New Roman" w:cs="Times New Roman"/>
        </w:rPr>
        <w:t xml:space="preserve">The story reflects James intentions for raising gender consciousness in society. </w:t>
      </w:r>
      <w:proofErr w:type="gramStart"/>
      <w:r>
        <w:rPr>
          <w:rFonts w:ascii="Times New Roman" w:hAnsi="Times New Roman" w:cs="Times New Roman"/>
        </w:rPr>
        <w:t>the</w:t>
      </w:r>
      <w:proofErr w:type="gramEnd"/>
      <w:r>
        <w:rPr>
          <w:rFonts w:ascii="Times New Roman" w:hAnsi="Times New Roman" w:cs="Times New Roman"/>
        </w:rPr>
        <w:t xml:space="preserve"> author attempted to create a practical and more influential role of women for challengi</w:t>
      </w:r>
      <w:r>
        <w:rPr>
          <w:rFonts w:ascii="Times New Roman" w:hAnsi="Times New Roman" w:cs="Times New Roman"/>
        </w:rPr>
        <w:t xml:space="preserve">ng the typical ideology of combining them to homes. The story portrays that the girls are competent to enter any field or profession because they are not lacking in intelligence or power. </w:t>
      </w:r>
      <w:r w:rsidR="0053030A">
        <w:rPr>
          <w:rFonts w:ascii="Times New Roman" w:hAnsi="Times New Roman" w:cs="Times New Roman"/>
        </w:rPr>
        <w:t xml:space="preserve">Through </w:t>
      </w:r>
      <w:proofErr w:type="spellStart"/>
      <w:r w:rsidR="0053030A">
        <w:rPr>
          <w:rFonts w:ascii="Times New Roman" w:hAnsi="Times New Roman" w:cs="Times New Roman"/>
        </w:rPr>
        <w:t>Cordelia</w:t>
      </w:r>
      <w:proofErr w:type="spellEnd"/>
      <w:r w:rsidR="0053030A">
        <w:rPr>
          <w:rFonts w:ascii="Times New Roman" w:hAnsi="Times New Roman" w:cs="Times New Roman"/>
        </w:rPr>
        <w:t xml:space="preserve">, the author changed the gender and class </w:t>
      </w:r>
      <w:r w:rsidR="00C278CE">
        <w:rPr>
          <w:rFonts w:ascii="Times New Roman" w:hAnsi="Times New Roman" w:cs="Times New Roman"/>
        </w:rPr>
        <w:t>stereotypes</w:t>
      </w:r>
      <w:r w:rsidR="0053030A">
        <w:rPr>
          <w:rFonts w:ascii="Times New Roman" w:hAnsi="Times New Roman" w:cs="Times New Roman"/>
        </w:rPr>
        <w:t xml:space="preserve"> </w:t>
      </w:r>
      <w:r w:rsidR="00C278CE">
        <w:rPr>
          <w:rFonts w:ascii="Times New Roman" w:hAnsi="Times New Roman" w:cs="Times New Roman"/>
        </w:rPr>
        <w:t xml:space="preserve">of society </w:t>
      </w:r>
      <w:r w:rsidR="00C278CE">
        <w:rPr>
          <w:rFonts w:ascii="Times New Roman" w:hAnsi="Times New Roman" w:cs="Times New Roman"/>
        </w:rPr>
        <w:lastRenderedPageBreak/>
        <w:t xml:space="preserve">during ninety-seventies. </w:t>
      </w:r>
      <w:r>
        <w:rPr>
          <w:rFonts w:ascii="Times New Roman" w:hAnsi="Times New Roman" w:cs="Times New Roman"/>
        </w:rPr>
        <w:t xml:space="preserve">The personality analysis of </w:t>
      </w:r>
      <w:proofErr w:type="spellStart"/>
      <w:r>
        <w:rPr>
          <w:rFonts w:ascii="Times New Roman" w:hAnsi="Times New Roman" w:cs="Times New Roman"/>
        </w:rPr>
        <w:t>Cordelia</w:t>
      </w:r>
      <w:proofErr w:type="spellEnd"/>
      <w:r>
        <w:rPr>
          <w:rFonts w:ascii="Times New Roman" w:hAnsi="Times New Roman" w:cs="Times New Roman"/>
        </w:rPr>
        <w:t xml:space="preserve"> indicates that she has broken all the traditional and social stigmas that constraints her to a simple life.</w:t>
      </w:r>
      <w:bookmarkStart w:id="0" w:name="_GoBack"/>
      <w:bookmarkEnd w:id="0"/>
    </w:p>
    <w:p w14:paraId="43A2E68D" w14:textId="77777777" w:rsidR="00512895" w:rsidRDefault="005929BD">
      <w:pPr>
        <w:rPr>
          <w:rFonts w:ascii="Times New Roman" w:hAnsi="Times New Roman" w:cs="Times New Roman"/>
        </w:rPr>
      </w:pPr>
      <w:r>
        <w:rPr>
          <w:rFonts w:ascii="Times New Roman" w:hAnsi="Times New Roman" w:cs="Times New Roman"/>
        </w:rPr>
        <w:br w:type="page"/>
      </w:r>
    </w:p>
    <w:p w14:paraId="4F6D4A10" w14:textId="66C41CC5" w:rsidR="00512895" w:rsidRDefault="005929BD" w:rsidP="0051289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65799395" w14:textId="1EF92555" w:rsidR="00512895" w:rsidRPr="00512895" w:rsidRDefault="005929BD" w:rsidP="00512895">
      <w:pPr>
        <w:pStyle w:val="Bibliography"/>
        <w:spacing w:line="480" w:lineRule="auto"/>
        <w:ind w:left="720" w:hanging="720"/>
        <w:rPr>
          <w:noProof/>
        </w:rPr>
      </w:pPr>
      <w:r w:rsidRPr="00512895">
        <w:fldChar w:fldCharType="begin"/>
      </w:r>
      <w:r w:rsidRPr="00512895">
        <w:instrText xml:space="preserve"> BIBLIOGRAPHY </w:instrText>
      </w:r>
      <w:r w:rsidRPr="00512895">
        <w:fldChar w:fldCharType="separate"/>
      </w:r>
    </w:p>
    <w:p w14:paraId="041FACF3" w14:textId="77777777" w:rsidR="00512895" w:rsidRPr="00512895" w:rsidRDefault="005929BD" w:rsidP="00512895">
      <w:pPr>
        <w:pStyle w:val="Bibliography"/>
        <w:spacing w:line="480" w:lineRule="auto"/>
        <w:ind w:left="720" w:hanging="720"/>
        <w:rPr>
          <w:noProof/>
        </w:rPr>
      </w:pPr>
      <w:r w:rsidRPr="00512895">
        <w:rPr>
          <w:noProof/>
        </w:rPr>
        <w:t>James, P D. An Unsuitable Job for a Woman. Fa</w:t>
      </w:r>
      <w:r w:rsidRPr="00512895">
        <w:rPr>
          <w:noProof/>
        </w:rPr>
        <w:t>ber and Faber, 1972.</w:t>
      </w:r>
    </w:p>
    <w:p w14:paraId="1862A0AA" w14:textId="77777777" w:rsidR="00512895" w:rsidRPr="00512895" w:rsidRDefault="005929BD" w:rsidP="00512895">
      <w:pPr>
        <w:pStyle w:val="Bibliography"/>
        <w:spacing w:line="480" w:lineRule="auto"/>
        <w:ind w:left="720" w:hanging="720"/>
        <w:rPr>
          <w:noProof/>
        </w:rPr>
      </w:pPr>
      <w:r w:rsidRPr="00512895">
        <w:rPr>
          <w:noProof/>
        </w:rPr>
        <w:t>Watson, Kate. "Family Discord." European Journal of English Studies 14.2 (2010).</w:t>
      </w:r>
    </w:p>
    <w:p w14:paraId="5719EB3E" w14:textId="77777777" w:rsidR="00512895" w:rsidRPr="00512895" w:rsidRDefault="00512895" w:rsidP="00512895">
      <w:pPr>
        <w:spacing w:line="480" w:lineRule="auto"/>
        <w:ind w:left="720" w:hanging="720"/>
      </w:pPr>
    </w:p>
    <w:p w14:paraId="0C90A1D0" w14:textId="22C2E143" w:rsidR="00512895" w:rsidRPr="00512895" w:rsidRDefault="005929BD" w:rsidP="00512895">
      <w:pPr>
        <w:spacing w:line="480" w:lineRule="auto"/>
        <w:ind w:left="720" w:hanging="720"/>
        <w:jc w:val="both"/>
      </w:pPr>
      <w:r w:rsidRPr="00512895">
        <w:rPr>
          <w:b/>
          <w:bCs/>
        </w:rPr>
        <w:fldChar w:fldCharType="end"/>
      </w:r>
    </w:p>
    <w:p w14:paraId="51591408" w14:textId="77777777" w:rsidR="00512895" w:rsidRPr="00512895" w:rsidRDefault="00512895" w:rsidP="00512895">
      <w:pPr>
        <w:spacing w:line="480" w:lineRule="auto"/>
        <w:ind w:left="720" w:hanging="720"/>
        <w:jc w:val="both"/>
        <w:rPr>
          <w:rFonts w:ascii="Times New Roman" w:hAnsi="Times New Roman" w:cs="Times New Roman"/>
        </w:rPr>
      </w:pPr>
    </w:p>
    <w:sectPr w:rsidR="00512895" w:rsidRPr="0051289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E48AF" w14:textId="77777777" w:rsidR="00000000" w:rsidRDefault="005929BD">
      <w:r>
        <w:separator/>
      </w:r>
    </w:p>
  </w:endnote>
  <w:endnote w:type="continuationSeparator" w:id="0">
    <w:p w14:paraId="2407252A" w14:textId="77777777" w:rsidR="00000000" w:rsidRDefault="0059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A67C4" w14:textId="77777777" w:rsidR="00000000" w:rsidRDefault="005929BD">
      <w:r>
        <w:separator/>
      </w:r>
    </w:p>
  </w:footnote>
  <w:footnote w:type="continuationSeparator" w:id="0">
    <w:p w14:paraId="098C7464" w14:textId="77777777" w:rsidR="00000000" w:rsidRDefault="005929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9FBF" w14:textId="77777777" w:rsidR="0053030A" w:rsidRDefault="005929BD" w:rsidP="004252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A4777" w14:textId="77777777" w:rsidR="0053030A" w:rsidRDefault="0053030A" w:rsidP="002519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CB403" w14:textId="77777777" w:rsidR="0053030A" w:rsidRDefault="005929BD" w:rsidP="004252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272B727" w14:textId="77777777" w:rsidR="0053030A" w:rsidRDefault="005929BD" w:rsidP="0025190B">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C0"/>
    <w:rsid w:val="000E1611"/>
    <w:rsid w:val="001857BD"/>
    <w:rsid w:val="0025190B"/>
    <w:rsid w:val="003054B5"/>
    <w:rsid w:val="00350502"/>
    <w:rsid w:val="003750D3"/>
    <w:rsid w:val="003C0D7C"/>
    <w:rsid w:val="003D6149"/>
    <w:rsid w:val="004252F1"/>
    <w:rsid w:val="004F3E88"/>
    <w:rsid w:val="00512895"/>
    <w:rsid w:val="0053030A"/>
    <w:rsid w:val="005929BD"/>
    <w:rsid w:val="007E1E06"/>
    <w:rsid w:val="00894DC0"/>
    <w:rsid w:val="00C278CE"/>
    <w:rsid w:val="00D6019A"/>
    <w:rsid w:val="00D77F69"/>
    <w:rsid w:val="00F22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8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90B"/>
    <w:pPr>
      <w:tabs>
        <w:tab w:val="center" w:pos="4320"/>
        <w:tab w:val="right" w:pos="8640"/>
      </w:tabs>
    </w:pPr>
  </w:style>
  <w:style w:type="character" w:customStyle="1" w:styleId="HeaderChar">
    <w:name w:val="Header Char"/>
    <w:basedOn w:val="DefaultParagraphFont"/>
    <w:link w:val="Header"/>
    <w:uiPriority w:val="99"/>
    <w:rsid w:val="0025190B"/>
  </w:style>
  <w:style w:type="character" w:styleId="PageNumber">
    <w:name w:val="page number"/>
    <w:basedOn w:val="DefaultParagraphFont"/>
    <w:uiPriority w:val="99"/>
    <w:semiHidden/>
    <w:unhideWhenUsed/>
    <w:rsid w:val="0025190B"/>
  </w:style>
  <w:style w:type="paragraph" w:styleId="Footer">
    <w:name w:val="footer"/>
    <w:basedOn w:val="Normal"/>
    <w:link w:val="FooterChar"/>
    <w:uiPriority w:val="99"/>
    <w:unhideWhenUsed/>
    <w:rsid w:val="0025190B"/>
    <w:pPr>
      <w:tabs>
        <w:tab w:val="center" w:pos="4320"/>
        <w:tab w:val="right" w:pos="8640"/>
      </w:tabs>
    </w:pPr>
  </w:style>
  <w:style w:type="character" w:customStyle="1" w:styleId="FooterChar">
    <w:name w:val="Footer Char"/>
    <w:basedOn w:val="DefaultParagraphFont"/>
    <w:link w:val="Footer"/>
    <w:uiPriority w:val="99"/>
    <w:rsid w:val="0025190B"/>
  </w:style>
  <w:style w:type="paragraph" w:styleId="BalloonText">
    <w:name w:val="Balloon Text"/>
    <w:basedOn w:val="Normal"/>
    <w:link w:val="BalloonTextChar"/>
    <w:uiPriority w:val="99"/>
    <w:semiHidden/>
    <w:unhideWhenUsed/>
    <w:rsid w:val="00425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4252F1"/>
    <w:rPr>
      <w:rFonts w:ascii="Lucida Grande" w:hAnsi="Lucida Grande"/>
      <w:sz w:val="18"/>
      <w:szCs w:val="18"/>
    </w:rPr>
  </w:style>
  <w:style w:type="character" w:customStyle="1" w:styleId="Heading1Char">
    <w:name w:val="Heading 1 Char"/>
    <w:basedOn w:val="DefaultParagraphFont"/>
    <w:link w:val="Heading1"/>
    <w:uiPriority w:val="9"/>
    <w:rsid w:val="0051289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128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28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90B"/>
    <w:pPr>
      <w:tabs>
        <w:tab w:val="center" w:pos="4320"/>
        <w:tab w:val="right" w:pos="8640"/>
      </w:tabs>
    </w:pPr>
  </w:style>
  <w:style w:type="character" w:customStyle="1" w:styleId="HeaderChar">
    <w:name w:val="Header Char"/>
    <w:basedOn w:val="DefaultParagraphFont"/>
    <w:link w:val="Header"/>
    <w:uiPriority w:val="99"/>
    <w:rsid w:val="0025190B"/>
  </w:style>
  <w:style w:type="character" w:styleId="PageNumber">
    <w:name w:val="page number"/>
    <w:basedOn w:val="DefaultParagraphFont"/>
    <w:uiPriority w:val="99"/>
    <w:semiHidden/>
    <w:unhideWhenUsed/>
    <w:rsid w:val="0025190B"/>
  </w:style>
  <w:style w:type="paragraph" w:styleId="Footer">
    <w:name w:val="footer"/>
    <w:basedOn w:val="Normal"/>
    <w:link w:val="FooterChar"/>
    <w:uiPriority w:val="99"/>
    <w:unhideWhenUsed/>
    <w:rsid w:val="0025190B"/>
    <w:pPr>
      <w:tabs>
        <w:tab w:val="center" w:pos="4320"/>
        <w:tab w:val="right" w:pos="8640"/>
      </w:tabs>
    </w:pPr>
  </w:style>
  <w:style w:type="character" w:customStyle="1" w:styleId="FooterChar">
    <w:name w:val="Footer Char"/>
    <w:basedOn w:val="DefaultParagraphFont"/>
    <w:link w:val="Footer"/>
    <w:uiPriority w:val="99"/>
    <w:rsid w:val="0025190B"/>
  </w:style>
  <w:style w:type="paragraph" w:styleId="BalloonText">
    <w:name w:val="Balloon Text"/>
    <w:basedOn w:val="Normal"/>
    <w:link w:val="BalloonTextChar"/>
    <w:uiPriority w:val="99"/>
    <w:semiHidden/>
    <w:unhideWhenUsed/>
    <w:rsid w:val="00425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4252F1"/>
    <w:rPr>
      <w:rFonts w:ascii="Lucida Grande" w:hAnsi="Lucida Grande"/>
      <w:sz w:val="18"/>
      <w:szCs w:val="18"/>
    </w:rPr>
  </w:style>
  <w:style w:type="character" w:customStyle="1" w:styleId="Heading1Char">
    <w:name w:val="Heading 1 Char"/>
    <w:basedOn w:val="DefaultParagraphFont"/>
    <w:link w:val="Heading1"/>
    <w:uiPriority w:val="9"/>
    <w:rsid w:val="0051289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1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PDJ72</b:Tag>
    <b:SourceType>Book</b:SourceType>
    <b:Guid>{6FCF4FD4-5F19-4E4D-8BE6-55BCF9A3A4E7}</b:Guid>
    <b:Title>An Unsuitable Job for a Woman </b:Title>
    <b:Year>1972</b:Year>
    <b:Author>
      <b:Author>
        <b:NameList>
          <b:Person>
            <b:Last>James</b:Last>
            <b:First>P</b:First>
            <b:Middle>D</b:Middle>
          </b:Person>
        </b:NameList>
      </b:Author>
    </b:Author>
    <b:Publisher>Faber and Faber</b:Publisher>
    <b:RefOrder>2</b:RefOrder>
  </b:Source>
  <b:Source>
    <b:Tag>Kat101</b:Tag>
    <b:SourceType>JournalArticle</b:SourceType>
    <b:Guid>{A0AE061F-1B2E-2642-835E-E21FCA733FCE}</b:Guid>
    <b:Title>Family Discord</b:Title>
    <b:Year>2010</b:Year>
    <b:Volume>14</b:Volume>
    <b:Author>
      <b:Author>
        <b:NameList>
          <b:Person>
            <b:Last>Watson</b:Last>
            <b:First>Kate</b:First>
          </b:Person>
        </b:NameList>
      </b:Author>
    </b:Author>
    <b:JournalName>European Journal of English Studies  </b:JournalName>
    <b:Issue>2</b:Issue>
    <b:RefOrder>1</b:RefOrder>
  </b:Source>
</b:Sources>
</file>

<file path=customXml/itemProps1.xml><?xml version="1.0" encoding="utf-8"?>
<ds:datastoreItem xmlns:ds="http://schemas.openxmlformats.org/officeDocument/2006/customXml" ds:itemID="{AF39ACC3-85FC-0146-8FC2-7861DE22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856</Words>
  <Characters>4883</Characters>
  <Application>Microsoft Macintosh Word</Application>
  <DocSecurity>0</DocSecurity>
  <Lines>40</Lines>
  <Paragraphs>11</Paragraphs>
  <ScaleCrop>false</ScaleCrop>
  <Company>art</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2019-04-30T21:05:00Z</dcterms:created>
  <dcterms:modified xsi:type="dcterms:W3CDTF">2019-04-30T21:05:00Z</dcterms:modified>
</cp:coreProperties>
</file>