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4300E9" w:rsidRPr="00474923" w:rsidRDefault="004300E9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752FB2" w:rsidRPr="00474923" w:rsidRDefault="00430796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>Animal Ethics</w:t>
      </w:r>
    </w:p>
    <w:p w:rsidR="00752FB2" w:rsidRPr="00474923" w:rsidRDefault="00430796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>[Name of the Writer]</w:t>
      </w:r>
    </w:p>
    <w:p w:rsidR="00752FB2" w:rsidRPr="00474923" w:rsidRDefault="00430796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>[Name of the Institution]</w:t>
      </w:r>
    </w:p>
    <w:p w:rsidR="00752FB2" w:rsidRPr="00474923" w:rsidRDefault="00430796" w:rsidP="00474923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474923" w:rsidRPr="00474923" w:rsidRDefault="00430796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lastRenderedPageBreak/>
        <w:t>Presenting arguments</w:t>
      </w:r>
    </w:p>
    <w:p w:rsidR="008E352B" w:rsidRPr="00474923" w:rsidRDefault="00430796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>Animal Ethics</w:t>
      </w:r>
    </w:p>
    <w:p w:rsidR="00474923" w:rsidRPr="00474923" w:rsidRDefault="00474923" w:rsidP="004749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B1B7D" w:rsidRPr="00474923" w:rsidRDefault="00430796" w:rsidP="00474923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ab/>
      </w:r>
      <w:r w:rsidR="002510CB" w:rsidRPr="00474923">
        <w:rPr>
          <w:rFonts w:ascii="Times New Roman" w:hAnsi="Times New Roman" w:cs="Times New Roman"/>
          <w:color w:val="000000" w:themeColor="text1"/>
          <w:szCs w:val="24"/>
        </w:rPr>
        <w:t xml:space="preserve">Every living thing </w:t>
      </w:r>
      <w:r w:rsidR="009643B6" w:rsidRPr="00474923">
        <w:rPr>
          <w:rFonts w:ascii="Times New Roman" w:hAnsi="Times New Roman" w:cs="Times New Roman"/>
          <w:color w:val="000000" w:themeColor="text1"/>
          <w:szCs w:val="24"/>
        </w:rPr>
        <w:t xml:space="preserve">in nature has the capability to grow and die. This is the rule of nature; whether these are humans or the other animals, they have a tendency to be born, grow, </w:t>
      </w:r>
      <w:r w:rsidR="009C7FE6" w:rsidRPr="00474923">
        <w:rPr>
          <w:rFonts w:ascii="Times New Roman" w:hAnsi="Times New Roman" w:cs="Times New Roman"/>
          <w:color w:val="000000" w:themeColor="text1"/>
          <w:szCs w:val="24"/>
        </w:rPr>
        <w:t>reproduce and then finally die.</w:t>
      </w:r>
      <w:r w:rsidR="007F3EAF" w:rsidRPr="0047492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D3A7A">
        <w:rPr>
          <w:rFonts w:ascii="Times New Roman" w:hAnsi="Times New Roman" w:cs="Times New Roman"/>
          <w:color w:val="000000" w:themeColor="text1"/>
          <w:szCs w:val="24"/>
        </w:rPr>
        <w:t>In addition</w:t>
      </w:r>
      <w:r w:rsidR="007135AB">
        <w:rPr>
          <w:rFonts w:ascii="Times New Roman" w:hAnsi="Times New Roman" w:cs="Times New Roman"/>
          <w:color w:val="000000" w:themeColor="text1"/>
          <w:szCs w:val="24"/>
        </w:rPr>
        <w:t xml:space="preserve"> to this all, </w:t>
      </w:r>
      <w:r w:rsidR="007D3A7A">
        <w:rPr>
          <w:rFonts w:ascii="Times New Roman" w:hAnsi="Times New Roman" w:cs="Times New Roman"/>
          <w:color w:val="000000" w:themeColor="text1"/>
          <w:szCs w:val="24"/>
        </w:rPr>
        <w:t>a</w:t>
      </w:r>
      <w:r w:rsidR="007F3EAF" w:rsidRPr="00474923">
        <w:rPr>
          <w:rFonts w:ascii="Times New Roman" w:hAnsi="Times New Roman" w:cs="Times New Roman"/>
          <w:color w:val="000000" w:themeColor="text1"/>
          <w:szCs w:val="24"/>
        </w:rPr>
        <w:t xml:space="preserve">nother characteristic that all the living thing </w:t>
      </w:r>
      <w:r w:rsidR="00474923" w:rsidRPr="00474923">
        <w:rPr>
          <w:rFonts w:ascii="Times New Roman" w:hAnsi="Times New Roman" w:cs="Times New Roman"/>
          <w:color w:val="000000" w:themeColor="text1"/>
          <w:szCs w:val="24"/>
        </w:rPr>
        <w:t>possess</w:t>
      </w:r>
      <w:r w:rsidR="007F3EAF" w:rsidRPr="00474923">
        <w:rPr>
          <w:rFonts w:ascii="Times New Roman" w:hAnsi="Times New Roman" w:cs="Times New Roman"/>
          <w:color w:val="000000" w:themeColor="text1"/>
          <w:szCs w:val="24"/>
        </w:rPr>
        <w:t xml:space="preserve"> is the feeling of pain. All the living creatures, no matter, </w:t>
      </w:r>
      <w:r w:rsidR="009D0843">
        <w:rPr>
          <w:rFonts w:ascii="Times New Roman" w:hAnsi="Times New Roman" w:cs="Times New Roman"/>
          <w:color w:val="000000" w:themeColor="text1"/>
          <w:szCs w:val="24"/>
        </w:rPr>
        <w:t xml:space="preserve">they are human or animals, </w:t>
      </w:r>
      <w:r w:rsidR="007F3EAF" w:rsidRPr="00474923">
        <w:rPr>
          <w:rFonts w:ascii="Times New Roman" w:hAnsi="Times New Roman" w:cs="Times New Roman"/>
          <w:color w:val="000000" w:themeColor="text1"/>
          <w:szCs w:val="24"/>
        </w:rPr>
        <w:t>feel pain, but their way to express</w:t>
      </w:r>
      <w:r w:rsidR="00B85992">
        <w:rPr>
          <w:rFonts w:ascii="Times New Roman" w:hAnsi="Times New Roman" w:cs="Times New Roman"/>
          <w:color w:val="000000" w:themeColor="text1"/>
          <w:szCs w:val="24"/>
        </w:rPr>
        <w:t xml:space="preserve"> it</w:t>
      </w:r>
      <w:r w:rsidR="007F3EAF" w:rsidRPr="00474923">
        <w:rPr>
          <w:rFonts w:ascii="Times New Roman" w:hAnsi="Times New Roman" w:cs="Times New Roman"/>
          <w:color w:val="000000" w:themeColor="text1"/>
          <w:szCs w:val="24"/>
        </w:rPr>
        <w:t xml:space="preserve"> is </w:t>
      </w:r>
      <w:r w:rsidR="00B73887" w:rsidRPr="00474923">
        <w:rPr>
          <w:rFonts w:ascii="Times New Roman" w:hAnsi="Times New Roman" w:cs="Times New Roman"/>
          <w:color w:val="000000" w:themeColor="text1"/>
          <w:szCs w:val="24"/>
        </w:rPr>
        <w:t>different. Som</w:t>
      </w:r>
      <w:r w:rsidR="00D575F2" w:rsidRPr="00474923">
        <w:rPr>
          <w:rFonts w:ascii="Times New Roman" w:hAnsi="Times New Roman" w:cs="Times New Roman"/>
          <w:color w:val="000000" w:themeColor="text1"/>
          <w:szCs w:val="24"/>
        </w:rPr>
        <w:t>e</w:t>
      </w:r>
      <w:r w:rsidR="00B73887" w:rsidRPr="00474923">
        <w:rPr>
          <w:rFonts w:ascii="Times New Roman" w:hAnsi="Times New Roman" w:cs="Times New Roman"/>
          <w:color w:val="000000" w:themeColor="text1"/>
          <w:szCs w:val="24"/>
        </w:rPr>
        <w:t xml:space="preserve"> living things can express </w:t>
      </w:r>
      <w:r w:rsidR="00474923" w:rsidRPr="00474923">
        <w:rPr>
          <w:rFonts w:ascii="Times New Roman" w:hAnsi="Times New Roman" w:cs="Times New Roman"/>
          <w:color w:val="000000" w:themeColor="text1"/>
          <w:szCs w:val="24"/>
        </w:rPr>
        <w:t>their</w:t>
      </w:r>
      <w:r w:rsidR="00B73887" w:rsidRPr="00474923">
        <w:rPr>
          <w:rFonts w:ascii="Times New Roman" w:hAnsi="Times New Roman" w:cs="Times New Roman"/>
          <w:color w:val="000000" w:themeColor="text1"/>
          <w:szCs w:val="24"/>
        </w:rPr>
        <w:t xml:space="preserve"> pain while some can</w:t>
      </w:r>
      <w:r w:rsidR="00B35068">
        <w:rPr>
          <w:rFonts w:ascii="Times New Roman" w:hAnsi="Times New Roman" w:cs="Times New Roman"/>
          <w:color w:val="000000" w:themeColor="text1"/>
          <w:szCs w:val="24"/>
        </w:rPr>
        <w:t>’</w:t>
      </w:r>
      <w:r w:rsidR="00B73887" w:rsidRPr="00474923">
        <w:rPr>
          <w:rFonts w:ascii="Times New Roman" w:hAnsi="Times New Roman" w:cs="Times New Roman"/>
          <w:color w:val="000000" w:themeColor="text1"/>
          <w:szCs w:val="24"/>
        </w:rPr>
        <w:t>t</w:t>
      </w:r>
      <w:r w:rsidR="00B35068">
        <w:rPr>
          <w:rFonts w:ascii="Times New Roman" w:hAnsi="Times New Roman" w:cs="Times New Roman"/>
          <w:color w:val="000000" w:themeColor="text1"/>
          <w:szCs w:val="24"/>
        </w:rPr>
        <w:t>. Certain e</w:t>
      </w:r>
      <w:r w:rsidR="009D163F" w:rsidRPr="00474923">
        <w:rPr>
          <w:rFonts w:ascii="Times New Roman" w:hAnsi="Times New Roman" w:cs="Times New Roman"/>
          <w:color w:val="000000" w:themeColor="text1"/>
          <w:szCs w:val="24"/>
        </w:rPr>
        <w:t xml:space="preserve">xperiments have proven that even plants can feel pain. </w:t>
      </w:r>
    </w:p>
    <w:p w:rsidR="00B45CF7" w:rsidRPr="00474923" w:rsidRDefault="00430796" w:rsidP="00474923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ab/>
        <w:t xml:space="preserve">Animals have been subjected to various kinds of treatments </w:t>
      </w:r>
      <w:r w:rsidR="008876F2" w:rsidRPr="00474923">
        <w:rPr>
          <w:rFonts w:ascii="Times New Roman" w:hAnsi="Times New Roman" w:cs="Times New Roman"/>
          <w:color w:val="000000" w:themeColor="text1"/>
          <w:szCs w:val="24"/>
        </w:rPr>
        <w:t>for a long time in order to satisfy the multiple needs of humans</w:t>
      </w:r>
      <w:r w:rsidR="000E22BC" w:rsidRPr="00474923">
        <w:rPr>
          <w:rFonts w:ascii="Times New Roman" w:hAnsi="Times New Roman" w:cs="Times New Roman"/>
          <w:color w:val="000000" w:themeColor="text1"/>
          <w:szCs w:val="24"/>
        </w:rPr>
        <w:t xml:space="preserve">. Humans have been using animals to </w:t>
      </w:r>
      <w:r w:rsidR="00474923" w:rsidRPr="00474923">
        <w:rPr>
          <w:rFonts w:ascii="Times New Roman" w:hAnsi="Times New Roman" w:cs="Times New Roman"/>
          <w:color w:val="000000" w:themeColor="text1"/>
          <w:szCs w:val="24"/>
        </w:rPr>
        <w:t>meet</w:t>
      </w:r>
      <w:r w:rsidR="000E22BC" w:rsidRPr="00474923">
        <w:rPr>
          <w:rFonts w:ascii="Times New Roman" w:hAnsi="Times New Roman" w:cs="Times New Roman"/>
          <w:color w:val="000000" w:themeColor="text1"/>
          <w:szCs w:val="24"/>
        </w:rPr>
        <w:t xml:space="preserve"> their needs for food and clothing. In recent years, animals are </w:t>
      </w:r>
      <w:r w:rsidR="00474923" w:rsidRPr="00474923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0E22BC" w:rsidRPr="00474923">
        <w:rPr>
          <w:rFonts w:ascii="Times New Roman" w:hAnsi="Times New Roman" w:cs="Times New Roman"/>
          <w:color w:val="000000" w:themeColor="text1"/>
          <w:szCs w:val="24"/>
        </w:rPr>
        <w:t xml:space="preserve"> being subjected to numerous tests in order to check the validity of </w:t>
      </w:r>
      <w:r w:rsidR="007C6DB2" w:rsidRPr="00474923">
        <w:rPr>
          <w:rFonts w:ascii="Times New Roman" w:hAnsi="Times New Roman" w:cs="Times New Roman"/>
          <w:color w:val="000000" w:themeColor="text1"/>
          <w:szCs w:val="24"/>
        </w:rPr>
        <w:t xml:space="preserve">certain </w:t>
      </w:r>
      <w:r w:rsidR="00C1384C" w:rsidRPr="00474923">
        <w:rPr>
          <w:rFonts w:ascii="Times New Roman" w:hAnsi="Times New Roman" w:cs="Times New Roman"/>
          <w:color w:val="000000" w:themeColor="text1"/>
          <w:szCs w:val="24"/>
        </w:rPr>
        <w:t xml:space="preserve">scientific experiments </w:t>
      </w:r>
      <w:r w:rsidR="00CF0292" w:rsidRPr="00474923">
        <w:rPr>
          <w:rFonts w:ascii="Times New Roman" w:hAnsi="Times New Roman" w:cs="Times New Roman"/>
          <w:color w:val="000000" w:themeColor="text1"/>
          <w:szCs w:val="24"/>
        </w:rPr>
        <w:t>and the appropriateness of</w:t>
      </w:r>
      <w:r w:rsidR="009C211B" w:rsidRPr="00474923">
        <w:rPr>
          <w:rFonts w:ascii="Times New Roman" w:hAnsi="Times New Roman" w:cs="Times New Roman"/>
          <w:color w:val="000000" w:themeColor="text1"/>
          <w:szCs w:val="24"/>
        </w:rPr>
        <w:t xml:space="preserve"> multiple products</w:t>
      </w:r>
      <w:r w:rsidR="00D575F2" w:rsidRPr="00474923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D575F2"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Machan, 1991)</w:t>
      </w:r>
      <w:r w:rsidR="009C211B" w:rsidRPr="0047492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FA2E86" w:rsidRPr="00474923" w:rsidRDefault="00430796" w:rsidP="00474923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ab/>
        <w:t xml:space="preserve">It has been a matter of </w:t>
      </w:r>
      <w:r w:rsidR="007D5A7D" w:rsidRPr="00474923">
        <w:rPr>
          <w:rFonts w:ascii="Times New Roman" w:hAnsi="Times New Roman" w:cs="Times New Roman"/>
          <w:color w:val="000000" w:themeColor="text1"/>
          <w:szCs w:val="24"/>
        </w:rPr>
        <w:t>concern</w:t>
      </w:r>
      <w:r w:rsidRPr="00474923">
        <w:rPr>
          <w:rFonts w:ascii="Times New Roman" w:hAnsi="Times New Roman" w:cs="Times New Roman"/>
          <w:color w:val="000000" w:themeColor="text1"/>
          <w:szCs w:val="24"/>
        </w:rPr>
        <w:t xml:space="preserve"> from many </w:t>
      </w:r>
      <w:r w:rsidR="007408C7" w:rsidRPr="00474923">
        <w:rPr>
          <w:rFonts w:ascii="Times New Roman" w:hAnsi="Times New Roman" w:cs="Times New Roman"/>
          <w:color w:val="000000" w:themeColor="text1"/>
          <w:szCs w:val="24"/>
        </w:rPr>
        <w:t xml:space="preserve">years that humans should not use animals for their </w:t>
      </w:r>
      <w:r w:rsidR="00FC514D" w:rsidRPr="00474923">
        <w:rPr>
          <w:rFonts w:ascii="Times New Roman" w:hAnsi="Times New Roman" w:cs="Times New Roman"/>
          <w:color w:val="000000" w:themeColor="text1"/>
          <w:szCs w:val="24"/>
        </w:rPr>
        <w:t>own</w:t>
      </w:r>
      <w:r w:rsidR="00B35068">
        <w:rPr>
          <w:rFonts w:ascii="Times New Roman" w:hAnsi="Times New Roman" w:cs="Times New Roman"/>
          <w:color w:val="000000" w:themeColor="text1"/>
          <w:szCs w:val="24"/>
        </w:rPr>
        <w:t>, selfish</w:t>
      </w:r>
      <w:bookmarkStart w:id="0" w:name="_GoBack"/>
      <w:bookmarkEnd w:id="0"/>
      <w:r w:rsidR="00FC514D" w:rsidRPr="00474923">
        <w:rPr>
          <w:rFonts w:ascii="Times New Roman" w:hAnsi="Times New Roman" w:cs="Times New Roman"/>
          <w:color w:val="000000" w:themeColor="text1"/>
          <w:szCs w:val="24"/>
        </w:rPr>
        <w:t xml:space="preserve"> purposes. It is considered a totally unethical </w:t>
      </w:r>
      <w:r w:rsidR="007D5A7D" w:rsidRPr="00474923">
        <w:rPr>
          <w:rFonts w:ascii="Times New Roman" w:hAnsi="Times New Roman" w:cs="Times New Roman"/>
          <w:color w:val="000000" w:themeColor="text1"/>
          <w:szCs w:val="24"/>
        </w:rPr>
        <w:t>activity to use animals to fulfill</w:t>
      </w:r>
      <w:r w:rsidR="00FC514D" w:rsidRPr="00474923">
        <w:rPr>
          <w:rFonts w:ascii="Times New Roman" w:hAnsi="Times New Roman" w:cs="Times New Roman"/>
          <w:color w:val="000000" w:themeColor="text1"/>
          <w:szCs w:val="24"/>
        </w:rPr>
        <w:t xml:space="preserve"> their needs of </w:t>
      </w:r>
      <w:r w:rsidR="00DE6644" w:rsidRPr="00474923">
        <w:rPr>
          <w:rFonts w:ascii="Times New Roman" w:hAnsi="Times New Roman" w:cs="Times New Roman"/>
          <w:color w:val="000000" w:themeColor="text1"/>
          <w:szCs w:val="24"/>
        </w:rPr>
        <w:t>food and clothing</w:t>
      </w:r>
      <w:r w:rsidR="00EC76EF" w:rsidRPr="00474923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D575F2"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Newmyer, 2013)</w:t>
      </w:r>
      <w:r w:rsidR="00DE6644" w:rsidRPr="0047492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DE6644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The following piece </w:t>
      </w:r>
      <w:r w:rsidR="00474923" w:rsidRPr="00474923">
        <w:rPr>
          <w:rFonts w:ascii="Times New Roman" w:hAnsi="Times New Roman" w:cs="Times New Roman"/>
          <w:i/>
          <w:color w:val="000000" w:themeColor="text1"/>
          <w:szCs w:val="24"/>
        </w:rPr>
        <w:t>of</w:t>
      </w:r>
      <w:r w:rsidR="00DE6644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 writing will consider the facts and figures that</w:t>
      </w:r>
      <w:r w:rsidR="00400EE9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 is it really unethical and wro</w:t>
      </w:r>
      <w:r w:rsidR="00DE6644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ng to carry out practices on animals </w:t>
      </w:r>
      <w:r w:rsidR="008E1ADA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to </w:t>
      </w:r>
      <w:r w:rsidR="00E37B56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curb our needs of </w:t>
      </w:r>
      <w:r w:rsidR="00474923" w:rsidRPr="00474923">
        <w:rPr>
          <w:rFonts w:ascii="Times New Roman" w:hAnsi="Times New Roman" w:cs="Times New Roman"/>
          <w:i/>
          <w:color w:val="000000" w:themeColor="text1"/>
          <w:szCs w:val="24"/>
        </w:rPr>
        <w:t>hunger</w:t>
      </w:r>
      <w:r w:rsidR="00E37B56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 and </w:t>
      </w:r>
      <w:r w:rsidR="002A5D6B" w:rsidRPr="00474923">
        <w:rPr>
          <w:rFonts w:ascii="Times New Roman" w:hAnsi="Times New Roman" w:cs="Times New Roman"/>
          <w:i/>
          <w:color w:val="000000" w:themeColor="text1"/>
          <w:szCs w:val="24"/>
        </w:rPr>
        <w:t xml:space="preserve">clothing. </w:t>
      </w:r>
    </w:p>
    <w:p w:rsidR="00BF4F16" w:rsidRPr="00474923" w:rsidRDefault="00430796" w:rsidP="0047492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t xml:space="preserve">A lot is being said in this </w:t>
      </w:r>
      <w:r w:rsidR="00474923" w:rsidRPr="00474923">
        <w:rPr>
          <w:rFonts w:ascii="Times New Roman" w:hAnsi="Times New Roman" w:cs="Times New Roman"/>
          <w:color w:val="000000" w:themeColor="text1"/>
          <w:szCs w:val="24"/>
        </w:rPr>
        <w:t>respect</w:t>
      </w:r>
      <w:r w:rsidRPr="0047492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D5292E" w:rsidRPr="00474923">
        <w:rPr>
          <w:rFonts w:ascii="Times New Roman" w:hAnsi="Times New Roman" w:cs="Times New Roman"/>
          <w:color w:val="000000" w:themeColor="text1"/>
          <w:szCs w:val="24"/>
        </w:rPr>
        <w:t xml:space="preserve">Just like </w:t>
      </w:r>
      <w:r w:rsidR="008E53C2" w:rsidRPr="00474923">
        <w:rPr>
          <w:rFonts w:ascii="Times New Roman" w:hAnsi="Times New Roman" w:cs="Times New Roman"/>
          <w:color w:val="000000" w:themeColor="text1"/>
          <w:szCs w:val="24"/>
        </w:rPr>
        <w:t xml:space="preserve">there are organizations working for the </w:t>
      </w:r>
      <w:r w:rsidR="00DF3475" w:rsidRPr="00474923">
        <w:rPr>
          <w:rFonts w:ascii="Times New Roman" w:hAnsi="Times New Roman" w:cs="Times New Roman"/>
          <w:color w:val="000000" w:themeColor="text1"/>
          <w:szCs w:val="24"/>
        </w:rPr>
        <w:t>pr</w:t>
      </w:r>
      <w:r w:rsidRPr="00474923">
        <w:rPr>
          <w:rFonts w:ascii="Times New Roman" w:hAnsi="Times New Roman" w:cs="Times New Roman"/>
          <w:color w:val="000000" w:themeColor="text1"/>
          <w:szCs w:val="24"/>
        </w:rPr>
        <w:t xml:space="preserve">otection of human rights, there are </w:t>
      </w:r>
      <w:r w:rsidR="007D5A7D" w:rsidRPr="00474923">
        <w:rPr>
          <w:rFonts w:ascii="Times New Roman" w:hAnsi="Times New Roman" w:cs="Times New Roman"/>
          <w:color w:val="000000" w:themeColor="text1"/>
          <w:szCs w:val="24"/>
        </w:rPr>
        <w:t>people and organizations working for the protection of the rights of animals as well</w:t>
      </w:r>
      <w:r w:rsidR="00EC76EF" w:rsidRPr="00474923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EC76EF"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Wise, 2014)</w:t>
      </w:r>
      <w:r w:rsidR="007D5A7D" w:rsidRPr="00474923">
        <w:rPr>
          <w:rFonts w:ascii="Times New Roman" w:hAnsi="Times New Roman" w:cs="Times New Roman"/>
          <w:color w:val="000000" w:themeColor="text1"/>
          <w:szCs w:val="24"/>
        </w:rPr>
        <w:t>.</w:t>
      </w:r>
      <w:r w:rsidR="002C2302" w:rsidRPr="00474923">
        <w:rPr>
          <w:rFonts w:ascii="Times New Roman" w:hAnsi="Times New Roman" w:cs="Times New Roman"/>
          <w:color w:val="000000" w:themeColor="text1"/>
          <w:szCs w:val="24"/>
        </w:rPr>
        <w:t xml:space="preserve"> These people raise the slogan that humans should </w:t>
      </w:r>
      <w:r w:rsidR="002C2302" w:rsidRPr="00474923">
        <w:rPr>
          <w:rFonts w:ascii="Times New Roman" w:hAnsi="Times New Roman" w:cs="Times New Roman"/>
          <w:color w:val="000000" w:themeColor="text1"/>
          <w:szCs w:val="24"/>
        </w:rPr>
        <w:lastRenderedPageBreak/>
        <w:t>immediately stop sl</w:t>
      </w:r>
      <w:r w:rsidR="002F605D" w:rsidRPr="00474923">
        <w:rPr>
          <w:rFonts w:ascii="Times New Roman" w:hAnsi="Times New Roman" w:cs="Times New Roman"/>
          <w:color w:val="000000" w:themeColor="text1"/>
          <w:szCs w:val="24"/>
        </w:rPr>
        <w:t>aughtering and killing animals to make meals and fur coats, as animals are conscious bein</w:t>
      </w:r>
      <w:r w:rsidR="00A030F7" w:rsidRPr="00474923">
        <w:rPr>
          <w:rFonts w:ascii="Times New Roman" w:hAnsi="Times New Roman" w:cs="Times New Roman"/>
          <w:color w:val="000000" w:themeColor="text1"/>
          <w:szCs w:val="24"/>
        </w:rPr>
        <w:t xml:space="preserve">gs just like us and feel pain. </w:t>
      </w:r>
      <w:r w:rsidR="00C94EF8" w:rsidRPr="00474923">
        <w:rPr>
          <w:rFonts w:ascii="Times New Roman" w:hAnsi="Times New Roman" w:cs="Times New Roman"/>
          <w:color w:val="000000" w:themeColor="text1"/>
          <w:szCs w:val="24"/>
        </w:rPr>
        <w:t>It is also against h</w:t>
      </w:r>
      <w:r w:rsidR="00BF5848" w:rsidRPr="00474923">
        <w:rPr>
          <w:rFonts w:ascii="Times New Roman" w:hAnsi="Times New Roman" w:cs="Times New Roman"/>
          <w:color w:val="000000" w:themeColor="text1"/>
          <w:szCs w:val="24"/>
        </w:rPr>
        <w:t xml:space="preserve">umanity to spay or neuter pets. </w:t>
      </w:r>
    </w:p>
    <w:p w:rsidR="00BF4F16" w:rsidRPr="00474923" w:rsidRDefault="00430796" w:rsidP="00474923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72374C" w:rsidRPr="00474923" w:rsidRDefault="00430796" w:rsidP="004749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References</w:t>
      </w:r>
    </w:p>
    <w:p w:rsidR="00474923" w:rsidRPr="00474923" w:rsidRDefault="00474923" w:rsidP="004749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F4F16" w:rsidRPr="00474923" w:rsidRDefault="00430796" w:rsidP="0047492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Machan, T. R. (1991). Do animals have rights</w:t>
      </w:r>
      <w:r w:rsidR="00474923"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?</w:t>
      </w: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474923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Public Affairs Quarterly</w:t>
      </w: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 </w:t>
      </w:r>
      <w:r w:rsidRPr="00474923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5</w:t>
      </w: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(2), 163-173.</w:t>
      </w:r>
    </w:p>
    <w:p w:rsidR="00BF4F16" w:rsidRPr="00474923" w:rsidRDefault="00430796" w:rsidP="00474923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Newmyer, S. T. (2013). </w:t>
      </w:r>
      <w:r w:rsidRPr="00474923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 xml:space="preserve">Animals, </w:t>
      </w:r>
      <w:r w:rsidRPr="00474923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rights, and reason in Plutarch and modern ethics</w:t>
      </w: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 Routledge.</w:t>
      </w:r>
    </w:p>
    <w:p w:rsidR="00BF4F16" w:rsidRPr="00474923" w:rsidRDefault="00430796" w:rsidP="00474923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Wise, S. (2014). </w:t>
      </w:r>
      <w:r w:rsidRPr="00474923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Rattling the cage: Toward legal rights for animals</w:t>
      </w:r>
      <w:r w:rsidRPr="0047492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 Da Capo Press.</w:t>
      </w:r>
    </w:p>
    <w:sectPr w:rsidR="00BF4F16" w:rsidRPr="00474923" w:rsidSect="00752FB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96" w:rsidRDefault="00430796">
      <w:pPr>
        <w:spacing w:after="0" w:line="240" w:lineRule="auto"/>
      </w:pPr>
      <w:r>
        <w:separator/>
      </w:r>
    </w:p>
  </w:endnote>
  <w:endnote w:type="continuationSeparator" w:id="0">
    <w:p w:rsidR="00430796" w:rsidRDefault="0043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96" w:rsidRDefault="00430796">
      <w:pPr>
        <w:spacing w:after="0" w:line="240" w:lineRule="auto"/>
      </w:pPr>
      <w:r>
        <w:separator/>
      </w:r>
    </w:p>
  </w:footnote>
  <w:footnote w:type="continuationSeparator" w:id="0">
    <w:p w:rsidR="00430796" w:rsidRDefault="0043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B2" w:rsidRPr="00752FB2" w:rsidRDefault="00430796">
    <w:pPr>
      <w:pStyle w:val="Header"/>
      <w:jc w:val="right"/>
      <w:rPr>
        <w:rFonts w:ascii="Times New Roman" w:hAnsi="Times New Roman" w:cs="Times New Roman"/>
      </w:rPr>
    </w:pPr>
    <w:r w:rsidRPr="00752FB2">
      <w:rPr>
        <w:rFonts w:ascii="Times New Roman" w:hAnsi="Times New Roman" w:cs="Times New Roman"/>
      </w:rPr>
      <w:t xml:space="preserve">ENGLISH </w:t>
    </w:r>
    <w:r w:rsidRPr="00752FB2">
      <w:rPr>
        <w:rFonts w:ascii="Times New Roman" w:hAnsi="Times New Roman" w:cs="Times New Roman"/>
      </w:rPr>
      <w:tab/>
    </w:r>
    <w:r w:rsidRPr="00752FB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7553332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52FB2">
          <w:rPr>
            <w:rFonts w:ascii="Times New Roman" w:hAnsi="Times New Roman" w:cs="Times New Roman"/>
          </w:rPr>
          <w:fldChar w:fldCharType="begin"/>
        </w:r>
        <w:r w:rsidRPr="00752FB2">
          <w:rPr>
            <w:rFonts w:ascii="Times New Roman" w:hAnsi="Times New Roman" w:cs="Times New Roman"/>
          </w:rPr>
          <w:instrText xml:space="preserve"> PAGE   \* MERGEFORMAT </w:instrText>
        </w:r>
        <w:r w:rsidRPr="00752FB2">
          <w:rPr>
            <w:rFonts w:ascii="Times New Roman" w:hAnsi="Times New Roman" w:cs="Times New Roman"/>
          </w:rPr>
          <w:fldChar w:fldCharType="separate"/>
        </w:r>
        <w:r w:rsidR="00B35068">
          <w:rPr>
            <w:rFonts w:ascii="Times New Roman" w:hAnsi="Times New Roman" w:cs="Times New Roman"/>
            <w:noProof/>
          </w:rPr>
          <w:t>4</w:t>
        </w:r>
        <w:r w:rsidRPr="00752FB2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52FB2" w:rsidRPr="00752FB2" w:rsidRDefault="00752FB2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B2" w:rsidRPr="00752FB2" w:rsidRDefault="00430796">
    <w:pPr>
      <w:pStyle w:val="Header"/>
      <w:jc w:val="right"/>
      <w:rPr>
        <w:rFonts w:ascii="Times New Roman" w:hAnsi="Times New Roman" w:cs="Times New Roman"/>
      </w:rPr>
    </w:pPr>
    <w:r w:rsidRPr="00752FB2">
      <w:rPr>
        <w:rFonts w:ascii="Times New Roman" w:hAnsi="Times New Roman" w:cs="Times New Roman"/>
      </w:rPr>
      <w:t>Running Head: ENGLISH</w:t>
    </w:r>
    <w:r w:rsidRPr="00752FB2">
      <w:rPr>
        <w:rFonts w:ascii="Times New Roman" w:hAnsi="Times New Roman" w:cs="Times New Roman"/>
      </w:rPr>
      <w:tab/>
    </w:r>
    <w:r w:rsidRPr="00752FB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6807756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52FB2">
          <w:rPr>
            <w:rFonts w:ascii="Times New Roman" w:hAnsi="Times New Roman" w:cs="Times New Roman"/>
          </w:rPr>
          <w:fldChar w:fldCharType="begin"/>
        </w:r>
        <w:r w:rsidRPr="00752FB2">
          <w:rPr>
            <w:rFonts w:ascii="Times New Roman" w:hAnsi="Times New Roman" w:cs="Times New Roman"/>
          </w:rPr>
          <w:instrText xml:space="preserve"> PAGE   \* MERGEFORMAT </w:instrText>
        </w:r>
        <w:r w:rsidRPr="00752FB2">
          <w:rPr>
            <w:rFonts w:ascii="Times New Roman" w:hAnsi="Times New Roman" w:cs="Times New Roman"/>
          </w:rPr>
          <w:fldChar w:fldCharType="separate"/>
        </w:r>
        <w:r w:rsidR="007135AB">
          <w:rPr>
            <w:rFonts w:ascii="Times New Roman" w:hAnsi="Times New Roman" w:cs="Times New Roman"/>
            <w:noProof/>
          </w:rPr>
          <w:t>1</w:t>
        </w:r>
        <w:r w:rsidRPr="00752FB2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52FB2" w:rsidRPr="00752FB2" w:rsidRDefault="00752FB2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A"/>
    <w:rsid w:val="000C589B"/>
    <w:rsid w:val="000E22BC"/>
    <w:rsid w:val="001019C6"/>
    <w:rsid w:val="001E7C77"/>
    <w:rsid w:val="002510CB"/>
    <w:rsid w:val="002A5D6B"/>
    <w:rsid w:val="002C2302"/>
    <w:rsid w:val="002F605D"/>
    <w:rsid w:val="00323C9C"/>
    <w:rsid w:val="00400EE9"/>
    <w:rsid w:val="004300E9"/>
    <w:rsid w:val="00430796"/>
    <w:rsid w:val="00474923"/>
    <w:rsid w:val="007135AB"/>
    <w:rsid w:val="0072374C"/>
    <w:rsid w:val="00735DB7"/>
    <w:rsid w:val="007408C7"/>
    <w:rsid w:val="00746E94"/>
    <w:rsid w:val="00752FB2"/>
    <w:rsid w:val="007C6DB2"/>
    <w:rsid w:val="007D3A7A"/>
    <w:rsid w:val="007D5A7D"/>
    <w:rsid w:val="007F3EAF"/>
    <w:rsid w:val="008876F2"/>
    <w:rsid w:val="008E1ADA"/>
    <w:rsid w:val="008E352B"/>
    <w:rsid w:val="008E53C2"/>
    <w:rsid w:val="009643B6"/>
    <w:rsid w:val="009C211B"/>
    <w:rsid w:val="009C7FE6"/>
    <w:rsid w:val="009D0843"/>
    <w:rsid w:val="009D163F"/>
    <w:rsid w:val="009E78FA"/>
    <w:rsid w:val="00A030F7"/>
    <w:rsid w:val="00AE7452"/>
    <w:rsid w:val="00B35068"/>
    <w:rsid w:val="00B45CF7"/>
    <w:rsid w:val="00B73887"/>
    <w:rsid w:val="00B85992"/>
    <w:rsid w:val="00B975A6"/>
    <w:rsid w:val="00BF4F16"/>
    <w:rsid w:val="00BF5848"/>
    <w:rsid w:val="00C1384C"/>
    <w:rsid w:val="00C63A68"/>
    <w:rsid w:val="00C94EF8"/>
    <w:rsid w:val="00CF0292"/>
    <w:rsid w:val="00D5292E"/>
    <w:rsid w:val="00D575F2"/>
    <w:rsid w:val="00DE6644"/>
    <w:rsid w:val="00DF3475"/>
    <w:rsid w:val="00E37B56"/>
    <w:rsid w:val="00EC76EF"/>
    <w:rsid w:val="00FA2E86"/>
    <w:rsid w:val="00FB1B7D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11A9-7073-4D68-9B76-8B7C4F6C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75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B2"/>
  </w:style>
  <w:style w:type="paragraph" w:styleId="Footer">
    <w:name w:val="footer"/>
    <w:basedOn w:val="Normal"/>
    <w:link w:val="FooterChar"/>
    <w:uiPriority w:val="99"/>
    <w:unhideWhenUsed/>
    <w:rsid w:val="0075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52</cp:revision>
  <dcterms:created xsi:type="dcterms:W3CDTF">2019-03-21T03:33:00Z</dcterms:created>
  <dcterms:modified xsi:type="dcterms:W3CDTF">2019-03-21T05:18:00Z</dcterms:modified>
</cp:coreProperties>
</file>