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rPr>
        <w:id w:val="-691304973"/>
        <w:docPartObj>
          <w:docPartGallery w:val="Cover Pages"/>
          <w:docPartUnique/>
        </w:docPartObj>
      </w:sdtPr>
      <w:sdtEndPr>
        <w:rPr>
          <w:rFonts w:eastAsiaTheme="minorHAnsi"/>
          <w:color w:val="1F4E79" w:themeColor="accent1" w:themeShade="80"/>
        </w:rPr>
      </w:sdtEndPr>
      <w:sdtContent>
        <w:p w14:paraId="570FFA3B" w14:textId="45ABD061" w:rsidR="00A05D3A" w:rsidRDefault="00A05D3A">
          <w:pPr>
            <w:pStyle w:val="NoSpacing"/>
            <w:spacing w:before="1540" w:after="240"/>
            <w:jc w:val="center"/>
            <w:rPr>
              <w:color w:val="5B9BD5" w:themeColor="accent1"/>
            </w:rPr>
          </w:pPr>
          <w:r>
            <w:rPr>
              <w:noProof/>
              <w:color w:val="5B9BD5" w:themeColor="accent1"/>
            </w:rPr>
            <w:drawing>
              <wp:inline distT="0" distB="0" distL="0" distR="0" wp14:anchorId="2DB15ED8" wp14:editId="0890585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0AEAE6FF2DD04311A9D145D795849E6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AFF902A" w14:textId="21BEDF64" w:rsidR="00A05D3A" w:rsidRDefault="00A05D3A">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Tech Solutions</w:t>
              </w:r>
            </w:p>
          </w:sdtContent>
        </w:sdt>
        <w:sdt>
          <w:sdtPr>
            <w:rPr>
              <w:color w:val="5B9BD5" w:themeColor="accent1"/>
              <w:sz w:val="28"/>
              <w:szCs w:val="28"/>
            </w:rPr>
            <w:alias w:val="Subtitle"/>
            <w:tag w:val=""/>
            <w:id w:val="328029620"/>
            <w:placeholder>
              <w:docPart w:val="AE1FDF9E75A44218BE3E421280051D30"/>
            </w:placeholder>
            <w:dataBinding w:prefixMappings="xmlns:ns0='http://purl.org/dc/elements/1.1/' xmlns:ns1='http://schemas.openxmlformats.org/package/2006/metadata/core-properties' " w:xpath="/ns1:coreProperties[1]/ns0:subject[1]" w:storeItemID="{6C3C8BC8-F283-45AE-878A-BAB7291924A1}"/>
            <w:text/>
          </w:sdtPr>
          <w:sdtContent>
            <w:p w14:paraId="594A4FDB" w14:textId="155C45F3" w:rsidR="00A05D3A" w:rsidRDefault="00A05D3A">
              <w:pPr>
                <w:pStyle w:val="NoSpacing"/>
                <w:jc w:val="center"/>
                <w:rPr>
                  <w:color w:val="5B9BD5" w:themeColor="accent1"/>
                  <w:sz w:val="28"/>
                  <w:szCs w:val="28"/>
                </w:rPr>
              </w:pPr>
              <w:r>
                <w:rPr>
                  <w:color w:val="5B9BD5" w:themeColor="accent1"/>
                  <w:sz w:val="28"/>
                  <w:szCs w:val="28"/>
                </w:rPr>
                <w:t>Small Company network design</w:t>
              </w:r>
            </w:p>
          </w:sdtContent>
        </w:sdt>
        <w:p w14:paraId="12E67208" w14:textId="77777777" w:rsidR="00A05D3A" w:rsidRDefault="00A05D3A">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60288" behindDoc="0" locked="0" layoutInCell="1" allowOverlap="1" wp14:anchorId="2498D8B8" wp14:editId="16BED4A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E2B7C" w14:textId="2B8F2F13" w:rsidR="00A05D3A" w:rsidRDefault="00A05D3A">
                                <w:pPr>
                                  <w:pStyle w:val="NoSpacing"/>
                                  <w:spacing w:after="40"/>
                                  <w:jc w:val="center"/>
                                  <w:rPr>
                                    <w:caps/>
                                    <w:color w:val="5B9BD5" w:themeColor="accent1"/>
                                    <w:sz w:val="28"/>
                                    <w:szCs w:val="28"/>
                                  </w:rPr>
                                </w:pPr>
                              </w:p>
                              <w:p w14:paraId="2B57086B" w14:textId="767A7BFB" w:rsidR="00A05D3A" w:rsidRDefault="00A05D3A">
                                <w:pPr>
                                  <w:pStyle w:val="NoSpacing"/>
                                  <w:jc w:val="center"/>
                                  <w:rPr>
                                    <w:color w:val="5B9BD5" w:themeColor="accent1"/>
                                  </w:rPr>
                                </w:pPr>
                              </w:p>
                              <w:p w14:paraId="44EAB894" w14:textId="1BD88C50" w:rsidR="00A05D3A" w:rsidRDefault="00A05D3A">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498D8B8"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487E2B7C" w14:textId="2B8F2F13" w:rsidR="00A05D3A" w:rsidRDefault="00A05D3A">
                          <w:pPr>
                            <w:pStyle w:val="NoSpacing"/>
                            <w:spacing w:after="40"/>
                            <w:jc w:val="center"/>
                            <w:rPr>
                              <w:caps/>
                              <w:color w:val="5B9BD5" w:themeColor="accent1"/>
                              <w:sz w:val="28"/>
                              <w:szCs w:val="28"/>
                            </w:rPr>
                          </w:pPr>
                        </w:p>
                        <w:p w14:paraId="2B57086B" w14:textId="767A7BFB" w:rsidR="00A05D3A" w:rsidRDefault="00A05D3A">
                          <w:pPr>
                            <w:pStyle w:val="NoSpacing"/>
                            <w:jc w:val="center"/>
                            <w:rPr>
                              <w:color w:val="5B9BD5" w:themeColor="accent1"/>
                            </w:rPr>
                          </w:pPr>
                        </w:p>
                        <w:p w14:paraId="44EAB894" w14:textId="1BD88C50" w:rsidR="00A05D3A" w:rsidRDefault="00A05D3A">
                          <w:pPr>
                            <w:pStyle w:val="NoSpacing"/>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31F0BAEC" wp14:editId="7B3FC8A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9CB35BC" w14:textId="73BDEC79" w:rsidR="00A05D3A" w:rsidRDefault="00A05D3A">
          <w:pPr>
            <w:rPr>
              <w:rFonts w:asciiTheme="majorHAnsi" w:eastAsiaTheme="majorEastAsia" w:hAnsiTheme="majorHAnsi" w:cstheme="majorBidi"/>
              <w:color w:val="1F4E79" w:themeColor="accent1" w:themeShade="80"/>
              <w:sz w:val="32"/>
              <w:szCs w:val="32"/>
            </w:rPr>
          </w:pPr>
          <w:r>
            <w:rPr>
              <w:color w:val="1F4E79" w:themeColor="accent1" w:themeShade="80"/>
            </w:rPr>
            <w:br w:type="page"/>
          </w:r>
        </w:p>
      </w:sdtContent>
    </w:sdt>
    <w:sdt>
      <w:sdtPr>
        <w:id w:val="125849052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3B3470E4" w14:textId="040CCAC2" w:rsidR="00A05D3A" w:rsidRDefault="00A05D3A">
          <w:pPr>
            <w:pStyle w:val="TOCHeading"/>
          </w:pPr>
          <w:r>
            <w:t>Contents</w:t>
          </w:r>
        </w:p>
        <w:p w14:paraId="55A4F61B" w14:textId="2EE17787" w:rsidR="00A05D3A" w:rsidRDefault="00A05D3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6819052" w:history="1">
            <w:r w:rsidRPr="00F422CD">
              <w:rPr>
                <w:rStyle w:val="Hyperlink"/>
                <w:noProof/>
              </w:rPr>
              <w:t>Corporate Business:</w:t>
            </w:r>
            <w:r>
              <w:rPr>
                <w:noProof/>
                <w:webHidden/>
              </w:rPr>
              <w:tab/>
            </w:r>
            <w:r>
              <w:rPr>
                <w:noProof/>
                <w:webHidden/>
              </w:rPr>
              <w:fldChar w:fldCharType="begin"/>
            </w:r>
            <w:r>
              <w:rPr>
                <w:noProof/>
                <w:webHidden/>
              </w:rPr>
              <w:instrText xml:space="preserve"> PAGEREF _Toc6819052 \h </w:instrText>
            </w:r>
            <w:r>
              <w:rPr>
                <w:noProof/>
                <w:webHidden/>
              </w:rPr>
            </w:r>
            <w:r>
              <w:rPr>
                <w:noProof/>
                <w:webHidden/>
              </w:rPr>
              <w:fldChar w:fldCharType="separate"/>
            </w:r>
            <w:r>
              <w:rPr>
                <w:noProof/>
                <w:webHidden/>
              </w:rPr>
              <w:t>1</w:t>
            </w:r>
            <w:r>
              <w:rPr>
                <w:noProof/>
                <w:webHidden/>
              </w:rPr>
              <w:fldChar w:fldCharType="end"/>
            </w:r>
          </w:hyperlink>
        </w:p>
        <w:p w14:paraId="34824213" w14:textId="6E4F4E15" w:rsidR="00A05D3A" w:rsidRDefault="00A05D3A">
          <w:pPr>
            <w:pStyle w:val="TOC1"/>
            <w:tabs>
              <w:tab w:val="right" w:leader="dot" w:pos="10790"/>
            </w:tabs>
            <w:rPr>
              <w:rFonts w:eastAsiaTheme="minorEastAsia"/>
              <w:noProof/>
            </w:rPr>
          </w:pPr>
          <w:hyperlink w:anchor="_Toc6819053" w:history="1">
            <w:r w:rsidRPr="00F422CD">
              <w:rPr>
                <w:rStyle w:val="Hyperlink"/>
                <w:noProof/>
              </w:rPr>
              <w:t>Network Requirements:</w:t>
            </w:r>
            <w:r>
              <w:rPr>
                <w:noProof/>
                <w:webHidden/>
              </w:rPr>
              <w:tab/>
            </w:r>
            <w:r>
              <w:rPr>
                <w:noProof/>
                <w:webHidden/>
              </w:rPr>
              <w:fldChar w:fldCharType="begin"/>
            </w:r>
            <w:r>
              <w:rPr>
                <w:noProof/>
                <w:webHidden/>
              </w:rPr>
              <w:instrText xml:space="preserve"> PAGEREF _Toc6819053 \h </w:instrText>
            </w:r>
            <w:r>
              <w:rPr>
                <w:noProof/>
                <w:webHidden/>
              </w:rPr>
            </w:r>
            <w:r>
              <w:rPr>
                <w:noProof/>
                <w:webHidden/>
              </w:rPr>
              <w:fldChar w:fldCharType="separate"/>
            </w:r>
            <w:r>
              <w:rPr>
                <w:noProof/>
                <w:webHidden/>
              </w:rPr>
              <w:t>1</w:t>
            </w:r>
            <w:r>
              <w:rPr>
                <w:noProof/>
                <w:webHidden/>
              </w:rPr>
              <w:fldChar w:fldCharType="end"/>
            </w:r>
          </w:hyperlink>
        </w:p>
        <w:p w14:paraId="042DABB2" w14:textId="562F440F" w:rsidR="00A05D3A" w:rsidRDefault="00A05D3A">
          <w:pPr>
            <w:pStyle w:val="TOC1"/>
            <w:tabs>
              <w:tab w:val="right" w:leader="dot" w:pos="10790"/>
            </w:tabs>
            <w:rPr>
              <w:rFonts w:eastAsiaTheme="minorEastAsia"/>
              <w:noProof/>
            </w:rPr>
          </w:pPr>
          <w:hyperlink w:anchor="_Toc6819054" w:history="1">
            <w:r w:rsidRPr="00F422CD">
              <w:rPr>
                <w:rStyle w:val="Hyperlink"/>
                <w:noProof/>
              </w:rPr>
              <w:t>Network Components:</w:t>
            </w:r>
            <w:r>
              <w:rPr>
                <w:noProof/>
                <w:webHidden/>
              </w:rPr>
              <w:tab/>
            </w:r>
            <w:r>
              <w:rPr>
                <w:noProof/>
                <w:webHidden/>
              </w:rPr>
              <w:fldChar w:fldCharType="begin"/>
            </w:r>
            <w:r>
              <w:rPr>
                <w:noProof/>
                <w:webHidden/>
              </w:rPr>
              <w:instrText xml:space="preserve"> PAGEREF _Toc6819054 \h </w:instrText>
            </w:r>
            <w:r>
              <w:rPr>
                <w:noProof/>
                <w:webHidden/>
              </w:rPr>
            </w:r>
            <w:r>
              <w:rPr>
                <w:noProof/>
                <w:webHidden/>
              </w:rPr>
              <w:fldChar w:fldCharType="separate"/>
            </w:r>
            <w:r>
              <w:rPr>
                <w:noProof/>
                <w:webHidden/>
              </w:rPr>
              <w:t>2</w:t>
            </w:r>
            <w:r>
              <w:rPr>
                <w:noProof/>
                <w:webHidden/>
              </w:rPr>
              <w:fldChar w:fldCharType="end"/>
            </w:r>
          </w:hyperlink>
        </w:p>
        <w:p w14:paraId="67208881" w14:textId="643AA7D8" w:rsidR="00A05D3A" w:rsidRDefault="00A05D3A">
          <w:pPr>
            <w:pStyle w:val="TOC1"/>
            <w:tabs>
              <w:tab w:val="right" w:leader="dot" w:pos="10790"/>
            </w:tabs>
            <w:rPr>
              <w:rFonts w:eastAsiaTheme="minorEastAsia"/>
              <w:noProof/>
            </w:rPr>
          </w:pPr>
          <w:hyperlink w:anchor="_Toc6819055" w:history="1">
            <w:r w:rsidRPr="00F422CD">
              <w:rPr>
                <w:rStyle w:val="Hyperlink"/>
                <w:noProof/>
              </w:rPr>
              <w:t>Company Space Size and layout</w:t>
            </w:r>
            <w:r>
              <w:rPr>
                <w:noProof/>
                <w:webHidden/>
              </w:rPr>
              <w:tab/>
            </w:r>
            <w:r>
              <w:rPr>
                <w:noProof/>
                <w:webHidden/>
              </w:rPr>
              <w:fldChar w:fldCharType="begin"/>
            </w:r>
            <w:r>
              <w:rPr>
                <w:noProof/>
                <w:webHidden/>
              </w:rPr>
              <w:instrText xml:space="preserve"> PAGEREF _Toc6819055 \h </w:instrText>
            </w:r>
            <w:r>
              <w:rPr>
                <w:noProof/>
                <w:webHidden/>
              </w:rPr>
            </w:r>
            <w:r>
              <w:rPr>
                <w:noProof/>
                <w:webHidden/>
              </w:rPr>
              <w:fldChar w:fldCharType="separate"/>
            </w:r>
            <w:r>
              <w:rPr>
                <w:noProof/>
                <w:webHidden/>
              </w:rPr>
              <w:t>6</w:t>
            </w:r>
            <w:r>
              <w:rPr>
                <w:noProof/>
                <w:webHidden/>
              </w:rPr>
              <w:fldChar w:fldCharType="end"/>
            </w:r>
          </w:hyperlink>
        </w:p>
        <w:p w14:paraId="6621A995" w14:textId="34B0D055" w:rsidR="00A05D3A" w:rsidRDefault="00A05D3A">
          <w:pPr>
            <w:pStyle w:val="TOC1"/>
            <w:tabs>
              <w:tab w:val="right" w:leader="dot" w:pos="10790"/>
            </w:tabs>
            <w:rPr>
              <w:rFonts w:eastAsiaTheme="minorEastAsia"/>
              <w:noProof/>
            </w:rPr>
          </w:pPr>
          <w:hyperlink w:anchor="_Toc6819056" w:history="1">
            <w:r w:rsidRPr="00F422CD">
              <w:rPr>
                <w:rStyle w:val="Hyperlink"/>
                <w:noProof/>
              </w:rPr>
              <w:t>LAN Selection</w:t>
            </w:r>
            <w:r>
              <w:rPr>
                <w:noProof/>
                <w:webHidden/>
              </w:rPr>
              <w:tab/>
            </w:r>
            <w:r>
              <w:rPr>
                <w:noProof/>
                <w:webHidden/>
              </w:rPr>
              <w:fldChar w:fldCharType="begin"/>
            </w:r>
            <w:r>
              <w:rPr>
                <w:noProof/>
                <w:webHidden/>
              </w:rPr>
              <w:instrText xml:space="preserve"> PAGEREF _Toc6819056 \h </w:instrText>
            </w:r>
            <w:r>
              <w:rPr>
                <w:noProof/>
                <w:webHidden/>
              </w:rPr>
            </w:r>
            <w:r>
              <w:rPr>
                <w:noProof/>
                <w:webHidden/>
              </w:rPr>
              <w:fldChar w:fldCharType="separate"/>
            </w:r>
            <w:r>
              <w:rPr>
                <w:noProof/>
                <w:webHidden/>
              </w:rPr>
              <w:t>6</w:t>
            </w:r>
            <w:r>
              <w:rPr>
                <w:noProof/>
                <w:webHidden/>
              </w:rPr>
              <w:fldChar w:fldCharType="end"/>
            </w:r>
          </w:hyperlink>
        </w:p>
        <w:p w14:paraId="3473A879" w14:textId="09AAE9DD" w:rsidR="00A05D3A" w:rsidRDefault="00A05D3A">
          <w:pPr>
            <w:pStyle w:val="TOC1"/>
            <w:tabs>
              <w:tab w:val="right" w:leader="dot" w:pos="10790"/>
            </w:tabs>
            <w:rPr>
              <w:rFonts w:eastAsiaTheme="minorEastAsia"/>
              <w:noProof/>
            </w:rPr>
          </w:pPr>
          <w:hyperlink w:anchor="_Toc6819057" w:history="1">
            <w:r w:rsidRPr="00F422CD">
              <w:rPr>
                <w:rStyle w:val="Hyperlink"/>
                <w:noProof/>
              </w:rPr>
              <w:t>LAN Configuration:</w:t>
            </w:r>
            <w:r>
              <w:rPr>
                <w:noProof/>
                <w:webHidden/>
              </w:rPr>
              <w:tab/>
            </w:r>
            <w:r>
              <w:rPr>
                <w:noProof/>
                <w:webHidden/>
              </w:rPr>
              <w:fldChar w:fldCharType="begin"/>
            </w:r>
            <w:r>
              <w:rPr>
                <w:noProof/>
                <w:webHidden/>
              </w:rPr>
              <w:instrText xml:space="preserve"> PAGEREF _Toc6819057 \h </w:instrText>
            </w:r>
            <w:r>
              <w:rPr>
                <w:noProof/>
                <w:webHidden/>
              </w:rPr>
            </w:r>
            <w:r>
              <w:rPr>
                <w:noProof/>
                <w:webHidden/>
              </w:rPr>
              <w:fldChar w:fldCharType="separate"/>
            </w:r>
            <w:r>
              <w:rPr>
                <w:noProof/>
                <w:webHidden/>
              </w:rPr>
              <w:t>7</w:t>
            </w:r>
            <w:r>
              <w:rPr>
                <w:noProof/>
                <w:webHidden/>
              </w:rPr>
              <w:fldChar w:fldCharType="end"/>
            </w:r>
          </w:hyperlink>
        </w:p>
        <w:p w14:paraId="541300A6" w14:textId="2045B543" w:rsidR="00A05D3A" w:rsidRDefault="00A05D3A">
          <w:pPr>
            <w:pStyle w:val="TOC1"/>
            <w:tabs>
              <w:tab w:val="right" w:leader="dot" w:pos="10790"/>
            </w:tabs>
            <w:rPr>
              <w:rFonts w:eastAsiaTheme="minorEastAsia"/>
              <w:noProof/>
            </w:rPr>
          </w:pPr>
          <w:hyperlink w:anchor="_Toc6819058" w:history="1">
            <w:r w:rsidRPr="00F422CD">
              <w:rPr>
                <w:rStyle w:val="Hyperlink"/>
                <w:noProof/>
              </w:rPr>
              <w:t>Cabling network Layout:</w:t>
            </w:r>
            <w:r>
              <w:rPr>
                <w:noProof/>
                <w:webHidden/>
              </w:rPr>
              <w:tab/>
            </w:r>
            <w:r>
              <w:rPr>
                <w:noProof/>
                <w:webHidden/>
              </w:rPr>
              <w:fldChar w:fldCharType="begin"/>
            </w:r>
            <w:r>
              <w:rPr>
                <w:noProof/>
                <w:webHidden/>
              </w:rPr>
              <w:instrText xml:space="preserve"> PAGEREF _Toc6819058 \h </w:instrText>
            </w:r>
            <w:r>
              <w:rPr>
                <w:noProof/>
                <w:webHidden/>
              </w:rPr>
            </w:r>
            <w:r>
              <w:rPr>
                <w:noProof/>
                <w:webHidden/>
              </w:rPr>
              <w:fldChar w:fldCharType="separate"/>
            </w:r>
            <w:r>
              <w:rPr>
                <w:noProof/>
                <w:webHidden/>
              </w:rPr>
              <w:t>9</w:t>
            </w:r>
            <w:r>
              <w:rPr>
                <w:noProof/>
                <w:webHidden/>
              </w:rPr>
              <w:fldChar w:fldCharType="end"/>
            </w:r>
          </w:hyperlink>
        </w:p>
        <w:p w14:paraId="780CC036" w14:textId="11857CE9" w:rsidR="00A05D3A" w:rsidRDefault="00A05D3A">
          <w:pPr>
            <w:pStyle w:val="TOC1"/>
            <w:tabs>
              <w:tab w:val="right" w:leader="dot" w:pos="10790"/>
            </w:tabs>
            <w:rPr>
              <w:rFonts w:eastAsiaTheme="minorEastAsia"/>
              <w:noProof/>
            </w:rPr>
          </w:pPr>
          <w:hyperlink w:anchor="_Toc6819059" w:history="1">
            <w:r w:rsidRPr="00F422CD">
              <w:rPr>
                <w:rStyle w:val="Hyperlink"/>
                <w:noProof/>
              </w:rPr>
              <w:t>Cost of the computer networks:</w:t>
            </w:r>
            <w:r>
              <w:rPr>
                <w:noProof/>
                <w:webHidden/>
              </w:rPr>
              <w:tab/>
            </w:r>
            <w:r>
              <w:rPr>
                <w:noProof/>
                <w:webHidden/>
              </w:rPr>
              <w:fldChar w:fldCharType="begin"/>
            </w:r>
            <w:r>
              <w:rPr>
                <w:noProof/>
                <w:webHidden/>
              </w:rPr>
              <w:instrText xml:space="preserve"> PAGEREF _Toc6819059 \h </w:instrText>
            </w:r>
            <w:r>
              <w:rPr>
                <w:noProof/>
                <w:webHidden/>
              </w:rPr>
            </w:r>
            <w:r>
              <w:rPr>
                <w:noProof/>
                <w:webHidden/>
              </w:rPr>
              <w:fldChar w:fldCharType="separate"/>
            </w:r>
            <w:r>
              <w:rPr>
                <w:noProof/>
                <w:webHidden/>
              </w:rPr>
              <w:t>9</w:t>
            </w:r>
            <w:r>
              <w:rPr>
                <w:noProof/>
                <w:webHidden/>
              </w:rPr>
              <w:fldChar w:fldCharType="end"/>
            </w:r>
          </w:hyperlink>
        </w:p>
        <w:p w14:paraId="1C36C4A4" w14:textId="153007FE" w:rsidR="00A05D3A" w:rsidRDefault="00A05D3A">
          <w:pPr>
            <w:pStyle w:val="TOC1"/>
            <w:tabs>
              <w:tab w:val="right" w:leader="dot" w:pos="10790"/>
            </w:tabs>
            <w:rPr>
              <w:rFonts w:eastAsiaTheme="minorEastAsia"/>
              <w:noProof/>
            </w:rPr>
          </w:pPr>
          <w:hyperlink w:anchor="_Toc6819060" w:history="1">
            <w:r w:rsidRPr="00F422CD">
              <w:rPr>
                <w:rStyle w:val="Hyperlink"/>
                <w:noProof/>
              </w:rPr>
              <w:t>Conclusion:</w:t>
            </w:r>
            <w:r>
              <w:rPr>
                <w:noProof/>
                <w:webHidden/>
              </w:rPr>
              <w:tab/>
            </w:r>
            <w:r>
              <w:rPr>
                <w:noProof/>
                <w:webHidden/>
              </w:rPr>
              <w:fldChar w:fldCharType="begin"/>
            </w:r>
            <w:r>
              <w:rPr>
                <w:noProof/>
                <w:webHidden/>
              </w:rPr>
              <w:instrText xml:space="preserve"> PAGEREF _Toc6819060 \h </w:instrText>
            </w:r>
            <w:r>
              <w:rPr>
                <w:noProof/>
                <w:webHidden/>
              </w:rPr>
            </w:r>
            <w:r>
              <w:rPr>
                <w:noProof/>
                <w:webHidden/>
              </w:rPr>
              <w:fldChar w:fldCharType="separate"/>
            </w:r>
            <w:r>
              <w:rPr>
                <w:noProof/>
                <w:webHidden/>
              </w:rPr>
              <w:t>10</w:t>
            </w:r>
            <w:r>
              <w:rPr>
                <w:noProof/>
                <w:webHidden/>
              </w:rPr>
              <w:fldChar w:fldCharType="end"/>
            </w:r>
          </w:hyperlink>
        </w:p>
        <w:p w14:paraId="7C228624" w14:textId="5FD0C5B4" w:rsidR="00A05D3A" w:rsidRDefault="00A05D3A">
          <w:pPr>
            <w:pStyle w:val="TOC1"/>
            <w:tabs>
              <w:tab w:val="right" w:leader="dot" w:pos="10790"/>
            </w:tabs>
            <w:rPr>
              <w:rFonts w:eastAsiaTheme="minorEastAsia"/>
              <w:noProof/>
            </w:rPr>
          </w:pPr>
          <w:hyperlink w:anchor="_Toc6819061" w:history="1">
            <w:r w:rsidRPr="00F422CD">
              <w:rPr>
                <w:rStyle w:val="Hyperlink"/>
                <w:noProof/>
              </w:rPr>
              <w:t>References:</w:t>
            </w:r>
            <w:r>
              <w:rPr>
                <w:noProof/>
                <w:webHidden/>
              </w:rPr>
              <w:tab/>
            </w:r>
            <w:r>
              <w:rPr>
                <w:noProof/>
                <w:webHidden/>
              </w:rPr>
              <w:fldChar w:fldCharType="begin"/>
            </w:r>
            <w:r>
              <w:rPr>
                <w:noProof/>
                <w:webHidden/>
              </w:rPr>
              <w:instrText xml:space="preserve"> PAGEREF _Toc6819061 \h </w:instrText>
            </w:r>
            <w:r>
              <w:rPr>
                <w:noProof/>
                <w:webHidden/>
              </w:rPr>
            </w:r>
            <w:r>
              <w:rPr>
                <w:noProof/>
                <w:webHidden/>
              </w:rPr>
              <w:fldChar w:fldCharType="separate"/>
            </w:r>
            <w:r>
              <w:rPr>
                <w:noProof/>
                <w:webHidden/>
              </w:rPr>
              <w:t>10</w:t>
            </w:r>
            <w:r>
              <w:rPr>
                <w:noProof/>
                <w:webHidden/>
              </w:rPr>
              <w:fldChar w:fldCharType="end"/>
            </w:r>
          </w:hyperlink>
        </w:p>
        <w:p w14:paraId="39353D5D" w14:textId="2B9EF0C3" w:rsidR="00A05D3A" w:rsidRDefault="00A05D3A" w:rsidP="00A05D3A">
          <w:r>
            <w:rPr>
              <w:b/>
              <w:bCs/>
              <w:noProof/>
            </w:rPr>
            <w:fldChar w:fldCharType="end"/>
          </w:r>
        </w:p>
      </w:sdtContent>
    </w:sdt>
    <w:bookmarkStart w:id="0" w:name="_Toc6819052" w:displacedByCustomXml="prev"/>
    <w:p w14:paraId="76E5518B" w14:textId="2DDAFB6B" w:rsidR="00A9204E" w:rsidRDefault="00634DAC" w:rsidP="00A05D3A">
      <w:pPr>
        <w:pStyle w:val="Heading1"/>
      </w:pPr>
      <w:r>
        <w:t>Corporate Business:</w:t>
      </w:r>
      <w:bookmarkEnd w:id="0"/>
    </w:p>
    <w:p w14:paraId="567626CC" w14:textId="50DD6A28" w:rsidR="00634DAC" w:rsidRDefault="00634DAC">
      <w:pPr>
        <w:rPr>
          <w:rFonts w:ascii="Times New Roman" w:hAnsi="Times New Roman" w:cs="Times New Roman"/>
          <w:b/>
          <w:sz w:val="24"/>
          <w:szCs w:val="24"/>
        </w:rPr>
      </w:pPr>
    </w:p>
    <w:p w14:paraId="6DB81475" w14:textId="1434A4F6" w:rsidR="001918A4" w:rsidRDefault="001918A4">
      <w:pPr>
        <w:rPr>
          <w:rFonts w:ascii="Times New Roman" w:hAnsi="Times New Roman" w:cs="Times New Roman"/>
          <w:sz w:val="24"/>
          <w:szCs w:val="24"/>
        </w:rPr>
      </w:pPr>
      <w:r>
        <w:rPr>
          <w:rFonts w:ascii="Times New Roman" w:hAnsi="Times New Roman" w:cs="Times New Roman"/>
          <w:sz w:val="24"/>
          <w:szCs w:val="24"/>
        </w:rPr>
        <w:t xml:space="preserve">Tech Solutions is a company that deals in creating software products for different businesses. It is a small company consists of 20 employees. A sperate office room has been given to each employee with a cell telephone, a lap-top computer. Each computer has a wireless network card and a wired network card so that it can be utilized as a workstation and a mobile laptop outside an office. </w:t>
      </w:r>
    </w:p>
    <w:p w14:paraId="42A93960" w14:textId="710AE0B4" w:rsidR="001918A4" w:rsidRDefault="001918A4">
      <w:pPr>
        <w:rPr>
          <w:rFonts w:ascii="Times New Roman" w:hAnsi="Times New Roman" w:cs="Times New Roman"/>
          <w:sz w:val="24"/>
          <w:szCs w:val="24"/>
        </w:rPr>
      </w:pPr>
    </w:p>
    <w:p w14:paraId="495B4882" w14:textId="6A4D31F6" w:rsidR="001918A4" w:rsidRDefault="001918A4">
      <w:pPr>
        <w:rPr>
          <w:rFonts w:ascii="Times New Roman" w:hAnsi="Times New Roman" w:cs="Times New Roman"/>
          <w:sz w:val="24"/>
          <w:szCs w:val="24"/>
        </w:rPr>
      </w:pPr>
      <w:r>
        <w:rPr>
          <w:rFonts w:ascii="Times New Roman" w:hAnsi="Times New Roman" w:cs="Times New Roman"/>
          <w:sz w:val="24"/>
          <w:szCs w:val="24"/>
        </w:rPr>
        <w:t xml:space="preserve">Tech Solutions </w:t>
      </w:r>
      <w:r w:rsidR="009F5945">
        <w:rPr>
          <w:rFonts w:ascii="Times New Roman" w:hAnsi="Times New Roman" w:cs="Times New Roman"/>
          <w:sz w:val="24"/>
          <w:szCs w:val="24"/>
        </w:rPr>
        <w:t xml:space="preserve">has been divided in to two sections. One section is manufacturing section that handles the final software products, its delivery and its maintenance. The other section includes secretary, president, chief financial </w:t>
      </w:r>
      <w:r w:rsidR="00FB304F">
        <w:rPr>
          <w:rFonts w:ascii="Times New Roman" w:hAnsi="Times New Roman" w:cs="Times New Roman"/>
          <w:sz w:val="24"/>
          <w:szCs w:val="24"/>
        </w:rPr>
        <w:t>officer,</w:t>
      </w:r>
      <w:r w:rsidR="009F5945">
        <w:rPr>
          <w:rFonts w:ascii="Times New Roman" w:hAnsi="Times New Roman" w:cs="Times New Roman"/>
          <w:sz w:val="24"/>
          <w:szCs w:val="24"/>
        </w:rPr>
        <w:t xml:space="preserve"> engineers, sales and marketing employees. </w:t>
      </w:r>
    </w:p>
    <w:p w14:paraId="2E828C86" w14:textId="6155C892" w:rsidR="00FB304F" w:rsidRDefault="00FB304F">
      <w:pPr>
        <w:rPr>
          <w:rFonts w:ascii="Times New Roman" w:hAnsi="Times New Roman" w:cs="Times New Roman"/>
          <w:sz w:val="24"/>
          <w:szCs w:val="24"/>
        </w:rPr>
      </w:pPr>
      <w:bookmarkStart w:id="1" w:name="_GoBack"/>
      <w:bookmarkEnd w:id="1"/>
    </w:p>
    <w:p w14:paraId="63369B5C" w14:textId="48272DC1" w:rsidR="00FB304F" w:rsidRDefault="00FB304F">
      <w:pPr>
        <w:rPr>
          <w:rFonts w:ascii="Times New Roman" w:hAnsi="Times New Roman" w:cs="Times New Roman"/>
          <w:sz w:val="24"/>
          <w:szCs w:val="24"/>
        </w:rPr>
      </w:pPr>
      <w:r>
        <w:rPr>
          <w:rFonts w:ascii="Times New Roman" w:hAnsi="Times New Roman" w:cs="Times New Roman"/>
          <w:sz w:val="24"/>
          <w:szCs w:val="24"/>
        </w:rPr>
        <w:t>I have been appointed as computer network designer and administrator to design and implement a computer network for Tech solutions.</w:t>
      </w:r>
    </w:p>
    <w:p w14:paraId="221328EB" w14:textId="5415971C" w:rsidR="00FB304F" w:rsidRDefault="00FB304F">
      <w:pPr>
        <w:rPr>
          <w:rFonts w:ascii="Times New Roman" w:hAnsi="Times New Roman" w:cs="Times New Roman"/>
          <w:sz w:val="24"/>
          <w:szCs w:val="24"/>
        </w:rPr>
      </w:pPr>
    </w:p>
    <w:p w14:paraId="5B5301E9" w14:textId="5AE2E3CC" w:rsidR="00FB304F" w:rsidRDefault="004E59E3">
      <w:pPr>
        <w:rPr>
          <w:rFonts w:ascii="Times New Roman" w:hAnsi="Times New Roman" w:cs="Times New Roman"/>
          <w:sz w:val="24"/>
          <w:szCs w:val="24"/>
        </w:rPr>
      </w:pPr>
      <w:r>
        <w:rPr>
          <w:rFonts w:ascii="Times New Roman" w:hAnsi="Times New Roman" w:cs="Times New Roman"/>
          <w:sz w:val="24"/>
          <w:szCs w:val="24"/>
        </w:rPr>
        <w:t>Let’s</w:t>
      </w:r>
      <w:r w:rsidR="00FB304F">
        <w:rPr>
          <w:rFonts w:ascii="Times New Roman" w:hAnsi="Times New Roman" w:cs="Times New Roman"/>
          <w:sz w:val="24"/>
          <w:szCs w:val="24"/>
        </w:rPr>
        <w:t xml:space="preserve"> </w:t>
      </w:r>
      <w:r w:rsidR="00352D29">
        <w:rPr>
          <w:rFonts w:ascii="Times New Roman" w:hAnsi="Times New Roman" w:cs="Times New Roman"/>
          <w:sz w:val="24"/>
          <w:szCs w:val="24"/>
        </w:rPr>
        <w:t>a</w:t>
      </w:r>
      <w:r w:rsidR="00FB304F">
        <w:rPr>
          <w:rFonts w:ascii="Times New Roman" w:hAnsi="Times New Roman" w:cs="Times New Roman"/>
          <w:sz w:val="24"/>
          <w:szCs w:val="24"/>
        </w:rPr>
        <w:t>nalyze networking requirements of the company.</w:t>
      </w:r>
    </w:p>
    <w:p w14:paraId="4D49FD3F" w14:textId="2A85488F" w:rsidR="004E59E3" w:rsidRDefault="004E59E3">
      <w:pPr>
        <w:rPr>
          <w:rFonts w:ascii="Times New Roman" w:hAnsi="Times New Roman" w:cs="Times New Roman"/>
          <w:sz w:val="24"/>
          <w:szCs w:val="24"/>
        </w:rPr>
      </w:pPr>
    </w:p>
    <w:p w14:paraId="563D544A" w14:textId="558512BE" w:rsidR="004E59E3" w:rsidRDefault="004E59E3" w:rsidP="00A05D3A">
      <w:pPr>
        <w:pStyle w:val="Heading1"/>
      </w:pPr>
      <w:bookmarkStart w:id="2" w:name="_Toc6819053"/>
      <w:r>
        <w:t>Network Requirements:</w:t>
      </w:r>
      <w:bookmarkEnd w:id="2"/>
    </w:p>
    <w:p w14:paraId="6D2CE986" w14:textId="6F07A619" w:rsidR="006255BF" w:rsidRDefault="006255BF">
      <w:pPr>
        <w:rPr>
          <w:rFonts w:ascii="Times New Roman" w:hAnsi="Times New Roman" w:cs="Times New Roman"/>
          <w:b/>
          <w:sz w:val="24"/>
          <w:szCs w:val="24"/>
        </w:rPr>
      </w:pPr>
    </w:p>
    <w:p w14:paraId="137C06FE" w14:textId="555D2258" w:rsidR="006255BF" w:rsidRPr="006255BF" w:rsidRDefault="006255BF">
      <w:pPr>
        <w:rPr>
          <w:rFonts w:ascii="Times New Roman" w:hAnsi="Times New Roman" w:cs="Times New Roman"/>
          <w:sz w:val="24"/>
          <w:szCs w:val="24"/>
        </w:rPr>
      </w:pPr>
      <w:r>
        <w:rPr>
          <w:rFonts w:ascii="Times New Roman" w:hAnsi="Times New Roman" w:cs="Times New Roman"/>
          <w:sz w:val="24"/>
          <w:szCs w:val="24"/>
        </w:rPr>
        <w:t>There must be separate office for each employee</w:t>
      </w:r>
      <w:r w:rsidR="00655644">
        <w:rPr>
          <w:rFonts w:ascii="Times New Roman" w:hAnsi="Times New Roman" w:cs="Times New Roman"/>
          <w:sz w:val="24"/>
          <w:szCs w:val="24"/>
        </w:rPr>
        <w:t>. Each employee must be given a cell telephone, laptop having wireless network card and wired network card.</w:t>
      </w:r>
    </w:p>
    <w:p w14:paraId="1EDA7CDE" w14:textId="3EF515E2" w:rsidR="004E59E3" w:rsidRDefault="004E59E3">
      <w:pPr>
        <w:rPr>
          <w:rFonts w:ascii="Times New Roman" w:hAnsi="Times New Roman" w:cs="Times New Roman"/>
          <w:b/>
          <w:sz w:val="24"/>
          <w:szCs w:val="24"/>
        </w:rPr>
      </w:pPr>
    </w:p>
    <w:p w14:paraId="5B5552A5" w14:textId="3057A0AC" w:rsidR="004E59E3" w:rsidRDefault="00EC09A7">
      <w:pPr>
        <w:rPr>
          <w:rFonts w:ascii="Times New Roman" w:hAnsi="Times New Roman" w:cs="Times New Roman"/>
          <w:sz w:val="24"/>
          <w:szCs w:val="24"/>
        </w:rPr>
      </w:pPr>
      <w:r>
        <w:rPr>
          <w:rFonts w:ascii="Times New Roman" w:hAnsi="Times New Roman" w:cs="Times New Roman"/>
          <w:sz w:val="24"/>
          <w:szCs w:val="24"/>
        </w:rPr>
        <w:t>There must be two different networks for the two sections of the company. One network for manufacturing section and the other network for the second section</w:t>
      </w:r>
      <w:r w:rsidR="008D5DE9">
        <w:rPr>
          <w:rFonts w:ascii="Times New Roman" w:hAnsi="Times New Roman" w:cs="Times New Roman"/>
          <w:sz w:val="24"/>
          <w:szCs w:val="24"/>
        </w:rPr>
        <w:t xml:space="preserve">. Router must be used to connect two </w:t>
      </w:r>
      <w:r w:rsidR="00856F3B">
        <w:rPr>
          <w:rFonts w:ascii="Times New Roman" w:hAnsi="Times New Roman" w:cs="Times New Roman"/>
          <w:sz w:val="24"/>
          <w:szCs w:val="24"/>
        </w:rPr>
        <w:t>networks</w:t>
      </w:r>
      <w:r w:rsidR="008D5DE9">
        <w:rPr>
          <w:rFonts w:ascii="Times New Roman" w:hAnsi="Times New Roman" w:cs="Times New Roman"/>
          <w:sz w:val="24"/>
          <w:szCs w:val="24"/>
        </w:rPr>
        <w:t xml:space="preserve"> together</w:t>
      </w:r>
      <w:r w:rsidR="00856F3B">
        <w:rPr>
          <w:rFonts w:ascii="Times New Roman" w:hAnsi="Times New Roman" w:cs="Times New Roman"/>
          <w:sz w:val="24"/>
          <w:szCs w:val="24"/>
        </w:rPr>
        <w:t>.</w:t>
      </w:r>
    </w:p>
    <w:p w14:paraId="34B4C70D" w14:textId="77777777" w:rsidR="00782320" w:rsidRDefault="00782320">
      <w:pPr>
        <w:rPr>
          <w:rFonts w:ascii="Times New Roman" w:hAnsi="Times New Roman" w:cs="Times New Roman"/>
          <w:sz w:val="24"/>
          <w:szCs w:val="24"/>
        </w:rPr>
      </w:pPr>
    </w:p>
    <w:p w14:paraId="2CBBB23D" w14:textId="2D754EEB" w:rsidR="00856F3B" w:rsidRDefault="00856F3B">
      <w:pPr>
        <w:rPr>
          <w:rFonts w:ascii="Times New Roman" w:hAnsi="Times New Roman" w:cs="Times New Roman"/>
          <w:sz w:val="24"/>
          <w:szCs w:val="24"/>
        </w:rPr>
      </w:pPr>
      <w:r>
        <w:rPr>
          <w:rFonts w:ascii="Times New Roman" w:hAnsi="Times New Roman" w:cs="Times New Roman"/>
          <w:sz w:val="24"/>
          <w:szCs w:val="24"/>
        </w:rPr>
        <w:t>There must be Demilitarized Zone or DMZ. It is a separate network where business keep their servers such as web server, server for engineers, and one server for sales and corporate executives.</w:t>
      </w:r>
    </w:p>
    <w:p w14:paraId="08615DC6" w14:textId="1A572496" w:rsidR="004257D4" w:rsidRDefault="004257D4">
      <w:pPr>
        <w:rPr>
          <w:rFonts w:ascii="Times New Roman" w:hAnsi="Times New Roman" w:cs="Times New Roman"/>
          <w:sz w:val="24"/>
          <w:szCs w:val="24"/>
        </w:rPr>
      </w:pPr>
    </w:p>
    <w:p w14:paraId="1C23560D" w14:textId="5534DA77" w:rsidR="004257D4" w:rsidRDefault="004257D4">
      <w:pPr>
        <w:rPr>
          <w:rFonts w:ascii="Times New Roman" w:hAnsi="Times New Roman" w:cs="Times New Roman"/>
          <w:sz w:val="24"/>
          <w:szCs w:val="24"/>
        </w:rPr>
      </w:pPr>
      <w:r>
        <w:rPr>
          <w:rFonts w:ascii="Times New Roman" w:hAnsi="Times New Roman" w:cs="Times New Roman"/>
          <w:sz w:val="24"/>
          <w:szCs w:val="24"/>
        </w:rPr>
        <w:t xml:space="preserve">There must be Internet which connects employees from outside world and business’s clients would also access company’s website from outside. </w:t>
      </w:r>
    </w:p>
    <w:p w14:paraId="77DF8B4B" w14:textId="55EFA8D1" w:rsidR="004257D4" w:rsidRDefault="004257D4">
      <w:pPr>
        <w:rPr>
          <w:rFonts w:ascii="Times New Roman" w:hAnsi="Times New Roman" w:cs="Times New Roman"/>
          <w:sz w:val="24"/>
          <w:szCs w:val="24"/>
        </w:rPr>
      </w:pPr>
    </w:p>
    <w:p w14:paraId="662C3B68" w14:textId="7937CF8A" w:rsidR="004257D4" w:rsidRDefault="004257D4">
      <w:pPr>
        <w:rPr>
          <w:rFonts w:ascii="Times New Roman" w:hAnsi="Times New Roman" w:cs="Times New Roman"/>
          <w:sz w:val="24"/>
          <w:szCs w:val="24"/>
        </w:rPr>
      </w:pPr>
      <w:r>
        <w:rPr>
          <w:rFonts w:ascii="Times New Roman" w:hAnsi="Times New Roman" w:cs="Times New Roman"/>
          <w:sz w:val="24"/>
          <w:szCs w:val="24"/>
        </w:rPr>
        <w:t xml:space="preserve">Routers must be used to connect LAN networks and internet and firewall should be installed to confirm the network security. </w:t>
      </w:r>
    </w:p>
    <w:p w14:paraId="6D21E168" w14:textId="47D151C9" w:rsidR="004257D4" w:rsidRDefault="004257D4">
      <w:pPr>
        <w:rPr>
          <w:rFonts w:ascii="Times New Roman" w:hAnsi="Times New Roman" w:cs="Times New Roman"/>
          <w:sz w:val="24"/>
          <w:szCs w:val="24"/>
        </w:rPr>
      </w:pPr>
    </w:p>
    <w:p w14:paraId="443B615D" w14:textId="070B9F1C" w:rsidR="004257D4" w:rsidRDefault="004257D4">
      <w:pPr>
        <w:rPr>
          <w:rFonts w:ascii="Times New Roman" w:hAnsi="Times New Roman" w:cs="Times New Roman"/>
          <w:sz w:val="24"/>
          <w:szCs w:val="24"/>
        </w:rPr>
      </w:pPr>
      <w:r>
        <w:rPr>
          <w:rFonts w:ascii="Times New Roman" w:hAnsi="Times New Roman" w:cs="Times New Roman"/>
          <w:sz w:val="24"/>
          <w:szCs w:val="24"/>
        </w:rPr>
        <w:lastRenderedPageBreak/>
        <w:t>Wired Lan Network must be used to connect each office, server room, manufacturing area and reception area.</w:t>
      </w:r>
    </w:p>
    <w:p w14:paraId="63E3B2C3" w14:textId="314DC885" w:rsidR="004257D4" w:rsidRDefault="004257D4">
      <w:pPr>
        <w:rPr>
          <w:rFonts w:ascii="Times New Roman" w:hAnsi="Times New Roman" w:cs="Times New Roman"/>
          <w:sz w:val="24"/>
          <w:szCs w:val="24"/>
        </w:rPr>
      </w:pPr>
    </w:p>
    <w:p w14:paraId="10125C74" w14:textId="273F78F1" w:rsidR="004257D4" w:rsidRDefault="004257D4" w:rsidP="00A05D3A">
      <w:pPr>
        <w:pStyle w:val="Heading1"/>
      </w:pPr>
      <w:bookmarkStart w:id="3" w:name="_Toc6819054"/>
      <w:r>
        <w:t>Network Components:</w:t>
      </w:r>
      <w:bookmarkEnd w:id="3"/>
    </w:p>
    <w:p w14:paraId="490F84E6" w14:textId="736A531A" w:rsidR="004257D4" w:rsidRDefault="004257D4">
      <w:pPr>
        <w:rPr>
          <w:rFonts w:ascii="Times New Roman" w:hAnsi="Times New Roman" w:cs="Times New Roman"/>
          <w:b/>
          <w:sz w:val="24"/>
          <w:szCs w:val="24"/>
        </w:rPr>
      </w:pPr>
    </w:p>
    <w:p w14:paraId="51030DB2" w14:textId="2E321E29" w:rsidR="004257D4" w:rsidRDefault="00381BCD" w:rsidP="0057479A">
      <w:pPr>
        <w:rPr>
          <w:rFonts w:ascii="Times New Roman" w:hAnsi="Times New Roman" w:cs="Times New Roman"/>
          <w:b/>
          <w:sz w:val="24"/>
          <w:szCs w:val="24"/>
        </w:rPr>
      </w:pPr>
      <w:r>
        <w:rPr>
          <w:rFonts w:ascii="Times New Roman" w:hAnsi="Times New Roman" w:cs="Times New Roman"/>
          <w:b/>
          <w:sz w:val="24"/>
          <w:szCs w:val="24"/>
        </w:rPr>
        <w:t>A Cell Telephone:</w:t>
      </w:r>
    </w:p>
    <w:p w14:paraId="53BBC8C9" w14:textId="6612A235" w:rsidR="00381BCD" w:rsidRDefault="00381BCD" w:rsidP="0057479A">
      <w:pPr>
        <w:rPr>
          <w:rFonts w:ascii="Times New Roman" w:hAnsi="Times New Roman" w:cs="Times New Roman"/>
          <w:b/>
          <w:sz w:val="24"/>
          <w:szCs w:val="24"/>
        </w:rPr>
      </w:pPr>
    </w:p>
    <w:p w14:paraId="21477CF3" w14:textId="0C3174A5" w:rsidR="00381BCD" w:rsidRDefault="00381BCD" w:rsidP="00381BC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Each employee must be given a cell telephone in his/her office.</w:t>
      </w:r>
    </w:p>
    <w:p w14:paraId="60549B75" w14:textId="07AFC065" w:rsidR="00E63662" w:rsidRDefault="00E63662" w:rsidP="00E63662">
      <w:pPr>
        <w:rPr>
          <w:rFonts w:ascii="Times New Roman" w:hAnsi="Times New Roman" w:cs="Times New Roman"/>
          <w:sz w:val="24"/>
          <w:szCs w:val="24"/>
        </w:rPr>
      </w:pPr>
    </w:p>
    <w:p w14:paraId="7C74A3E0" w14:textId="7814C544" w:rsidR="00E63662" w:rsidRPr="00AE14DA" w:rsidRDefault="00E63662" w:rsidP="00AE14DA">
      <w:pPr>
        <w:pStyle w:val="ListParagraph"/>
        <w:numPr>
          <w:ilvl w:val="0"/>
          <w:numId w:val="25"/>
        </w:numPr>
        <w:rPr>
          <w:rFonts w:ascii="Times New Roman" w:hAnsi="Times New Roman" w:cs="Times New Roman"/>
          <w:sz w:val="24"/>
          <w:szCs w:val="24"/>
        </w:rPr>
      </w:pPr>
    </w:p>
    <w:p w14:paraId="3B941A7E" w14:textId="77777777" w:rsidR="00AE14DA" w:rsidRPr="00E63662" w:rsidRDefault="00AE14DA" w:rsidP="00E63662">
      <w:pPr>
        <w:ind w:left="360"/>
        <w:rPr>
          <w:rFonts w:ascii="Times New Roman" w:hAnsi="Times New Roman" w:cs="Times New Roman"/>
          <w:sz w:val="24"/>
          <w:szCs w:val="24"/>
        </w:rPr>
      </w:pPr>
    </w:p>
    <w:tbl>
      <w:tblPr>
        <w:tblStyle w:val="TableGrid"/>
        <w:tblW w:w="0" w:type="auto"/>
        <w:tblInd w:w="720" w:type="dxa"/>
        <w:tblLayout w:type="fixed"/>
        <w:tblLook w:val="04A0" w:firstRow="1" w:lastRow="0" w:firstColumn="1" w:lastColumn="0" w:noHBand="0" w:noVBand="1"/>
      </w:tblPr>
      <w:tblGrid>
        <w:gridCol w:w="1975"/>
        <w:gridCol w:w="2520"/>
        <w:gridCol w:w="3060"/>
        <w:gridCol w:w="2515"/>
      </w:tblGrid>
      <w:tr w:rsidR="009A5D60" w14:paraId="38DA14AA" w14:textId="77777777" w:rsidTr="00AE14DA">
        <w:tc>
          <w:tcPr>
            <w:tcW w:w="1975" w:type="dxa"/>
            <w:vAlign w:val="center"/>
          </w:tcPr>
          <w:p w14:paraId="38D8C102" w14:textId="77777777" w:rsidR="009A5D60" w:rsidRPr="00E63662" w:rsidRDefault="009A5D60" w:rsidP="008A5D9A">
            <w:pPr>
              <w:pStyle w:val="ListParagraph"/>
              <w:ind w:left="0"/>
              <w:rPr>
                <w:rFonts w:ascii="Times New Roman" w:hAnsi="Times New Roman" w:cs="Times New Roman"/>
                <w:b/>
                <w:sz w:val="24"/>
                <w:szCs w:val="24"/>
              </w:rPr>
            </w:pPr>
          </w:p>
        </w:tc>
        <w:tc>
          <w:tcPr>
            <w:tcW w:w="2520" w:type="dxa"/>
            <w:vAlign w:val="center"/>
          </w:tcPr>
          <w:p w14:paraId="51EA53FA" w14:textId="6D60E25B" w:rsidR="009A5D60" w:rsidRPr="00E63662" w:rsidRDefault="009A5D60" w:rsidP="008A5D9A">
            <w:pPr>
              <w:pStyle w:val="ListParagraph"/>
              <w:ind w:left="0"/>
              <w:rPr>
                <w:rFonts w:ascii="Times New Roman" w:hAnsi="Times New Roman" w:cs="Times New Roman"/>
                <w:b/>
                <w:sz w:val="24"/>
                <w:szCs w:val="24"/>
              </w:rPr>
            </w:pPr>
            <w:r w:rsidRPr="00E63662">
              <w:rPr>
                <w:rFonts w:ascii="Times New Roman" w:hAnsi="Times New Roman" w:cs="Times New Roman"/>
                <w:b/>
                <w:sz w:val="24"/>
                <w:szCs w:val="24"/>
              </w:rPr>
              <w:t>iPhone 7</w:t>
            </w:r>
          </w:p>
        </w:tc>
        <w:tc>
          <w:tcPr>
            <w:tcW w:w="3060" w:type="dxa"/>
            <w:vAlign w:val="center"/>
          </w:tcPr>
          <w:p w14:paraId="25A48081" w14:textId="49458D71" w:rsidR="009A5D60" w:rsidRPr="00E63662" w:rsidRDefault="009A5D60" w:rsidP="008A5D9A">
            <w:pPr>
              <w:pStyle w:val="ListParagraph"/>
              <w:ind w:left="0"/>
              <w:rPr>
                <w:rFonts w:ascii="Times New Roman" w:hAnsi="Times New Roman" w:cs="Times New Roman"/>
                <w:b/>
                <w:sz w:val="24"/>
                <w:szCs w:val="24"/>
              </w:rPr>
            </w:pPr>
            <w:r w:rsidRPr="00E63662">
              <w:rPr>
                <w:rFonts w:ascii="Times New Roman" w:hAnsi="Times New Roman" w:cs="Times New Roman"/>
                <w:b/>
                <w:sz w:val="24"/>
                <w:szCs w:val="24"/>
              </w:rPr>
              <w:t>Google Pixel 2</w:t>
            </w:r>
          </w:p>
        </w:tc>
        <w:tc>
          <w:tcPr>
            <w:tcW w:w="2515" w:type="dxa"/>
            <w:vAlign w:val="center"/>
          </w:tcPr>
          <w:p w14:paraId="32E290CF" w14:textId="7A16561E" w:rsidR="009A5D60" w:rsidRPr="00E63662" w:rsidRDefault="009A5D60" w:rsidP="008A5D9A">
            <w:pPr>
              <w:pStyle w:val="ListParagraph"/>
              <w:ind w:left="0"/>
              <w:rPr>
                <w:rFonts w:ascii="Times New Roman" w:hAnsi="Times New Roman" w:cs="Times New Roman"/>
                <w:b/>
                <w:sz w:val="24"/>
                <w:szCs w:val="24"/>
              </w:rPr>
            </w:pPr>
            <w:r w:rsidRPr="00E63662">
              <w:rPr>
                <w:rFonts w:ascii="Times New Roman" w:hAnsi="Times New Roman" w:cs="Times New Roman"/>
                <w:b/>
                <w:sz w:val="24"/>
                <w:szCs w:val="24"/>
              </w:rPr>
              <w:t xml:space="preserve">Samsung </w:t>
            </w:r>
            <w:r>
              <w:rPr>
                <w:rFonts w:ascii="Times New Roman" w:hAnsi="Times New Roman" w:cs="Times New Roman"/>
                <w:b/>
                <w:sz w:val="24"/>
                <w:szCs w:val="24"/>
              </w:rPr>
              <w:t>galaxy A30</w:t>
            </w:r>
          </w:p>
        </w:tc>
      </w:tr>
      <w:tr w:rsidR="009A5D60" w14:paraId="0C7999FB" w14:textId="77777777" w:rsidTr="00AE14DA">
        <w:trPr>
          <w:trHeight w:val="1134"/>
        </w:trPr>
        <w:tc>
          <w:tcPr>
            <w:tcW w:w="1975" w:type="dxa"/>
            <w:vAlign w:val="center"/>
          </w:tcPr>
          <w:p w14:paraId="097C2BE3" w14:textId="1AA069C5" w:rsidR="009A5D60" w:rsidRDefault="009A5D60" w:rsidP="009A5D60">
            <w:pPr>
              <w:pStyle w:val="ListParagraph"/>
              <w:ind w:left="0"/>
              <w:rPr>
                <w:rFonts w:ascii="Times New Roman" w:hAnsi="Times New Roman" w:cs="Times New Roman"/>
                <w:sz w:val="24"/>
                <w:szCs w:val="24"/>
              </w:rPr>
            </w:pPr>
            <w:r>
              <w:rPr>
                <w:rFonts w:ascii="Times New Roman" w:hAnsi="Times New Roman" w:cs="Times New Roman"/>
                <w:sz w:val="24"/>
                <w:szCs w:val="24"/>
              </w:rPr>
              <w:t>Technology</w:t>
            </w:r>
          </w:p>
        </w:tc>
        <w:tc>
          <w:tcPr>
            <w:tcW w:w="2520" w:type="dxa"/>
            <w:vAlign w:val="center"/>
          </w:tcPr>
          <w:p w14:paraId="215791D4" w14:textId="6E713E9E" w:rsidR="009A5D60" w:rsidRPr="00E63662"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GSMA/CDMA/LTE/HSPA/EVDO technology</w:t>
            </w:r>
          </w:p>
        </w:tc>
        <w:tc>
          <w:tcPr>
            <w:tcW w:w="3060" w:type="dxa"/>
            <w:vAlign w:val="center"/>
          </w:tcPr>
          <w:p w14:paraId="37824436" w14:textId="07A5D705"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GSMA/CDMA/LTE/HSPA/EVDO technology</w:t>
            </w:r>
          </w:p>
        </w:tc>
        <w:tc>
          <w:tcPr>
            <w:tcW w:w="2515" w:type="dxa"/>
            <w:vAlign w:val="center"/>
          </w:tcPr>
          <w:p w14:paraId="1B7FAF6D" w14:textId="22318A1F"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9A5D60">
              <w:rPr>
                <w:rFonts w:ascii="Times New Roman" w:hAnsi="Times New Roman" w:cs="Times New Roman"/>
                <w:sz w:val="24"/>
                <w:szCs w:val="24"/>
              </w:rPr>
              <w:t>GSM / HSPA / LTE</w:t>
            </w:r>
            <w:r>
              <w:rPr>
                <w:rFonts w:ascii="Times New Roman" w:hAnsi="Times New Roman" w:cs="Times New Roman"/>
                <w:sz w:val="24"/>
                <w:szCs w:val="24"/>
              </w:rPr>
              <w:t xml:space="preserve"> technology</w:t>
            </w:r>
          </w:p>
        </w:tc>
      </w:tr>
      <w:tr w:rsidR="009A5D60" w14:paraId="57B0D0E0" w14:textId="77777777" w:rsidTr="00AE14DA">
        <w:tc>
          <w:tcPr>
            <w:tcW w:w="1975" w:type="dxa"/>
            <w:vAlign w:val="center"/>
          </w:tcPr>
          <w:p w14:paraId="1E03280D" w14:textId="63F74560"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Memory</w:t>
            </w:r>
          </w:p>
        </w:tc>
        <w:tc>
          <w:tcPr>
            <w:tcW w:w="2520" w:type="dxa"/>
            <w:vAlign w:val="center"/>
          </w:tcPr>
          <w:p w14:paraId="3014DA32" w14:textId="7BAC59EF"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internal memory of 128 GB, 2GB RAM</w:t>
            </w:r>
          </w:p>
        </w:tc>
        <w:tc>
          <w:tcPr>
            <w:tcW w:w="3060" w:type="dxa"/>
            <w:vAlign w:val="center"/>
          </w:tcPr>
          <w:p w14:paraId="2B0389DB" w14:textId="3AA25F30"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internal memory of </w:t>
            </w:r>
            <w:r w:rsidRPr="00A55D2C">
              <w:rPr>
                <w:rFonts w:ascii="Times New Roman" w:hAnsi="Times New Roman" w:cs="Times New Roman"/>
                <w:sz w:val="24"/>
                <w:szCs w:val="24"/>
              </w:rPr>
              <w:t>128 GB, 4 GB RAM</w:t>
            </w:r>
          </w:p>
        </w:tc>
        <w:tc>
          <w:tcPr>
            <w:tcW w:w="2515" w:type="dxa"/>
            <w:vAlign w:val="center"/>
          </w:tcPr>
          <w:p w14:paraId="41CC5A4B" w14:textId="574CB812"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internal memory </w:t>
            </w:r>
            <w:proofErr w:type="gramStart"/>
            <w:r>
              <w:rPr>
                <w:rFonts w:ascii="Times New Roman" w:hAnsi="Times New Roman" w:cs="Times New Roman"/>
                <w:sz w:val="24"/>
                <w:szCs w:val="24"/>
              </w:rPr>
              <w:t xml:space="preserve">of  </w:t>
            </w:r>
            <w:r w:rsidRPr="009A5D60">
              <w:rPr>
                <w:rFonts w:ascii="Times New Roman" w:hAnsi="Times New Roman" w:cs="Times New Roman"/>
                <w:sz w:val="24"/>
                <w:szCs w:val="24"/>
              </w:rPr>
              <w:t>64</w:t>
            </w:r>
            <w:proofErr w:type="gramEnd"/>
            <w:r w:rsidRPr="009A5D60">
              <w:rPr>
                <w:rFonts w:ascii="Times New Roman" w:hAnsi="Times New Roman" w:cs="Times New Roman"/>
                <w:sz w:val="24"/>
                <w:szCs w:val="24"/>
              </w:rPr>
              <w:t xml:space="preserve"> GB, 4 GB RAM or 32 GB, 3 GB RAM</w:t>
            </w:r>
          </w:p>
        </w:tc>
      </w:tr>
      <w:tr w:rsidR="009A5D60" w14:paraId="47A7D209" w14:textId="77777777" w:rsidTr="00AE14DA">
        <w:tc>
          <w:tcPr>
            <w:tcW w:w="1975" w:type="dxa"/>
            <w:vAlign w:val="center"/>
          </w:tcPr>
          <w:p w14:paraId="5D0C7E28" w14:textId="080AB4A0"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OS</w:t>
            </w:r>
          </w:p>
        </w:tc>
        <w:tc>
          <w:tcPr>
            <w:tcW w:w="2520" w:type="dxa"/>
            <w:vAlign w:val="center"/>
          </w:tcPr>
          <w:p w14:paraId="354A1537" w14:textId="7A2448DF"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10.0.1 IOS and can be upgrade to 12.0</w:t>
            </w:r>
          </w:p>
        </w:tc>
        <w:tc>
          <w:tcPr>
            <w:tcW w:w="3060" w:type="dxa"/>
            <w:vAlign w:val="center"/>
          </w:tcPr>
          <w:p w14:paraId="761CB1C6" w14:textId="62D28239" w:rsidR="009A5D60" w:rsidRDefault="009A5D60" w:rsidP="00A55D2C">
            <w:pPr>
              <w:pStyle w:val="ListParagraph"/>
              <w:ind w:left="0"/>
              <w:rPr>
                <w:rFonts w:ascii="Times New Roman" w:hAnsi="Times New Roman" w:cs="Times New Roman"/>
                <w:sz w:val="24"/>
                <w:szCs w:val="24"/>
              </w:rPr>
            </w:pPr>
            <w:r w:rsidRPr="00A55D2C">
              <w:rPr>
                <w:rFonts w:ascii="Times New Roman" w:hAnsi="Times New Roman" w:cs="Times New Roman"/>
                <w:sz w:val="24"/>
                <w:szCs w:val="24"/>
              </w:rPr>
              <w:t>It has Android 8.0, upgradable to Android 9.0 (Pie)</w:t>
            </w:r>
          </w:p>
        </w:tc>
        <w:tc>
          <w:tcPr>
            <w:tcW w:w="2515" w:type="dxa"/>
            <w:vAlign w:val="center"/>
          </w:tcPr>
          <w:p w14:paraId="45DCEE1E" w14:textId="55B6E311"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9A5D60">
              <w:rPr>
                <w:rFonts w:ascii="Times New Roman" w:hAnsi="Times New Roman" w:cs="Times New Roman"/>
                <w:sz w:val="24"/>
                <w:szCs w:val="24"/>
              </w:rPr>
              <w:t>Android 9.0 (Pie)</w:t>
            </w:r>
          </w:p>
        </w:tc>
      </w:tr>
      <w:tr w:rsidR="009A5D60" w14:paraId="3CDE8611" w14:textId="77777777" w:rsidTr="00AE14DA">
        <w:tc>
          <w:tcPr>
            <w:tcW w:w="1975" w:type="dxa"/>
            <w:vAlign w:val="center"/>
          </w:tcPr>
          <w:p w14:paraId="0B284287" w14:textId="013658F2"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Battery</w:t>
            </w:r>
          </w:p>
        </w:tc>
        <w:tc>
          <w:tcPr>
            <w:tcW w:w="2520" w:type="dxa"/>
            <w:vAlign w:val="center"/>
          </w:tcPr>
          <w:p w14:paraId="6508B8B5" w14:textId="4350BB25"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talk time up to 14 hours</w:t>
            </w:r>
          </w:p>
        </w:tc>
        <w:tc>
          <w:tcPr>
            <w:tcW w:w="3060" w:type="dxa"/>
            <w:vAlign w:val="center"/>
          </w:tcPr>
          <w:p w14:paraId="1AA2D93D" w14:textId="4F6A60F3"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It has fast charging battery and talk time up to several hours</w:t>
            </w:r>
          </w:p>
        </w:tc>
        <w:tc>
          <w:tcPr>
            <w:tcW w:w="2515" w:type="dxa"/>
            <w:vAlign w:val="center"/>
          </w:tcPr>
          <w:p w14:paraId="00752157" w14:textId="202DFD55" w:rsidR="009A5D60" w:rsidRDefault="009A5D60" w:rsidP="009A5D60">
            <w:pPr>
              <w:spacing w:line="240" w:lineRule="atLeast"/>
              <w:rPr>
                <w:rFonts w:ascii="Arial" w:hAnsi="Arial" w:cs="Arial"/>
                <w:color w:val="000000"/>
                <w:sz w:val="21"/>
                <w:szCs w:val="21"/>
              </w:rPr>
            </w:pPr>
            <w:r>
              <w:rPr>
                <w:rFonts w:ascii="Times New Roman" w:hAnsi="Times New Roman" w:cs="Times New Roman"/>
                <w:sz w:val="24"/>
                <w:szCs w:val="24"/>
              </w:rPr>
              <w:t xml:space="preserve">It has </w:t>
            </w:r>
            <w:r>
              <w:rPr>
                <w:rFonts w:ascii="Arial" w:hAnsi="Arial" w:cs="Arial"/>
                <w:color w:val="000000"/>
                <w:sz w:val="21"/>
                <w:szCs w:val="21"/>
              </w:rPr>
              <w:t>Fast battery charging 15W</w:t>
            </w:r>
          </w:p>
          <w:p w14:paraId="7474B8B2" w14:textId="77777777" w:rsidR="009A5D60" w:rsidRDefault="009A5D60" w:rsidP="00A55D2C">
            <w:pPr>
              <w:pStyle w:val="ListParagraph"/>
              <w:ind w:left="0"/>
              <w:rPr>
                <w:rFonts w:ascii="Times New Roman" w:hAnsi="Times New Roman" w:cs="Times New Roman"/>
                <w:sz w:val="24"/>
                <w:szCs w:val="24"/>
              </w:rPr>
            </w:pPr>
          </w:p>
        </w:tc>
      </w:tr>
      <w:tr w:rsidR="009A5D60" w14:paraId="784BC423" w14:textId="77777777" w:rsidTr="00AE14DA">
        <w:tc>
          <w:tcPr>
            <w:tcW w:w="1975" w:type="dxa"/>
            <w:vMerge w:val="restart"/>
            <w:vAlign w:val="center"/>
          </w:tcPr>
          <w:p w14:paraId="113FD952" w14:textId="690C92E0"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Communication</w:t>
            </w:r>
          </w:p>
        </w:tc>
        <w:tc>
          <w:tcPr>
            <w:tcW w:w="2520" w:type="dxa"/>
            <w:vAlign w:val="center"/>
          </w:tcPr>
          <w:p w14:paraId="6427E0E8" w14:textId="228CDE7B"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Pr>
                <w:rFonts w:ascii="Arial" w:hAnsi="Arial" w:cs="Arial"/>
                <w:color w:val="000000"/>
                <w:sz w:val="21"/>
                <w:szCs w:val="21"/>
                <w:shd w:val="clear" w:color="auto" w:fill="FAFAFA"/>
              </w:rPr>
              <w:t>Wi-Fi 802.11 a/b/g/n/ac, dual-band, hotspot</w:t>
            </w:r>
          </w:p>
        </w:tc>
        <w:tc>
          <w:tcPr>
            <w:tcW w:w="3060" w:type="dxa"/>
            <w:vAlign w:val="center"/>
          </w:tcPr>
          <w:p w14:paraId="68EC0922" w14:textId="4F831CF0"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A944AA">
              <w:rPr>
                <w:rFonts w:ascii="Times New Roman" w:hAnsi="Times New Roman" w:cs="Times New Roman"/>
                <w:sz w:val="24"/>
                <w:szCs w:val="24"/>
              </w:rPr>
              <w:t>Wi-Fi 802.11 a/b/g/n/ac, dual-band, Wi-Fi Direct, DLNA, hotspot</w:t>
            </w:r>
          </w:p>
        </w:tc>
        <w:tc>
          <w:tcPr>
            <w:tcW w:w="2515" w:type="dxa"/>
            <w:vAlign w:val="center"/>
          </w:tcPr>
          <w:p w14:paraId="422749EC" w14:textId="59C72EE4"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9A5D60">
              <w:rPr>
                <w:rFonts w:ascii="Times New Roman" w:hAnsi="Times New Roman" w:cs="Times New Roman"/>
                <w:sz w:val="24"/>
                <w:szCs w:val="24"/>
              </w:rPr>
              <w:t xml:space="preserve">Wi-Fi 802.11 a/b/g/n/ac, dual-band, </w:t>
            </w:r>
            <w:proofErr w:type="spellStart"/>
            <w:r w:rsidRPr="009A5D60">
              <w:rPr>
                <w:rFonts w:ascii="Times New Roman" w:hAnsi="Times New Roman" w:cs="Times New Roman"/>
                <w:sz w:val="24"/>
                <w:szCs w:val="24"/>
              </w:rPr>
              <w:t>WiFi</w:t>
            </w:r>
            <w:proofErr w:type="spellEnd"/>
            <w:r w:rsidRPr="009A5D60">
              <w:rPr>
                <w:rFonts w:ascii="Times New Roman" w:hAnsi="Times New Roman" w:cs="Times New Roman"/>
                <w:sz w:val="24"/>
                <w:szCs w:val="24"/>
              </w:rPr>
              <w:t xml:space="preserve"> Direct, hotspot</w:t>
            </w:r>
          </w:p>
        </w:tc>
      </w:tr>
      <w:tr w:rsidR="009A5D60" w14:paraId="55EF2725" w14:textId="77777777" w:rsidTr="00AE14DA">
        <w:tc>
          <w:tcPr>
            <w:tcW w:w="1975" w:type="dxa"/>
            <w:vMerge/>
            <w:vAlign w:val="center"/>
          </w:tcPr>
          <w:p w14:paraId="4042B307" w14:textId="77777777" w:rsidR="009A5D60" w:rsidRDefault="009A5D60" w:rsidP="00A55D2C">
            <w:pPr>
              <w:pStyle w:val="ListParagraph"/>
              <w:ind w:left="0"/>
              <w:rPr>
                <w:rFonts w:ascii="Times New Roman" w:hAnsi="Times New Roman" w:cs="Times New Roman"/>
                <w:sz w:val="24"/>
                <w:szCs w:val="24"/>
              </w:rPr>
            </w:pPr>
          </w:p>
        </w:tc>
        <w:tc>
          <w:tcPr>
            <w:tcW w:w="2520" w:type="dxa"/>
            <w:vAlign w:val="center"/>
          </w:tcPr>
          <w:p w14:paraId="008694AB" w14:textId="5980E0F3"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Bluetooth </w:t>
            </w:r>
            <w:r>
              <w:rPr>
                <w:rFonts w:ascii="Arial" w:hAnsi="Arial" w:cs="Arial"/>
                <w:color w:val="000000"/>
                <w:sz w:val="21"/>
                <w:szCs w:val="21"/>
                <w:shd w:val="clear" w:color="auto" w:fill="FAFAFA"/>
              </w:rPr>
              <w:t>4.2, A2DP, LE</w:t>
            </w:r>
          </w:p>
        </w:tc>
        <w:tc>
          <w:tcPr>
            <w:tcW w:w="3060" w:type="dxa"/>
            <w:vAlign w:val="center"/>
          </w:tcPr>
          <w:p w14:paraId="46020550" w14:textId="1AA975E7"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9A5D60">
              <w:rPr>
                <w:rFonts w:ascii="Times New Roman" w:hAnsi="Times New Roman" w:cs="Times New Roman"/>
                <w:sz w:val="24"/>
                <w:szCs w:val="24"/>
              </w:rPr>
              <w:t xml:space="preserve">5.0, A2DP, LE, </w:t>
            </w:r>
            <w:proofErr w:type="spellStart"/>
            <w:r w:rsidRPr="009A5D60">
              <w:rPr>
                <w:rFonts w:ascii="Times New Roman" w:hAnsi="Times New Roman" w:cs="Times New Roman"/>
                <w:sz w:val="24"/>
                <w:szCs w:val="24"/>
              </w:rPr>
              <w:t>aptX</w:t>
            </w:r>
            <w:proofErr w:type="spellEnd"/>
            <w:r w:rsidRPr="009A5D60">
              <w:rPr>
                <w:rFonts w:ascii="Times New Roman" w:hAnsi="Times New Roman" w:cs="Times New Roman"/>
                <w:sz w:val="24"/>
                <w:szCs w:val="24"/>
              </w:rPr>
              <w:t xml:space="preserve"> HD</w:t>
            </w:r>
          </w:p>
        </w:tc>
        <w:tc>
          <w:tcPr>
            <w:tcW w:w="2515" w:type="dxa"/>
            <w:vAlign w:val="center"/>
          </w:tcPr>
          <w:p w14:paraId="5692B9CF" w14:textId="26251651" w:rsidR="009A5D60" w:rsidRDefault="009A5D60" w:rsidP="00A55D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It has </w:t>
            </w:r>
            <w:r w:rsidRPr="009A5D60">
              <w:rPr>
                <w:rFonts w:ascii="Times New Roman" w:hAnsi="Times New Roman" w:cs="Times New Roman"/>
                <w:sz w:val="24"/>
                <w:szCs w:val="24"/>
              </w:rPr>
              <w:t>5.0, A2DP, LE</w:t>
            </w:r>
          </w:p>
        </w:tc>
      </w:tr>
      <w:tr w:rsidR="009A5D60" w14:paraId="527FFBB3" w14:textId="77777777" w:rsidTr="00AE14DA">
        <w:tc>
          <w:tcPr>
            <w:tcW w:w="1975" w:type="dxa"/>
            <w:vMerge/>
            <w:vAlign w:val="center"/>
          </w:tcPr>
          <w:p w14:paraId="3E6FDEAC" w14:textId="77777777" w:rsidR="009A5D60" w:rsidRPr="009A5D60" w:rsidRDefault="009A5D60" w:rsidP="009A5D60">
            <w:pPr>
              <w:pStyle w:val="ListParagraph"/>
              <w:ind w:left="0"/>
              <w:rPr>
                <w:rFonts w:ascii="Times New Roman" w:hAnsi="Times New Roman" w:cs="Times New Roman"/>
                <w:sz w:val="24"/>
                <w:szCs w:val="24"/>
              </w:rPr>
            </w:pPr>
          </w:p>
        </w:tc>
        <w:tc>
          <w:tcPr>
            <w:tcW w:w="2520" w:type="dxa"/>
            <w:vAlign w:val="center"/>
          </w:tcPr>
          <w:p w14:paraId="03B4567D" w14:textId="59DAEAD5" w:rsidR="009A5D60" w:rsidRDefault="009A5D60" w:rsidP="009A5D60">
            <w:pPr>
              <w:pStyle w:val="ListParagraph"/>
              <w:ind w:left="0"/>
              <w:rPr>
                <w:rFonts w:ascii="Times New Roman" w:hAnsi="Times New Roman" w:cs="Times New Roman"/>
                <w:sz w:val="24"/>
                <w:szCs w:val="24"/>
              </w:rPr>
            </w:pPr>
            <w:r w:rsidRPr="009A5D60">
              <w:rPr>
                <w:rFonts w:ascii="Times New Roman" w:hAnsi="Times New Roman" w:cs="Times New Roman"/>
                <w:sz w:val="24"/>
                <w:szCs w:val="24"/>
              </w:rPr>
              <w:t xml:space="preserve">It has GPS, NFC and USB </w:t>
            </w:r>
            <w:r>
              <w:rPr>
                <w:rFonts w:ascii="Times New Roman" w:hAnsi="Times New Roman" w:cs="Times New Roman"/>
                <w:sz w:val="24"/>
                <w:szCs w:val="24"/>
              </w:rPr>
              <w:t>2.0</w:t>
            </w:r>
          </w:p>
        </w:tc>
        <w:tc>
          <w:tcPr>
            <w:tcW w:w="3060" w:type="dxa"/>
            <w:vAlign w:val="center"/>
          </w:tcPr>
          <w:p w14:paraId="3866AE89" w14:textId="0DEBB20B" w:rsidR="009A5D60" w:rsidRDefault="009A5D60" w:rsidP="009A5D60">
            <w:pPr>
              <w:pStyle w:val="ListParagraph"/>
              <w:ind w:left="0"/>
              <w:rPr>
                <w:rFonts w:ascii="Times New Roman" w:hAnsi="Times New Roman" w:cs="Times New Roman"/>
                <w:sz w:val="24"/>
                <w:szCs w:val="24"/>
              </w:rPr>
            </w:pPr>
            <w:r>
              <w:rPr>
                <w:rFonts w:ascii="Times New Roman" w:hAnsi="Times New Roman" w:cs="Times New Roman"/>
                <w:sz w:val="24"/>
                <w:szCs w:val="24"/>
              </w:rPr>
              <w:t>It has GPS, NFC and USB 3.1</w:t>
            </w:r>
          </w:p>
        </w:tc>
        <w:tc>
          <w:tcPr>
            <w:tcW w:w="2515" w:type="dxa"/>
            <w:vAlign w:val="center"/>
          </w:tcPr>
          <w:p w14:paraId="56428F4A" w14:textId="63B541B9" w:rsidR="009A5D60" w:rsidRDefault="009A5D60" w:rsidP="009A5D60">
            <w:pPr>
              <w:pStyle w:val="ListParagraph"/>
              <w:ind w:left="0"/>
              <w:rPr>
                <w:rFonts w:ascii="Times New Roman" w:hAnsi="Times New Roman" w:cs="Times New Roman"/>
                <w:sz w:val="24"/>
                <w:szCs w:val="24"/>
              </w:rPr>
            </w:pPr>
            <w:r>
              <w:rPr>
                <w:rFonts w:ascii="Times New Roman" w:hAnsi="Times New Roman" w:cs="Times New Roman"/>
                <w:sz w:val="24"/>
                <w:szCs w:val="24"/>
              </w:rPr>
              <w:t>It has GPS and USB 2.0</w:t>
            </w:r>
          </w:p>
        </w:tc>
      </w:tr>
    </w:tbl>
    <w:p w14:paraId="5BE3FF64" w14:textId="77777777" w:rsidR="008A5D9A" w:rsidRPr="00BB7311" w:rsidRDefault="008A5D9A" w:rsidP="008A5D9A">
      <w:pPr>
        <w:pStyle w:val="ListParagraph"/>
        <w:rPr>
          <w:rFonts w:ascii="Times New Roman" w:hAnsi="Times New Roman" w:cs="Times New Roman"/>
          <w:sz w:val="24"/>
          <w:szCs w:val="24"/>
        </w:rPr>
      </w:pPr>
    </w:p>
    <w:p w14:paraId="7DA8C8FC" w14:textId="45F107F1" w:rsidR="00BB7311" w:rsidRDefault="00BB7311" w:rsidP="00BB7311">
      <w:pPr>
        <w:pStyle w:val="ListParagraph"/>
        <w:rPr>
          <w:rFonts w:ascii="Times New Roman" w:hAnsi="Times New Roman" w:cs="Times New Roman"/>
          <w:b/>
          <w:sz w:val="24"/>
          <w:szCs w:val="24"/>
        </w:rPr>
      </w:pPr>
    </w:p>
    <w:p w14:paraId="2C4739B2" w14:textId="77777777" w:rsidR="009174BA" w:rsidRDefault="00AE14DA" w:rsidP="009174B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Cell telephones are very important for businesses to carry out routine business processes. Tech solutions is a software company, it prefers and motivate team work. To carry out different business process, it is very essential to communicate with team members effectively.</w:t>
      </w:r>
    </w:p>
    <w:p w14:paraId="0C55AD16" w14:textId="77777777" w:rsidR="009174BA" w:rsidRDefault="009174BA" w:rsidP="009174BA">
      <w:pPr>
        <w:pStyle w:val="ListParagraph"/>
        <w:rPr>
          <w:rFonts w:ascii="Times New Roman" w:hAnsi="Times New Roman" w:cs="Times New Roman"/>
          <w:sz w:val="24"/>
          <w:szCs w:val="24"/>
        </w:rPr>
      </w:pPr>
    </w:p>
    <w:p w14:paraId="429D0F70" w14:textId="77777777" w:rsidR="009174BA" w:rsidRDefault="00AE14DA" w:rsidP="009174BA">
      <w:pPr>
        <w:pStyle w:val="ListParagraph"/>
        <w:rPr>
          <w:rFonts w:ascii="Times New Roman" w:hAnsi="Times New Roman" w:cs="Times New Roman"/>
          <w:sz w:val="24"/>
          <w:szCs w:val="24"/>
        </w:rPr>
      </w:pPr>
      <w:r>
        <w:rPr>
          <w:rFonts w:ascii="Times New Roman" w:hAnsi="Times New Roman" w:cs="Times New Roman"/>
          <w:sz w:val="24"/>
          <w:szCs w:val="24"/>
        </w:rPr>
        <w:t>We have analyzed three different cell telephones iPhone 7, Google Pixel 2 and Samsung galaxy A30. In terms of technology iPhone 7 and google pixel 2 both have GSMA/CDMA/LTE/HSPA/EVDO</w:t>
      </w:r>
      <w:r w:rsidR="009174BA">
        <w:rPr>
          <w:rFonts w:ascii="Times New Roman" w:hAnsi="Times New Roman" w:cs="Times New Roman"/>
          <w:sz w:val="24"/>
          <w:szCs w:val="24"/>
        </w:rPr>
        <w:t xml:space="preserve">. These are different communication standards. iPhone 7 and Google Pixel 2 has </w:t>
      </w:r>
      <w:proofErr w:type="gramStart"/>
      <w:r w:rsidR="009174BA">
        <w:rPr>
          <w:rFonts w:ascii="Times New Roman" w:hAnsi="Times New Roman" w:cs="Times New Roman"/>
          <w:sz w:val="24"/>
          <w:szCs w:val="24"/>
        </w:rPr>
        <w:t>sufficient</w:t>
      </w:r>
      <w:proofErr w:type="gramEnd"/>
      <w:r w:rsidR="009174BA">
        <w:rPr>
          <w:rFonts w:ascii="Times New Roman" w:hAnsi="Times New Roman" w:cs="Times New Roman"/>
          <w:sz w:val="24"/>
          <w:szCs w:val="24"/>
        </w:rPr>
        <w:t xml:space="preserve"> internal memory. Both cell telephones </w:t>
      </w:r>
      <w:proofErr w:type="gramStart"/>
      <w:r w:rsidR="009174BA">
        <w:rPr>
          <w:rFonts w:ascii="Times New Roman" w:hAnsi="Times New Roman" w:cs="Times New Roman"/>
          <w:sz w:val="24"/>
          <w:szCs w:val="24"/>
        </w:rPr>
        <w:t>comes</w:t>
      </w:r>
      <w:proofErr w:type="gramEnd"/>
      <w:r w:rsidR="009174BA">
        <w:rPr>
          <w:rFonts w:ascii="Times New Roman" w:hAnsi="Times New Roman" w:cs="Times New Roman"/>
          <w:sz w:val="24"/>
          <w:szCs w:val="24"/>
        </w:rPr>
        <w:t xml:space="preserve"> up with latest OS and are upgradable. iPhone 7 and Google Pixel 2 has fast charging </w:t>
      </w:r>
      <w:proofErr w:type="gramStart"/>
      <w:r w:rsidR="009174BA">
        <w:rPr>
          <w:rFonts w:ascii="Times New Roman" w:hAnsi="Times New Roman" w:cs="Times New Roman"/>
          <w:sz w:val="24"/>
          <w:szCs w:val="24"/>
        </w:rPr>
        <w:t>battery</w:t>
      </w:r>
      <w:proofErr w:type="gramEnd"/>
      <w:r w:rsidR="009174BA">
        <w:rPr>
          <w:rFonts w:ascii="Times New Roman" w:hAnsi="Times New Roman" w:cs="Times New Roman"/>
          <w:sz w:val="24"/>
          <w:szCs w:val="24"/>
        </w:rPr>
        <w:t xml:space="preserve"> and both have several hours talk time. Both telephones has advances WLAN, Bluetooth, </w:t>
      </w:r>
      <w:proofErr w:type="gramStart"/>
      <w:r w:rsidR="009174BA">
        <w:rPr>
          <w:rFonts w:ascii="Times New Roman" w:hAnsi="Times New Roman" w:cs="Times New Roman"/>
          <w:sz w:val="24"/>
          <w:szCs w:val="24"/>
        </w:rPr>
        <w:t>GPS,NFC</w:t>
      </w:r>
      <w:proofErr w:type="gramEnd"/>
      <w:r w:rsidR="009174BA">
        <w:rPr>
          <w:rFonts w:ascii="Times New Roman" w:hAnsi="Times New Roman" w:cs="Times New Roman"/>
          <w:sz w:val="24"/>
          <w:szCs w:val="24"/>
        </w:rPr>
        <w:t xml:space="preserve"> and USB specifications. </w:t>
      </w:r>
    </w:p>
    <w:p w14:paraId="4F85347F" w14:textId="77777777" w:rsidR="009174BA" w:rsidRDefault="009174BA" w:rsidP="009174BA">
      <w:pPr>
        <w:pStyle w:val="ListParagraph"/>
        <w:rPr>
          <w:rFonts w:ascii="Times New Roman" w:hAnsi="Times New Roman" w:cs="Times New Roman"/>
          <w:sz w:val="24"/>
          <w:szCs w:val="24"/>
        </w:rPr>
      </w:pPr>
    </w:p>
    <w:p w14:paraId="41A31912" w14:textId="0BCDEB49" w:rsidR="009174BA" w:rsidRDefault="009174BA" w:rsidP="009174BA">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It is recommended that top management and team leads should have iPhone 7 and engineers and other team members should have android phone i.e. Google Pixel 2. It is because, tech solutions may have software projects that may be android or IOS. Both cell telephones are important for communication, testing and development purpose. </w:t>
      </w:r>
    </w:p>
    <w:p w14:paraId="26B859A6" w14:textId="77777777" w:rsidR="009174BA" w:rsidRPr="009174BA" w:rsidRDefault="009174BA" w:rsidP="009174BA">
      <w:pPr>
        <w:pStyle w:val="ListParagraph"/>
        <w:rPr>
          <w:rFonts w:ascii="Times New Roman" w:hAnsi="Times New Roman" w:cs="Times New Roman"/>
          <w:sz w:val="24"/>
          <w:szCs w:val="24"/>
        </w:rPr>
      </w:pPr>
    </w:p>
    <w:p w14:paraId="450A0700" w14:textId="28DA859D" w:rsidR="009F5945" w:rsidRDefault="009F5945">
      <w:pPr>
        <w:rPr>
          <w:rFonts w:ascii="Times New Roman" w:hAnsi="Times New Roman" w:cs="Times New Roman"/>
          <w:sz w:val="24"/>
          <w:szCs w:val="24"/>
        </w:rPr>
      </w:pPr>
    </w:p>
    <w:p w14:paraId="6244AC67" w14:textId="6F037E43" w:rsidR="00DC5229" w:rsidRDefault="00DC5229">
      <w:pPr>
        <w:rPr>
          <w:rFonts w:ascii="Times New Roman" w:hAnsi="Times New Roman" w:cs="Times New Roman"/>
          <w:b/>
          <w:sz w:val="24"/>
          <w:szCs w:val="24"/>
        </w:rPr>
      </w:pPr>
      <w:r>
        <w:rPr>
          <w:rFonts w:ascii="Times New Roman" w:hAnsi="Times New Roman" w:cs="Times New Roman"/>
          <w:b/>
          <w:sz w:val="24"/>
          <w:szCs w:val="24"/>
        </w:rPr>
        <w:lastRenderedPageBreak/>
        <w:t>A laptop:</w:t>
      </w:r>
    </w:p>
    <w:p w14:paraId="740FB890" w14:textId="76C0A113" w:rsidR="00DC5229" w:rsidRPr="00DC5229" w:rsidRDefault="00DC5229" w:rsidP="00DC5229">
      <w:pPr>
        <w:pStyle w:val="ListParagraph"/>
        <w:numPr>
          <w:ilvl w:val="0"/>
          <w:numId w:val="26"/>
        </w:numPr>
        <w:rPr>
          <w:rFonts w:ascii="Times New Roman" w:hAnsi="Times New Roman" w:cs="Times New Roman"/>
          <w:b/>
          <w:sz w:val="24"/>
          <w:szCs w:val="24"/>
        </w:rPr>
      </w:pPr>
      <w:r>
        <w:rPr>
          <w:rFonts w:ascii="Times New Roman" w:hAnsi="Times New Roman" w:cs="Times New Roman"/>
          <w:sz w:val="24"/>
          <w:szCs w:val="24"/>
        </w:rPr>
        <w:t>Each Employee must have a laptop</w:t>
      </w:r>
    </w:p>
    <w:p w14:paraId="68E0E0FA" w14:textId="225134AF" w:rsidR="00DC5229" w:rsidRDefault="00DC5229" w:rsidP="00DC5229">
      <w:pPr>
        <w:pStyle w:val="ListParagraph"/>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Ind w:w="720" w:type="dxa"/>
        <w:tblLook w:val="04A0" w:firstRow="1" w:lastRow="0" w:firstColumn="1" w:lastColumn="0" w:noHBand="0" w:noVBand="1"/>
      </w:tblPr>
      <w:tblGrid>
        <w:gridCol w:w="2497"/>
        <w:gridCol w:w="2611"/>
        <w:gridCol w:w="2462"/>
        <w:gridCol w:w="2500"/>
      </w:tblGrid>
      <w:tr w:rsidR="00783D77" w14:paraId="2810377A" w14:textId="77777777" w:rsidTr="00DC5229">
        <w:tc>
          <w:tcPr>
            <w:tcW w:w="2697" w:type="dxa"/>
          </w:tcPr>
          <w:p w14:paraId="77334049" w14:textId="77777777" w:rsidR="00DC5229" w:rsidRDefault="00DC5229" w:rsidP="00DC5229">
            <w:pPr>
              <w:pStyle w:val="ListParagraph"/>
              <w:ind w:left="0"/>
              <w:rPr>
                <w:rFonts w:ascii="Times New Roman" w:hAnsi="Times New Roman" w:cs="Times New Roman"/>
                <w:b/>
                <w:sz w:val="24"/>
                <w:szCs w:val="24"/>
              </w:rPr>
            </w:pPr>
          </w:p>
        </w:tc>
        <w:tc>
          <w:tcPr>
            <w:tcW w:w="2697" w:type="dxa"/>
          </w:tcPr>
          <w:p w14:paraId="043617C6" w14:textId="47049548" w:rsid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Lenovo ThinkPad E580</w:t>
            </w:r>
          </w:p>
        </w:tc>
        <w:tc>
          <w:tcPr>
            <w:tcW w:w="2698" w:type="dxa"/>
          </w:tcPr>
          <w:p w14:paraId="2A3AC619" w14:textId="451A7F1B" w:rsid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Dell XPS15</w:t>
            </w:r>
          </w:p>
        </w:tc>
        <w:tc>
          <w:tcPr>
            <w:tcW w:w="2698" w:type="dxa"/>
          </w:tcPr>
          <w:p w14:paraId="2BCE6548" w14:textId="115886DD" w:rsidR="00DC5229" w:rsidRDefault="00783D77" w:rsidP="00783D77">
            <w:pPr>
              <w:pStyle w:val="ListParagraph"/>
              <w:ind w:left="0"/>
              <w:rPr>
                <w:rFonts w:ascii="Times New Roman" w:hAnsi="Times New Roman" w:cs="Times New Roman"/>
                <w:b/>
                <w:sz w:val="24"/>
                <w:szCs w:val="24"/>
              </w:rPr>
            </w:pPr>
            <w:r w:rsidRPr="00783D77">
              <w:rPr>
                <w:rFonts w:ascii="Times New Roman" w:hAnsi="Times New Roman" w:cs="Times New Roman"/>
                <w:b/>
                <w:sz w:val="24"/>
                <w:szCs w:val="24"/>
              </w:rPr>
              <w:t>HP Notebook 15-ay011nr</w:t>
            </w:r>
          </w:p>
        </w:tc>
      </w:tr>
      <w:tr w:rsidR="00783D77" w14:paraId="09D4EFF2" w14:textId="77777777" w:rsidTr="00DC5229">
        <w:tc>
          <w:tcPr>
            <w:tcW w:w="2697" w:type="dxa"/>
          </w:tcPr>
          <w:p w14:paraId="112CFF44" w14:textId="3625AF7D" w:rsid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Processor</w:t>
            </w:r>
          </w:p>
        </w:tc>
        <w:tc>
          <w:tcPr>
            <w:tcW w:w="2697" w:type="dxa"/>
          </w:tcPr>
          <w:p w14:paraId="0649932C" w14:textId="09549DF2" w:rsidR="00DC5229" w:rsidRPr="00783D77" w:rsidRDefault="00DC5229"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8</w:t>
            </w:r>
            <w:r w:rsidRPr="00783D77">
              <w:rPr>
                <w:rFonts w:ascii="Times New Roman" w:hAnsi="Times New Roman" w:cs="Times New Roman"/>
                <w:sz w:val="24"/>
                <w:szCs w:val="24"/>
                <w:vertAlign w:val="superscript"/>
              </w:rPr>
              <w:t>th</w:t>
            </w:r>
            <w:r w:rsidRPr="00783D77">
              <w:rPr>
                <w:rFonts w:ascii="Times New Roman" w:hAnsi="Times New Roman" w:cs="Times New Roman"/>
                <w:sz w:val="24"/>
                <w:szCs w:val="24"/>
              </w:rPr>
              <w:t xml:space="preserve"> Gen Intel Core i7Processor</w:t>
            </w:r>
          </w:p>
        </w:tc>
        <w:tc>
          <w:tcPr>
            <w:tcW w:w="2698" w:type="dxa"/>
          </w:tcPr>
          <w:p w14:paraId="4F9FACB1" w14:textId="747AA3CA" w:rsidR="00DC5229" w:rsidRPr="00783D77" w:rsidRDefault="00DC5229"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3.8 GHz Core i7-740QM</w:t>
            </w:r>
          </w:p>
        </w:tc>
        <w:tc>
          <w:tcPr>
            <w:tcW w:w="2698" w:type="dxa"/>
          </w:tcPr>
          <w:p w14:paraId="3BB0D47F" w14:textId="346703A0"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2.3 GHz Intel Core i5</w:t>
            </w:r>
          </w:p>
        </w:tc>
      </w:tr>
      <w:tr w:rsidR="00783D77" w14:paraId="376817E1" w14:textId="77777777" w:rsidTr="00DC5229">
        <w:tc>
          <w:tcPr>
            <w:tcW w:w="2697" w:type="dxa"/>
          </w:tcPr>
          <w:p w14:paraId="4905C84B" w14:textId="6FDE5678" w:rsid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Operating System</w:t>
            </w:r>
          </w:p>
        </w:tc>
        <w:tc>
          <w:tcPr>
            <w:tcW w:w="2697" w:type="dxa"/>
          </w:tcPr>
          <w:p w14:paraId="7DE1B39E" w14:textId="4F808FC5"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Windows 10 (64 bit)</w:t>
            </w:r>
          </w:p>
        </w:tc>
        <w:tc>
          <w:tcPr>
            <w:tcW w:w="2698" w:type="dxa"/>
          </w:tcPr>
          <w:p w14:paraId="56B4B473" w14:textId="50C1604E"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Windows 10 (64 bit)</w:t>
            </w:r>
          </w:p>
        </w:tc>
        <w:tc>
          <w:tcPr>
            <w:tcW w:w="2698" w:type="dxa"/>
          </w:tcPr>
          <w:p w14:paraId="6D7B89F3" w14:textId="243CD71F"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Microsoft Windows 10 Home 64 Bit</w:t>
            </w:r>
          </w:p>
        </w:tc>
      </w:tr>
      <w:tr w:rsidR="00783D77" w14:paraId="1673EA5A" w14:textId="77777777" w:rsidTr="00DC5229">
        <w:tc>
          <w:tcPr>
            <w:tcW w:w="2697" w:type="dxa"/>
          </w:tcPr>
          <w:p w14:paraId="2F68DC18" w14:textId="435F70E2" w:rsidR="00DC5229" w:rsidRPr="00DC5229" w:rsidRDefault="00DC5229" w:rsidP="00DC5229">
            <w:pPr>
              <w:pStyle w:val="ListParagraph"/>
              <w:ind w:left="0"/>
              <w:rPr>
                <w:rFonts w:ascii="Times New Roman" w:hAnsi="Times New Roman" w:cs="Times New Roman"/>
                <w:sz w:val="24"/>
                <w:szCs w:val="24"/>
              </w:rPr>
            </w:pPr>
            <w:r>
              <w:rPr>
                <w:rFonts w:ascii="Times New Roman" w:hAnsi="Times New Roman" w:cs="Times New Roman"/>
                <w:sz w:val="24"/>
                <w:szCs w:val="24"/>
              </w:rPr>
              <w:t>Display</w:t>
            </w:r>
          </w:p>
        </w:tc>
        <w:tc>
          <w:tcPr>
            <w:tcW w:w="2697" w:type="dxa"/>
          </w:tcPr>
          <w:p w14:paraId="64D057E3" w14:textId="5ACEF4C5"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15.6-inch</w:t>
            </w:r>
            <w:r w:rsidR="00DC5229" w:rsidRPr="00783D77">
              <w:rPr>
                <w:rFonts w:ascii="Times New Roman" w:hAnsi="Times New Roman" w:cs="Times New Roman"/>
                <w:sz w:val="24"/>
                <w:szCs w:val="24"/>
              </w:rPr>
              <w:t xml:space="preserve"> antiglare display</w:t>
            </w:r>
          </w:p>
        </w:tc>
        <w:tc>
          <w:tcPr>
            <w:tcW w:w="2698" w:type="dxa"/>
          </w:tcPr>
          <w:p w14:paraId="27C89122" w14:textId="5704BB5F"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15.6 inches</w:t>
            </w:r>
          </w:p>
        </w:tc>
        <w:tc>
          <w:tcPr>
            <w:tcW w:w="2698" w:type="dxa"/>
          </w:tcPr>
          <w:p w14:paraId="54748DE2" w14:textId="515917EF"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15.6 inches</w:t>
            </w:r>
          </w:p>
        </w:tc>
      </w:tr>
      <w:tr w:rsidR="00783D77" w14:paraId="1DFA594B" w14:textId="77777777" w:rsidTr="00DC5229">
        <w:tc>
          <w:tcPr>
            <w:tcW w:w="2697" w:type="dxa"/>
          </w:tcPr>
          <w:p w14:paraId="3C361B30" w14:textId="4091F9CF" w:rsidR="00DC5229" w:rsidRP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Memory</w:t>
            </w:r>
          </w:p>
        </w:tc>
        <w:tc>
          <w:tcPr>
            <w:tcW w:w="2697" w:type="dxa"/>
          </w:tcPr>
          <w:p w14:paraId="02BDCCB8" w14:textId="2A720411" w:rsidR="00DC5229" w:rsidRPr="00783D77" w:rsidRDefault="00DC5229"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Up to 32 GB DDR4 memory</w:t>
            </w:r>
          </w:p>
        </w:tc>
        <w:tc>
          <w:tcPr>
            <w:tcW w:w="2698" w:type="dxa"/>
          </w:tcPr>
          <w:p w14:paraId="46635EDF" w14:textId="07B052F9"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32 GB DDR4</w:t>
            </w:r>
          </w:p>
        </w:tc>
        <w:tc>
          <w:tcPr>
            <w:tcW w:w="2698" w:type="dxa"/>
          </w:tcPr>
          <w:p w14:paraId="6D3B7B69" w14:textId="1A65F26B"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8 GB DDR3L SDRAM</w:t>
            </w:r>
          </w:p>
        </w:tc>
      </w:tr>
      <w:tr w:rsidR="00783D77" w14:paraId="2C604A6E" w14:textId="77777777" w:rsidTr="00DC5229">
        <w:tc>
          <w:tcPr>
            <w:tcW w:w="2697" w:type="dxa"/>
          </w:tcPr>
          <w:p w14:paraId="3B7713D7" w14:textId="3C05855E" w:rsidR="00DC5229" w:rsidRDefault="00DC5229" w:rsidP="00DC5229">
            <w:pPr>
              <w:pStyle w:val="ListParagraph"/>
              <w:ind w:left="0"/>
              <w:rPr>
                <w:rFonts w:ascii="Times New Roman" w:hAnsi="Times New Roman" w:cs="Times New Roman"/>
                <w:b/>
                <w:sz w:val="24"/>
                <w:szCs w:val="24"/>
              </w:rPr>
            </w:pPr>
            <w:r>
              <w:rPr>
                <w:rFonts w:ascii="Times New Roman" w:hAnsi="Times New Roman" w:cs="Times New Roman"/>
                <w:b/>
                <w:sz w:val="24"/>
                <w:szCs w:val="24"/>
              </w:rPr>
              <w:t>Battery Life</w:t>
            </w:r>
          </w:p>
        </w:tc>
        <w:tc>
          <w:tcPr>
            <w:tcW w:w="2697" w:type="dxa"/>
          </w:tcPr>
          <w:p w14:paraId="6240F9B1" w14:textId="0A944491" w:rsidR="00DC5229" w:rsidRPr="00783D77" w:rsidRDefault="00DC5229"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 xml:space="preserve">Up to 13 hours </w:t>
            </w:r>
          </w:p>
        </w:tc>
        <w:tc>
          <w:tcPr>
            <w:tcW w:w="2698" w:type="dxa"/>
          </w:tcPr>
          <w:p w14:paraId="71B7EC4A" w14:textId="035225F7"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97Whr battery</w:t>
            </w:r>
          </w:p>
        </w:tc>
        <w:tc>
          <w:tcPr>
            <w:tcW w:w="2698" w:type="dxa"/>
          </w:tcPr>
          <w:p w14:paraId="37F0CFCA" w14:textId="70F3E3F0"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 xml:space="preserve">41 </w:t>
            </w:r>
            <w:proofErr w:type="spellStart"/>
            <w:r w:rsidRPr="00783D77">
              <w:rPr>
                <w:rFonts w:ascii="Times New Roman" w:hAnsi="Times New Roman" w:cs="Times New Roman"/>
                <w:sz w:val="24"/>
                <w:szCs w:val="24"/>
              </w:rPr>
              <w:t>Wh</w:t>
            </w:r>
            <w:proofErr w:type="spellEnd"/>
            <w:r w:rsidRPr="00783D77">
              <w:rPr>
                <w:rFonts w:ascii="Times New Roman" w:hAnsi="Times New Roman" w:cs="Times New Roman"/>
                <w:sz w:val="24"/>
                <w:szCs w:val="24"/>
              </w:rPr>
              <w:t xml:space="preserve"> Lithium-Ion</w:t>
            </w:r>
          </w:p>
        </w:tc>
      </w:tr>
      <w:tr w:rsidR="00783D77" w14:paraId="45B1D99F" w14:textId="77777777" w:rsidTr="00DC5229">
        <w:tc>
          <w:tcPr>
            <w:tcW w:w="2697" w:type="dxa"/>
          </w:tcPr>
          <w:p w14:paraId="543403DB" w14:textId="699814F0" w:rsidR="00DC5229" w:rsidRPr="00783D77" w:rsidRDefault="00783D77" w:rsidP="00DC5229">
            <w:pPr>
              <w:pStyle w:val="ListParagraph"/>
              <w:ind w:left="0"/>
              <w:rPr>
                <w:rFonts w:ascii="Times New Roman" w:hAnsi="Times New Roman" w:cs="Times New Roman"/>
                <w:b/>
                <w:sz w:val="24"/>
                <w:szCs w:val="24"/>
              </w:rPr>
            </w:pPr>
            <w:r w:rsidRPr="00783D77">
              <w:rPr>
                <w:rFonts w:ascii="Times New Roman" w:hAnsi="Times New Roman" w:cs="Times New Roman"/>
                <w:b/>
                <w:sz w:val="24"/>
                <w:szCs w:val="24"/>
              </w:rPr>
              <w:t>Networking</w:t>
            </w:r>
          </w:p>
        </w:tc>
        <w:tc>
          <w:tcPr>
            <w:tcW w:w="2697" w:type="dxa"/>
          </w:tcPr>
          <w:p w14:paraId="6A84C325" w14:textId="147BAC96" w:rsidR="00DC5229" w:rsidRPr="00783D77" w:rsidRDefault="00783D77" w:rsidP="00DC5229">
            <w:pPr>
              <w:pStyle w:val="ListParagraph"/>
              <w:ind w:left="0"/>
              <w:rPr>
                <w:rFonts w:ascii="Times New Roman" w:hAnsi="Times New Roman" w:cs="Times New Roman"/>
                <w:sz w:val="24"/>
                <w:szCs w:val="24"/>
              </w:rPr>
            </w:pPr>
            <w:r w:rsidRPr="00783D77">
              <w:rPr>
                <w:rFonts w:ascii="Times New Roman" w:hAnsi="Times New Roman" w:cs="Times New Roman"/>
                <w:sz w:val="24"/>
                <w:szCs w:val="24"/>
              </w:rPr>
              <w:t>Realtek RTL8168/8111 Gigabit-LAN (10/100/1000MBit), Intel Dual Band Wireless-AC 3165 (a/b/g/n/ac), Bluetooth 4.1</w:t>
            </w:r>
          </w:p>
        </w:tc>
        <w:tc>
          <w:tcPr>
            <w:tcW w:w="2698" w:type="dxa"/>
          </w:tcPr>
          <w:p w14:paraId="71F377F4" w14:textId="77777777" w:rsidR="00783D77" w:rsidRPr="00783D77" w:rsidRDefault="00783D77" w:rsidP="00783D77">
            <w:pPr>
              <w:rPr>
                <w:rFonts w:ascii="Times New Roman" w:hAnsi="Times New Roman" w:cs="Times New Roman"/>
                <w:sz w:val="24"/>
                <w:szCs w:val="24"/>
              </w:rPr>
            </w:pPr>
            <w:r w:rsidRPr="00783D77">
              <w:rPr>
                <w:rFonts w:ascii="Times New Roman" w:hAnsi="Times New Roman" w:cs="Times New Roman"/>
                <w:sz w:val="24"/>
                <w:szCs w:val="24"/>
              </w:rPr>
              <w:t>Killer Wireless-n/a/ac 1535 Wireless Network Adapter (b/g/n/ac), Bluetooth 4.1</w:t>
            </w:r>
          </w:p>
          <w:p w14:paraId="023F5370" w14:textId="05015962" w:rsidR="00DC5229" w:rsidRPr="00783D77" w:rsidRDefault="00DC5229" w:rsidP="00783D77">
            <w:pPr>
              <w:pStyle w:val="ListParagraph"/>
              <w:ind w:left="0"/>
              <w:rPr>
                <w:rFonts w:ascii="Times New Roman" w:hAnsi="Times New Roman" w:cs="Times New Roman"/>
                <w:sz w:val="24"/>
                <w:szCs w:val="24"/>
              </w:rPr>
            </w:pPr>
          </w:p>
        </w:tc>
        <w:tc>
          <w:tcPr>
            <w:tcW w:w="2698" w:type="dxa"/>
          </w:tcPr>
          <w:p w14:paraId="2187451B" w14:textId="77777777" w:rsidR="00783D77" w:rsidRPr="00783D77" w:rsidRDefault="00783D77" w:rsidP="00783D77">
            <w:pPr>
              <w:shd w:val="clear" w:color="auto" w:fill="FFFFFF"/>
              <w:rPr>
                <w:rFonts w:ascii="Segoe UI" w:eastAsia="Times New Roman" w:hAnsi="Segoe UI" w:cs="Segoe UI"/>
                <w:color w:val="171717"/>
              </w:rPr>
            </w:pPr>
            <w:r w:rsidRPr="00783D77">
              <w:rPr>
                <w:rFonts w:ascii="Segoe UI" w:eastAsia="Times New Roman" w:hAnsi="Segoe UI" w:cs="Segoe UI"/>
                <w:color w:val="171717"/>
              </w:rPr>
              <w:t>802.11 a/b/g/n/</w:t>
            </w:r>
            <w:proofErr w:type="spellStart"/>
            <w:r w:rsidRPr="00783D77">
              <w:rPr>
                <w:rFonts w:ascii="Segoe UI" w:eastAsia="Times New Roman" w:hAnsi="Segoe UI" w:cs="Segoe UI"/>
                <w:color w:val="171717"/>
              </w:rPr>
              <w:t>ac</w:t>
            </w:r>
            <w:proofErr w:type="spellEnd"/>
            <w:r w:rsidRPr="00783D77">
              <w:rPr>
                <w:rFonts w:ascii="Segoe UI" w:eastAsia="Times New Roman" w:hAnsi="Segoe UI" w:cs="Segoe UI"/>
                <w:color w:val="171717"/>
              </w:rPr>
              <w:t xml:space="preserve"> (a/b/g/n/ac), Bluetooth 4.0</w:t>
            </w:r>
          </w:p>
          <w:p w14:paraId="52709FDE" w14:textId="77777777" w:rsidR="00DC5229" w:rsidRPr="00783D77" w:rsidRDefault="00DC5229" w:rsidP="00DC5229">
            <w:pPr>
              <w:pStyle w:val="ListParagraph"/>
              <w:ind w:left="0"/>
              <w:rPr>
                <w:rFonts w:ascii="Times New Roman" w:hAnsi="Times New Roman" w:cs="Times New Roman"/>
                <w:sz w:val="24"/>
                <w:szCs w:val="24"/>
              </w:rPr>
            </w:pPr>
          </w:p>
        </w:tc>
      </w:tr>
    </w:tbl>
    <w:p w14:paraId="205EEB6D" w14:textId="50911623" w:rsidR="00DC5229" w:rsidRDefault="00DC5229" w:rsidP="00DC5229">
      <w:pPr>
        <w:pStyle w:val="ListParagraph"/>
        <w:rPr>
          <w:rFonts w:ascii="Times New Roman" w:hAnsi="Times New Roman" w:cs="Times New Roman"/>
          <w:b/>
          <w:sz w:val="24"/>
          <w:szCs w:val="24"/>
        </w:rPr>
      </w:pPr>
    </w:p>
    <w:p w14:paraId="690B1E1F" w14:textId="2F304049" w:rsidR="00783D77" w:rsidRPr="003F44F2" w:rsidRDefault="00194264" w:rsidP="00783D77">
      <w:pPr>
        <w:pStyle w:val="ListParagraph"/>
        <w:numPr>
          <w:ilvl w:val="0"/>
          <w:numId w:val="26"/>
        </w:numPr>
        <w:rPr>
          <w:rFonts w:ascii="Times New Roman" w:hAnsi="Times New Roman" w:cs="Times New Roman"/>
          <w:b/>
          <w:sz w:val="24"/>
          <w:szCs w:val="24"/>
        </w:rPr>
      </w:pPr>
      <w:r>
        <w:rPr>
          <w:rFonts w:ascii="Times New Roman" w:hAnsi="Times New Roman" w:cs="Times New Roman"/>
          <w:sz w:val="24"/>
          <w:szCs w:val="24"/>
        </w:rPr>
        <w:t xml:space="preserve">Lenovo ThinkPad </w:t>
      </w:r>
      <w:r w:rsidR="003F44F2">
        <w:rPr>
          <w:rFonts w:ascii="Times New Roman" w:hAnsi="Times New Roman" w:cs="Times New Roman"/>
          <w:sz w:val="24"/>
          <w:szCs w:val="24"/>
        </w:rPr>
        <w:t>E580 is great for programming. It is suitable for full stack programmer. The connectivity is faster because of the integrated card along with 802.11 A/C wireless type. It has high processing speed. It has high performance and friendly virtual machine.</w:t>
      </w:r>
    </w:p>
    <w:p w14:paraId="691F0928" w14:textId="66AF3F29" w:rsidR="003F44F2" w:rsidRDefault="003F44F2" w:rsidP="003F44F2">
      <w:pPr>
        <w:pStyle w:val="ListParagraph"/>
        <w:rPr>
          <w:rFonts w:ascii="Times New Roman" w:hAnsi="Times New Roman" w:cs="Times New Roman"/>
          <w:sz w:val="24"/>
          <w:szCs w:val="24"/>
        </w:rPr>
      </w:pPr>
    </w:p>
    <w:p w14:paraId="6C16FCDB" w14:textId="736A68DF" w:rsidR="003F44F2" w:rsidRDefault="003F44F2" w:rsidP="003F44F2">
      <w:pPr>
        <w:pStyle w:val="ListParagraph"/>
        <w:rPr>
          <w:rFonts w:ascii="Times New Roman" w:hAnsi="Times New Roman" w:cs="Times New Roman"/>
          <w:sz w:val="24"/>
          <w:szCs w:val="24"/>
        </w:rPr>
      </w:pPr>
      <w:r>
        <w:rPr>
          <w:rFonts w:ascii="Times New Roman" w:hAnsi="Times New Roman" w:cs="Times New Roman"/>
          <w:sz w:val="24"/>
          <w:szCs w:val="24"/>
        </w:rPr>
        <w:t>Dell Laptop is suitable for a block chain developer. It is reliable, powerful and efficient for all the virtual machines. It is suitable for multitasking programming.</w:t>
      </w:r>
    </w:p>
    <w:p w14:paraId="236F8642" w14:textId="087E5AD0" w:rsidR="003F44F2" w:rsidRDefault="003F44F2" w:rsidP="003F44F2">
      <w:pPr>
        <w:pStyle w:val="ListParagraph"/>
        <w:rPr>
          <w:rFonts w:ascii="Times New Roman" w:hAnsi="Times New Roman" w:cs="Times New Roman"/>
          <w:sz w:val="24"/>
          <w:szCs w:val="24"/>
        </w:rPr>
      </w:pPr>
    </w:p>
    <w:p w14:paraId="726E7FF4" w14:textId="72A4B65D" w:rsidR="003F44F2" w:rsidRDefault="003F44F2" w:rsidP="003F44F2">
      <w:pPr>
        <w:pStyle w:val="ListParagraph"/>
        <w:rPr>
          <w:rFonts w:ascii="Times New Roman" w:hAnsi="Times New Roman" w:cs="Times New Roman"/>
          <w:sz w:val="24"/>
          <w:szCs w:val="24"/>
        </w:rPr>
      </w:pPr>
      <w:r>
        <w:rPr>
          <w:rFonts w:ascii="Times New Roman" w:hAnsi="Times New Roman" w:cs="Times New Roman"/>
          <w:sz w:val="24"/>
          <w:szCs w:val="24"/>
        </w:rPr>
        <w:t>HP laptop is suitable for web development and is suitable for developing small-scale application.</w:t>
      </w:r>
    </w:p>
    <w:p w14:paraId="33F512C9" w14:textId="5BDE6C61" w:rsidR="003F44F2" w:rsidRDefault="003F44F2" w:rsidP="003F44F2">
      <w:pPr>
        <w:pStyle w:val="ListParagraph"/>
        <w:rPr>
          <w:rFonts w:ascii="Times New Roman" w:hAnsi="Times New Roman" w:cs="Times New Roman"/>
          <w:sz w:val="24"/>
          <w:szCs w:val="24"/>
        </w:rPr>
      </w:pPr>
    </w:p>
    <w:p w14:paraId="7EF0AA63" w14:textId="2495E056" w:rsidR="003F44F2" w:rsidRDefault="00A9366F" w:rsidP="00A9366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Lenovo ThinkPad E580 can be suitable for tech solutions as it has faster connectivity and provides robust programming environment.</w:t>
      </w:r>
      <w:r w:rsidR="00141EB3">
        <w:rPr>
          <w:rFonts w:ascii="Times New Roman" w:hAnsi="Times New Roman" w:cs="Times New Roman"/>
          <w:sz w:val="24"/>
          <w:szCs w:val="24"/>
        </w:rPr>
        <w:t xml:space="preserve"> It has a reputation of lasting a long time. It has been a perfect choice for small businesses. Lenovo laptops has strong and powerful hardware specifications and it comes up with less hardware failures as compared to Dell and HP.</w:t>
      </w:r>
    </w:p>
    <w:p w14:paraId="24CC1750" w14:textId="6E13E338" w:rsidR="0077329B" w:rsidRDefault="0077329B" w:rsidP="0077329B">
      <w:pPr>
        <w:rPr>
          <w:rFonts w:ascii="Times New Roman" w:hAnsi="Times New Roman" w:cs="Times New Roman"/>
          <w:sz w:val="24"/>
          <w:szCs w:val="24"/>
        </w:rPr>
      </w:pPr>
    </w:p>
    <w:p w14:paraId="0C00BBB4" w14:textId="2F3DFA6B" w:rsidR="0077329B" w:rsidRDefault="008D622F" w:rsidP="0077329B">
      <w:pPr>
        <w:rPr>
          <w:rFonts w:ascii="Times New Roman" w:hAnsi="Times New Roman" w:cs="Times New Roman"/>
          <w:b/>
          <w:sz w:val="24"/>
          <w:szCs w:val="24"/>
        </w:rPr>
      </w:pPr>
      <w:r>
        <w:rPr>
          <w:rFonts w:ascii="Times New Roman" w:hAnsi="Times New Roman" w:cs="Times New Roman"/>
          <w:b/>
          <w:sz w:val="24"/>
          <w:szCs w:val="24"/>
        </w:rPr>
        <w:t>Network switches</w:t>
      </w:r>
    </w:p>
    <w:p w14:paraId="77BC9490" w14:textId="6850A53A" w:rsidR="008D622F" w:rsidRDefault="008D622F" w:rsidP="0077329B">
      <w:pPr>
        <w:rPr>
          <w:rFonts w:ascii="Times New Roman" w:hAnsi="Times New Roman" w:cs="Times New Roman"/>
          <w:b/>
          <w:sz w:val="24"/>
          <w:szCs w:val="24"/>
        </w:rPr>
      </w:pPr>
    </w:p>
    <w:p w14:paraId="40335AC1" w14:textId="7277FE59" w:rsidR="008D622F" w:rsidRPr="00675F7C" w:rsidRDefault="00675F7C" w:rsidP="00A57630">
      <w:pPr>
        <w:pStyle w:val="ListParagraph"/>
        <w:numPr>
          <w:ilvl w:val="0"/>
          <w:numId w:val="27"/>
        </w:numPr>
        <w:rPr>
          <w:rFonts w:ascii="Times New Roman" w:hAnsi="Times New Roman" w:cs="Times New Roman"/>
          <w:sz w:val="24"/>
          <w:szCs w:val="24"/>
        </w:rPr>
      </w:pPr>
      <w:r w:rsidRPr="00675F7C">
        <w:rPr>
          <w:rFonts w:ascii="Times New Roman" w:hAnsi="Times New Roman" w:cs="Times New Roman"/>
          <w:sz w:val="24"/>
          <w:szCs w:val="24"/>
        </w:rPr>
        <w:t xml:space="preserve">It is required to connect to wired LAN networks of the company. Switches are used to connect network devices within the network. </w:t>
      </w:r>
    </w:p>
    <w:p w14:paraId="5A87C1DC" w14:textId="2A879375" w:rsidR="00675F7C" w:rsidRDefault="00675F7C" w:rsidP="00675F7C">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 xml:space="preserve"> </w:t>
      </w:r>
    </w:p>
    <w:p w14:paraId="1CB2544C" w14:textId="77777777" w:rsidR="00675F7C" w:rsidRPr="00675F7C" w:rsidRDefault="00675F7C" w:rsidP="00675F7C">
      <w:pPr>
        <w:pStyle w:val="ListParagraph"/>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2477"/>
        <w:gridCol w:w="2480"/>
        <w:gridCol w:w="2479"/>
        <w:gridCol w:w="2634"/>
      </w:tblGrid>
      <w:tr w:rsidR="00675F7C" w14:paraId="052521D2" w14:textId="77777777" w:rsidTr="007A2D7D">
        <w:tc>
          <w:tcPr>
            <w:tcW w:w="2477" w:type="dxa"/>
            <w:vAlign w:val="center"/>
          </w:tcPr>
          <w:p w14:paraId="2A4077D4" w14:textId="77777777" w:rsidR="00675F7C" w:rsidRDefault="00675F7C" w:rsidP="00675F7C">
            <w:pPr>
              <w:pStyle w:val="ListParagraph"/>
              <w:ind w:left="0"/>
              <w:rPr>
                <w:rFonts w:ascii="Times New Roman" w:hAnsi="Times New Roman" w:cs="Times New Roman"/>
                <w:b/>
                <w:sz w:val="24"/>
                <w:szCs w:val="24"/>
              </w:rPr>
            </w:pPr>
          </w:p>
        </w:tc>
        <w:tc>
          <w:tcPr>
            <w:tcW w:w="2480" w:type="dxa"/>
            <w:vAlign w:val="center"/>
          </w:tcPr>
          <w:p w14:paraId="0641D2D1" w14:textId="49992240" w:rsidR="00675F7C" w:rsidRPr="00675F7C" w:rsidRDefault="00675F7C" w:rsidP="00675F7C">
            <w:pPr>
              <w:pStyle w:val="ListParagraph"/>
              <w:ind w:left="0"/>
              <w:rPr>
                <w:rFonts w:ascii="Times New Roman" w:hAnsi="Times New Roman" w:cs="Times New Roman"/>
                <w:b/>
                <w:sz w:val="24"/>
                <w:szCs w:val="24"/>
              </w:rPr>
            </w:pPr>
            <w:r w:rsidRPr="00675F7C">
              <w:rPr>
                <w:rFonts w:ascii="Arial" w:hAnsi="Arial" w:cs="Arial"/>
                <w:b/>
                <w:color w:val="111111"/>
                <w:sz w:val="20"/>
                <w:szCs w:val="20"/>
                <w:shd w:val="clear" w:color="auto" w:fill="FFFFFF"/>
              </w:rPr>
              <w:t xml:space="preserve">Linksys Business 16-Port Network Switch </w:t>
            </w:r>
          </w:p>
        </w:tc>
        <w:tc>
          <w:tcPr>
            <w:tcW w:w="2479" w:type="dxa"/>
            <w:vAlign w:val="center"/>
          </w:tcPr>
          <w:p w14:paraId="26414464" w14:textId="2CCA0170" w:rsidR="00675F7C" w:rsidRDefault="00675F7C" w:rsidP="00675F7C">
            <w:pPr>
              <w:pStyle w:val="ListParagraph"/>
              <w:ind w:left="0"/>
              <w:rPr>
                <w:rFonts w:ascii="Times New Roman" w:hAnsi="Times New Roman" w:cs="Times New Roman"/>
                <w:b/>
                <w:sz w:val="24"/>
                <w:szCs w:val="24"/>
              </w:rPr>
            </w:pPr>
            <w:r w:rsidRPr="00675F7C">
              <w:rPr>
                <w:rFonts w:ascii="Times New Roman" w:hAnsi="Times New Roman" w:cs="Times New Roman"/>
                <w:b/>
                <w:sz w:val="24"/>
                <w:szCs w:val="24"/>
              </w:rPr>
              <w:t xml:space="preserve">BV-Tech 18 Ports PoE/PoE+ Switch (16 PoE+ Ports </w:t>
            </w:r>
          </w:p>
        </w:tc>
        <w:tc>
          <w:tcPr>
            <w:tcW w:w="2634" w:type="dxa"/>
            <w:vAlign w:val="center"/>
          </w:tcPr>
          <w:p w14:paraId="30E9671A" w14:textId="53418CD0" w:rsidR="00675F7C" w:rsidRDefault="00675F7C" w:rsidP="00675F7C">
            <w:pPr>
              <w:pStyle w:val="ListParagraph"/>
              <w:ind w:left="0"/>
              <w:rPr>
                <w:rFonts w:ascii="Times New Roman" w:hAnsi="Times New Roman" w:cs="Times New Roman"/>
                <w:b/>
                <w:sz w:val="24"/>
                <w:szCs w:val="24"/>
              </w:rPr>
            </w:pPr>
            <w:r w:rsidRPr="00675F7C">
              <w:rPr>
                <w:rFonts w:ascii="Times New Roman" w:hAnsi="Times New Roman" w:cs="Times New Roman"/>
                <w:b/>
                <w:sz w:val="24"/>
                <w:szCs w:val="24"/>
              </w:rPr>
              <w:t>TP-Link 16-Port Gigabit PoE</w:t>
            </w:r>
          </w:p>
        </w:tc>
      </w:tr>
      <w:tr w:rsidR="00675F7C" w14:paraId="3D4C2E29" w14:textId="77777777" w:rsidTr="007A2D7D">
        <w:tc>
          <w:tcPr>
            <w:tcW w:w="2477" w:type="dxa"/>
            <w:vAlign w:val="center"/>
          </w:tcPr>
          <w:p w14:paraId="7C8F32CD" w14:textId="375FD89B" w:rsidR="00675F7C" w:rsidRDefault="00675F7C" w:rsidP="00675F7C">
            <w:pPr>
              <w:pStyle w:val="ListParagraph"/>
              <w:ind w:left="0"/>
              <w:rPr>
                <w:rFonts w:ascii="Times New Roman" w:hAnsi="Times New Roman" w:cs="Times New Roman"/>
                <w:b/>
                <w:sz w:val="24"/>
                <w:szCs w:val="24"/>
              </w:rPr>
            </w:pPr>
            <w:r>
              <w:rPr>
                <w:rFonts w:ascii="Arial" w:hAnsi="Arial" w:cs="Arial"/>
                <w:b/>
                <w:bCs/>
                <w:color w:val="111111"/>
                <w:sz w:val="20"/>
                <w:szCs w:val="20"/>
                <w:shd w:val="clear" w:color="auto" w:fill="FFFFFF"/>
              </w:rPr>
              <w:t>Price</w:t>
            </w:r>
          </w:p>
        </w:tc>
        <w:tc>
          <w:tcPr>
            <w:tcW w:w="2480" w:type="dxa"/>
            <w:vAlign w:val="center"/>
          </w:tcPr>
          <w:p w14:paraId="1C9CE78C" w14:textId="72B1F86C"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$130</w:t>
            </w:r>
          </w:p>
        </w:tc>
        <w:tc>
          <w:tcPr>
            <w:tcW w:w="2479" w:type="dxa"/>
            <w:vAlign w:val="center"/>
          </w:tcPr>
          <w:p w14:paraId="4A6BB01D" w14:textId="17190317"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$116</w:t>
            </w:r>
          </w:p>
        </w:tc>
        <w:tc>
          <w:tcPr>
            <w:tcW w:w="2634" w:type="dxa"/>
            <w:vAlign w:val="center"/>
          </w:tcPr>
          <w:p w14:paraId="2050229A" w14:textId="196F73BC"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$145</w:t>
            </w:r>
          </w:p>
        </w:tc>
      </w:tr>
      <w:tr w:rsidR="00675F7C" w14:paraId="3CB863D3" w14:textId="77777777" w:rsidTr="007A2D7D">
        <w:tc>
          <w:tcPr>
            <w:tcW w:w="2477" w:type="dxa"/>
            <w:vAlign w:val="center"/>
          </w:tcPr>
          <w:p w14:paraId="2E93A7EC" w14:textId="01818376" w:rsidR="00675F7C" w:rsidRDefault="00675F7C" w:rsidP="00675F7C">
            <w:pPr>
              <w:pStyle w:val="ListParagraph"/>
              <w:ind w:left="0"/>
              <w:rPr>
                <w:rFonts w:ascii="Times New Roman" w:hAnsi="Times New Roman" w:cs="Times New Roman"/>
                <w:b/>
                <w:sz w:val="24"/>
                <w:szCs w:val="24"/>
              </w:rPr>
            </w:pPr>
            <w:r>
              <w:rPr>
                <w:rFonts w:ascii="Arial" w:hAnsi="Arial" w:cs="Arial"/>
                <w:b/>
                <w:bCs/>
                <w:color w:val="111111"/>
                <w:sz w:val="20"/>
                <w:szCs w:val="20"/>
                <w:shd w:val="clear" w:color="auto" w:fill="FFFFFF"/>
              </w:rPr>
              <w:t>Connectivity Technology</w:t>
            </w:r>
          </w:p>
        </w:tc>
        <w:tc>
          <w:tcPr>
            <w:tcW w:w="2480" w:type="dxa"/>
            <w:vAlign w:val="center"/>
          </w:tcPr>
          <w:p w14:paraId="719DD815" w14:textId="7D4A140E"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ethernet</w:t>
            </w:r>
          </w:p>
        </w:tc>
        <w:tc>
          <w:tcPr>
            <w:tcW w:w="2479" w:type="dxa"/>
            <w:vAlign w:val="center"/>
          </w:tcPr>
          <w:p w14:paraId="4F77852E" w14:textId="0B0E697B"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ethernet</w:t>
            </w:r>
          </w:p>
        </w:tc>
        <w:tc>
          <w:tcPr>
            <w:tcW w:w="2634" w:type="dxa"/>
            <w:vAlign w:val="center"/>
          </w:tcPr>
          <w:p w14:paraId="373D10C0" w14:textId="77777777" w:rsidR="00675F7C" w:rsidRPr="007A2D7D" w:rsidRDefault="00675F7C" w:rsidP="00675F7C">
            <w:pPr>
              <w:pStyle w:val="ListParagraph"/>
              <w:ind w:left="0"/>
              <w:rPr>
                <w:rFonts w:ascii="Times New Roman" w:hAnsi="Times New Roman" w:cs="Times New Roman"/>
                <w:sz w:val="24"/>
                <w:szCs w:val="24"/>
              </w:rPr>
            </w:pPr>
          </w:p>
        </w:tc>
      </w:tr>
      <w:tr w:rsidR="00675F7C" w14:paraId="4EF91F7C" w14:textId="77777777" w:rsidTr="007A2D7D">
        <w:tc>
          <w:tcPr>
            <w:tcW w:w="2477" w:type="dxa"/>
            <w:vAlign w:val="center"/>
          </w:tcPr>
          <w:p w14:paraId="08DA79D6" w14:textId="3A0F01CE" w:rsidR="00675F7C" w:rsidRDefault="00675F7C" w:rsidP="00675F7C">
            <w:pPr>
              <w:pStyle w:val="ListParagraph"/>
              <w:ind w:left="0"/>
              <w:rPr>
                <w:rFonts w:ascii="Times New Roman" w:hAnsi="Times New Roman" w:cs="Times New Roman"/>
                <w:b/>
                <w:sz w:val="24"/>
                <w:szCs w:val="24"/>
              </w:rPr>
            </w:pPr>
            <w:r>
              <w:rPr>
                <w:rFonts w:ascii="Arial" w:hAnsi="Arial" w:cs="Arial"/>
                <w:b/>
                <w:bCs/>
                <w:color w:val="111111"/>
                <w:sz w:val="20"/>
                <w:szCs w:val="20"/>
                <w:shd w:val="clear" w:color="auto" w:fill="F6F6F6"/>
              </w:rPr>
              <w:t>Data Transfer Rate</w:t>
            </w:r>
          </w:p>
        </w:tc>
        <w:tc>
          <w:tcPr>
            <w:tcW w:w="2480" w:type="dxa"/>
            <w:vAlign w:val="center"/>
          </w:tcPr>
          <w:p w14:paraId="4080B499" w14:textId="69E96B1C"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1,000 MB per second</w:t>
            </w:r>
          </w:p>
        </w:tc>
        <w:tc>
          <w:tcPr>
            <w:tcW w:w="2479" w:type="dxa"/>
            <w:vAlign w:val="center"/>
          </w:tcPr>
          <w:p w14:paraId="249D31B8" w14:textId="1F31F2E4"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1,000 MB per second</w:t>
            </w:r>
          </w:p>
        </w:tc>
        <w:tc>
          <w:tcPr>
            <w:tcW w:w="2634" w:type="dxa"/>
            <w:vAlign w:val="center"/>
          </w:tcPr>
          <w:p w14:paraId="3D89150B" w14:textId="5896876A"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1,000 MB per second</w:t>
            </w:r>
          </w:p>
        </w:tc>
      </w:tr>
      <w:tr w:rsidR="00675F7C" w14:paraId="7E5FCECD" w14:textId="77777777" w:rsidTr="007A2D7D">
        <w:tc>
          <w:tcPr>
            <w:tcW w:w="2477" w:type="dxa"/>
            <w:vAlign w:val="center"/>
          </w:tcPr>
          <w:p w14:paraId="4639C5BE" w14:textId="031AB209" w:rsidR="00675F7C" w:rsidRPr="00675F7C" w:rsidRDefault="00675F7C" w:rsidP="00675F7C">
            <w:pPr>
              <w:spacing w:after="330"/>
              <w:rPr>
                <w:rFonts w:ascii="Arial" w:hAnsi="Arial" w:cs="Arial"/>
                <w:b/>
                <w:bCs/>
                <w:color w:val="111111"/>
                <w:sz w:val="20"/>
                <w:szCs w:val="20"/>
              </w:rPr>
            </w:pPr>
            <w:r>
              <w:rPr>
                <w:rStyle w:val="a-size-base"/>
                <w:rFonts w:ascii="Arial" w:hAnsi="Arial" w:cs="Arial"/>
                <w:b/>
                <w:bCs/>
                <w:color w:val="111111"/>
                <w:sz w:val="20"/>
                <w:szCs w:val="20"/>
              </w:rPr>
              <w:t>Item Dimensions</w:t>
            </w:r>
          </w:p>
        </w:tc>
        <w:tc>
          <w:tcPr>
            <w:tcW w:w="2480" w:type="dxa"/>
            <w:vAlign w:val="center"/>
          </w:tcPr>
          <w:p w14:paraId="3163E0DE" w14:textId="70F810F9"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4.27 x 11.02 x 0.98 in</w:t>
            </w:r>
          </w:p>
        </w:tc>
        <w:tc>
          <w:tcPr>
            <w:tcW w:w="2479" w:type="dxa"/>
            <w:vAlign w:val="center"/>
          </w:tcPr>
          <w:p w14:paraId="5FB66C21" w14:textId="2522F418"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11.2 x 1.75 x 7 in</w:t>
            </w:r>
          </w:p>
        </w:tc>
        <w:tc>
          <w:tcPr>
            <w:tcW w:w="2634" w:type="dxa"/>
            <w:vAlign w:val="center"/>
          </w:tcPr>
          <w:p w14:paraId="745F12C4" w14:textId="2A83EF68"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11.57 x 7.09 x 1.73 in</w:t>
            </w:r>
          </w:p>
        </w:tc>
      </w:tr>
      <w:tr w:rsidR="00675F7C" w14:paraId="4AA16D5F" w14:textId="77777777" w:rsidTr="007A2D7D">
        <w:tc>
          <w:tcPr>
            <w:tcW w:w="2477" w:type="dxa"/>
            <w:vAlign w:val="center"/>
          </w:tcPr>
          <w:p w14:paraId="5FD4123C" w14:textId="32919473" w:rsidR="00675F7C" w:rsidRPr="00675F7C" w:rsidRDefault="00675F7C" w:rsidP="00675F7C">
            <w:pPr>
              <w:spacing w:after="330"/>
              <w:rPr>
                <w:rFonts w:ascii="Arial" w:hAnsi="Arial" w:cs="Arial"/>
                <w:b/>
                <w:bCs/>
                <w:color w:val="111111"/>
                <w:sz w:val="20"/>
                <w:szCs w:val="20"/>
              </w:rPr>
            </w:pPr>
            <w:r>
              <w:rPr>
                <w:rStyle w:val="a-size-base"/>
                <w:rFonts w:ascii="Arial" w:hAnsi="Arial" w:cs="Arial"/>
                <w:b/>
                <w:bCs/>
                <w:color w:val="111111"/>
                <w:sz w:val="20"/>
                <w:szCs w:val="20"/>
              </w:rPr>
              <w:lastRenderedPageBreak/>
              <w:t>Number of Ports</w:t>
            </w:r>
          </w:p>
        </w:tc>
        <w:tc>
          <w:tcPr>
            <w:tcW w:w="2480" w:type="dxa"/>
            <w:vAlign w:val="center"/>
          </w:tcPr>
          <w:p w14:paraId="65CC7FC1" w14:textId="1685666C"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16</w:t>
            </w:r>
            <w:r w:rsidRPr="007A2D7D">
              <w:rPr>
                <w:rFonts w:ascii="Times New Roman" w:hAnsi="Times New Roman" w:cs="Times New Roman"/>
                <w:sz w:val="24"/>
                <w:szCs w:val="24"/>
              </w:rPr>
              <w:tab/>
            </w:r>
          </w:p>
        </w:tc>
        <w:tc>
          <w:tcPr>
            <w:tcW w:w="2479" w:type="dxa"/>
            <w:vAlign w:val="center"/>
          </w:tcPr>
          <w:p w14:paraId="714E07E5" w14:textId="6BD122B6"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8</w:t>
            </w:r>
          </w:p>
        </w:tc>
        <w:tc>
          <w:tcPr>
            <w:tcW w:w="2634" w:type="dxa"/>
            <w:vAlign w:val="center"/>
          </w:tcPr>
          <w:p w14:paraId="5991D4E6" w14:textId="58345C98"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16</w:t>
            </w:r>
            <w:r w:rsidRPr="007A2D7D">
              <w:rPr>
                <w:rFonts w:ascii="Times New Roman" w:hAnsi="Times New Roman" w:cs="Times New Roman"/>
                <w:sz w:val="24"/>
                <w:szCs w:val="24"/>
              </w:rPr>
              <w:tab/>
            </w:r>
          </w:p>
        </w:tc>
      </w:tr>
      <w:tr w:rsidR="00675F7C" w14:paraId="13B5A7F1" w14:textId="77777777" w:rsidTr="007A2D7D">
        <w:tc>
          <w:tcPr>
            <w:tcW w:w="2477" w:type="dxa"/>
            <w:vAlign w:val="center"/>
          </w:tcPr>
          <w:p w14:paraId="4BB5CBD3" w14:textId="4BE84BCE" w:rsidR="00675F7C" w:rsidRDefault="00675F7C" w:rsidP="00675F7C">
            <w:pPr>
              <w:spacing w:after="330"/>
              <w:rPr>
                <w:rStyle w:val="a-size-base"/>
                <w:rFonts w:ascii="Arial" w:hAnsi="Arial" w:cs="Arial"/>
                <w:b/>
                <w:bCs/>
                <w:color w:val="111111"/>
                <w:sz w:val="20"/>
                <w:szCs w:val="20"/>
              </w:rPr>
            </w:pPr>
            <w:r>
              <w:rPr>
                <w:rFonts w:ascii="Arial" w:hAnsi="Arial" w:cs="Arial"/>
                <w:b/>
                <w:bCs/>
                <w:color w:val="111111"/>
                <w:sz w:val="20"/>
                <w:szCs w:val="20"/>
                <w:shd w:val="clear" w:color="auto" w:fill="F6F6F6"/>
              </w:rPr>
              <w:t>Size</w:t>
            </w:r>
          </w:p>
        </w:tc>
        <w:tc>
          <w:tcPr>
            <w:tcW w:w="2480" w:type="dxa"/>
            <w:vAlign w:val="center"/>
          </w:tcPr>
          <w:p w14:paraId="1859341F" w14:textId="7A001EC9"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16-Port</w:t>
            </w:r>
          </w:p>
        </w:tc>
        <w:tc>
          <w:tcPr>
            <w:tcW w:w="2479" w:type="dxa"/>
            <w:vAlign w:val="center"/>
          </w:tcPr>
          <w:p w14:paraId="31315444" w14:textId="43992A10"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16 PoE+ Ports</w:t>
            </w:r>
          </w:p>
        </w:tc>
        <w:tc>
          <w:tcPr>
            <w:tcW w:w="2634" w:type="dxa"/>
            <w:vAlign w:val="center"/>
          </w:tcPr>
          <w:p w14:paraId="4C7A87B9" w14:textId="1DB51175"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16 port POE (124W)</w:t>
            </w:r>
          </w:p>
        </w:tc>
      </w:tr>
      <w:tr w:rsidR="00675F7C" w14:paraId="70A011B7" w14:textId="77777777" w:rsidTr="007A2D7D">
        <w:tc>
          <w:tcPr>
            <w:tcW w:w="2477" w:type="dxa"/>
            <w:vAlign w:val="center"/>
          </w:tcPr>
          <w:p w14:paraId="082BBCF8" w14:textId="1E648055" w:rsidR="00675F7C" w:rsidRDefault="00675F7C" w:rsidP="00675F7C">
            <w:pPr>
              <w:spacing w:after="330"/>
              <w:rPr>
                <w:rFonts w:ascii="Arial" w:hAnsi="Arial" w:cs="Arial"/>
                <w:b/>
                <w:bCs/>
                <w:color w:val="111111"/>
                <w:sz w:val="20"/>
                <w:szCs w:val="20"/>
                <w:shd w:val="clear" w:color="auto" w:fill="F6F6F6"/>
              </w:rPr>
            </w:pPr>
            <w:r>
              <w:rPr>
                <w:rFonts w:ascii="Arial" w:hAnsi="Arial" w:cs="Arial"/>
                <w:b/>
                <w:bCs/>
                <w:color w:val="111111"/>
                <w:sz w:val="20"/>
                <w:szCs w:val="20"/>
                <w:shd w:val="clear" w:color="auto" w:fill="FFFFFF"/>
              </w:rPr>
              <w:t>Wattage</w:t>
            </w:r>
          </w:p>
        </w:tc>
        <w:tc>
          <w:tcPr>
            <w:tcW w:w="2480" w:type="dxa"/>
            <w:vAlign w:val="center"/>
          </w:tcPr>
          <w:p w14:paraId="10FD25FA" w14:textId="774D99B7"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11.31 watts</w:t>
            </w:r>
          </w:p>
        </w:tc>
        <w:tc>
          <w:tcPr>
            <w:tcW w:w="2479" w:type="dxa"/>
            <w:vAlign w:val="center"/>
          </w:tcPr>
          <w:p w14:paraId="5AA69DEB" w14:textId="3D9E1473"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130 watts</w:t>
            </w:r>
          </w:p>
        </w:tc>
        <w:tc>
          <w:tcPr>
            <w:tcW w:w="2634" w:type="dxa"/>
            <w:vAlign w:val="center"/>
          </w:tcPr>
          <w:p w14:paraId="45051FC1" w14:textId="38BC12DC" w:rsidR="00675F7C" w:rsidRPr="007A2D7D" w:rsidRDefault="007A2D7D" w:rsidP="00675F7C">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30 watts</w:t>
            </w:r>
          </w:p>
        </w:tc>
      </w:tr>
    </w:tbl>
    <w:p w14:paraId="2E30AEE5" w14:textId="222C4A4E" w:rsidR="00675F7C" w:rsidRDefault="00675F7C" w:rsidP="00675F7C">
      <w:pPr>
        <w:pStyle w:val="ListParagraph"/>
        <w:rPr>
          <w:rFonts w:ascii="Times New Roman" w:hAnsi="Times New Roman" w:cs="Times New Roman"/>
          <w:b/>
          <w:sz w:val="24"/>
          <w:szCs w:val="24"/>
        </w:rPr>
      </w:pPr>
    </w:p>
    <w:p w14:paraId="182B57A6" w14:textId="41896E17" w:rsidR="007A2D7D" w:rsidRPr="009D48AA" w:rsidRDefault="00CC7085" w:rsidP="007A2D7D">
      <w:pPr>
        <w:pStyle w:val="ListParagraph"/>
        <w:numPr>
          <w:ilvl w:val="0"/>
          <w:numId w:val="27"/>
        </w:numPr>
        <w:rPr>
          <w:rFonts w:ascii="Times New Roman" w:hAnsi="Times New Roman" w:cs="Times New Roman"/>
          <w:b/>
          <w:sz w:val="24"/>
          <w:szCs w:val="24"/>
        </w:rPr>
      </w:pPr>
      <w:r>
        <w:rPr>
          <w:rFonts w:ascii="Times New Roman" w:hAnsi="Times New Roman" w:cs="Times New Roman"/>
          <w:sz w:val="24"/>
          <w:szCs w:val="24"/>
        </w:rPr>
        <w:t>Link</w:t>
      </w:r>
      <w:r w:rsidR="009D48AA">
        <w:rPr>
          <w:rFonts w:ascii="Times New Roman" w:hAnsi="Times New Roman" w:cs="Times New Roman"/>
          <w:sz w:val="24"/>
          <w:szCs w:val="24"/>
        </w:rPr>
        <w:t>sys network switch is an unmanaged gigabit ethernet switch. It is suitable for small business network. It has ethernet connectivity. Linksys, BV-Tech and TP-Link switches has data transfer rate up to 1,000 per second.</w:t>
      </w:r>
    </w:p>
    <w:p w14:paraId="5051336F" w14:textId="562F0350" w:rsidR="009D48AA" w:rsidRDefault="009D48AA" w:rsidP="009D48AA">
      <w:pPr>
        <w:pStyle w:val="ListParagraph"/>
        <w:rPr>
          <w:rFonts w:ascii="Times New Roman" w:hAnsi="Times New Roman" w:cs="Times New Roman"/>
          <w:sz w:val="24"/>
          <w:szCs w:val="24"/>
        </w:rPr>
      </w:pPr>
    </w:p>
    <w:p w14:paraId="649EF3AB" w14:textId="262FCF75" w:rsidR="009D48AA" w:rsidRDefault="009D48AA" w:rsidP="009D48AA">
      <w:pPr>
        <w:pStyle w:val="ListParagraph"/>
        <w:rPr>
          <w:rFonts w:ascii="Times New Roman" w:hAnsi="Times New Roman" w:cs="Times New Roman"/>
          <w:sz w:val="24"/>
          <w:szCs w:val="24"/>
        </w:rPr>
      </w:pPr>
      <w:r>
        <w:rPr>
          <w:rFonts w:ascii="Times New Roman" w:hAnsi="Times New Roman" w:cs="Times New Roman"/>
          <w:sz w:val="24"/>
          <w:szCs w:val="24"/>
        </w:rPr>
        <w:t>Linksys switches enhances the data paths of wired LAN to information superhighways with gigabit switches. It increases performance and enhance the quality when large files are sent over the network at gigabit speed. There is no need of additional outlets to carry electricity to it connecting devices.</w:t>
      </w:r>
    </w:p>
    <w:p w14:paraId="13368769" w14:textId="2DF57AB2" w:rsidR="009D48AA" w:rsidRDefault="009D48AA" w:rsidP="009D48AA">
      <w:pPr>
        <w:pStyle w:val="ListParagraph"/>
        <w:rPr>
          <w:rFonts w:ascii="Times New Roman" w:hAnsi="Times New Roman" w:cs="Times New Roman"/>
          <w:sz w:val="24"/>
          <w:szCs w:val="24"/>
        </w:rPr>
      </w:pPr>
    </w:p>
    <w:p w14:paraId="6623A06D" w14:textId="686ACE34" w:rsidR="00614FDF" w:rsidRDefault="009D48AA" w:rsidP="00614FDF">
      <w:pPr>
        <w:pStyle w:val="ListParagraph"/>
        <w:rPr>
          <w:rFonts w:ascii="Times New Roman" w:hAnsi="Times New Roman" w:cs="Times New Roman"/>
          <w:sz w:val="24"/>
          <w:szCs w:val="24"/>
        </w:rPr>
      </w:pPr>
      <w:r>
        <w:rPr>
          <w:rFonts w:ascii="Times New Roman" w:hAnsi="Times New Roman" w:cs="Times New Roman"/>
          <w:sz w:val="24"/>
          <w:szCs w:val="24"/>
        </w:rPr>
        <w:t xml:space="preserve">BV-Tech 18 Ports POE switch </w:t>
      </w:r>
      <w:r w:rsidR="00614FDF">
        <w:rPr>
          <w:rFonts w:ascii="Times New Roman" w:hAnsi="Times New Roman" w:cs="Times New Roman"/>
          <w:sz w:val="24"/>
          <w:szCs w:val="24"/>
        </w:rPr>
        <w:t xml:space="preserve">is </w:t>
      </w:r>
      <w:proofErr w:type="gramStart"/>
      <w:r w:rsidR="00614FDF">
        <w:rPr>
          <w:rFonts w:ascii="Times New Roman" w:hAnsi="Times New Roman" w:cs="Times New Roman"/>
          <w:sz w:val="24"/>
          <w:szCs w:val="24"/>
        </w:rPr>
        <w:t>a</w:t>
      </w:r>
      <w:proofErr w:type="gramEnd"/>
      <w:r w:rsidR="00614FDF">
        <w:rPr>
          <w:rFonts w:ascii="Times New Roman" w:hAnsi="Times New Roman" w:cs="Times New Roman"/>
          <w:sz w:val="24"/>
          <w:szCs w:val="24"/>
        </w:rPr>
        <w:t xml:space="preserve"> 18 port switch. It has two Gigabit uplink ports to allow communication without sacrificing any POE ports. It has LED indicators on all ports for data.</w:t>
      </w:r>
    </w:p>
    <w:p w14:paraId="6475891D" w14:textId="0C1A10C7" w:rsidR="00614FDF" w:rsidRDefault="00614FDF" w:rsidP="00614FDF">
      <w:pPr>
        <w:pStyle w:val="ListParagraph"/>
        <w:rPr>
          <w:rFonts w:ascii="Times New Roman" w:hAnsi="Times New Roman" w:cs="Times New Roman"/>
          <w:sz w:val="24"/>
          <w:szCs w:val="24"/>
        </w:rPr>
      </w:pPr>
    </w:p>
    <w:p w14:paraId="5F0263B4" w14:textId="1FCBCCDF" w:rsidR="00614FDF" w:rsidRDefault="00614FDF" w:rsidP="00614FDF">
      <w:pPr>
        <w:pStyle w:val="ListParagraph"/>
        <w:rPr>
          <w:rFonts w:ascii="Times New Roman" w:hAnsi="Times New Roman" w:cs="Times New Roman"/>
          <w:sz w:val="24"/>
          <w:szCs w:val="24"/>
        </w:rPr>
      </w:pPr>
      <w:r>
        <w:rPr>
          <w:rFonts w:ascii="Times New Roman" w:hAnsi="Times New Roman" w:cs="Times New Roman"/>
          <w:sz w:val="24"/>
          <w:szCs w:val="24"/>
        </w:rPr>
        <w:t xml:space="preserve">TP-Link is a 16-Port Gigabit rack mount easy smart web managed POE+ switch. </w:t>
      </w:r>
    </w:p>
    <w:p w14:paraId="6430FDDE" w14:textId="2B7D6561" w:rsidR="005C23A3" w:rsidRPr="005C23A3" w:rsidRDefault="00614FDF" w:rsidP="005C23A3">
      <w:pPr>
        <w:pStyle w:val="ListParagraph"/>
        <w:numPr>
          <w:ilvl w:val="0"/>
          <w:numId w:val="27"/>
        </w:numPr>
        <w:rPr>
          <w:rFonts w:ascii="Times New Roman" w:hAnsi="Times New Roman" w:cs="Times New Roman"/>
          <w:b/>
          <w:sz w:val="24"/>
          <w:szCs w:val="24"/>
        </w:rPr>
      </w:pPr>
      <w:r>
        <w:rPr>
          <w:rFonts w:ascii="Times New Roman" w:hAnsi="Times New Roman" w:cs="Times New Roman"/>
          <w:sz w:val="24"/>
          <w:szCs w:val="24"/>
        </w:rPr>
        <w:t>It is recommended to apply Linksys Business 16-Port network switches to connect network devices.</w:t>
      </w:r>
    </w:p>
    <w:p w14:paraId="1653FE65" w14:textId="2F532A2E" w:rsidR="005C23A3" w:rsidRDefault="005C23A3" w:rsidP="005C23A3">
      <w:pPr>
        <w:rPr>
          <w:rFonts w:ascii="Times New Roman" w:hAnsi="Times New Roman" w:cs="Times New Roman"/>
          <w:b/>
          <w:sz w:val="24"/>
          <w:szCs w:val="24"/>
        </w:rPr>
      </w:pPr>
    </w:p>
    <w:p w14:paraId="2485F71C" w14:textId="4194A950" w:rsidR="005C23A3" w:rsidRDefault="005C23A3" w:rsidP="005C23A3">
      <w:pPr>
        <w:rPr>
          <w:rFonts w:ascii="Times New Roman" w:hAnsi="Times New Roman" w:cs="Times New Roman"/>
          <w:b/>
          <w:sz w:val="24"/>
          <w:szCs w:val="24"/>
        </w:rPr>
      </w:pPr>
      <w:r>
        <w:rPr>
          <w:rFonts w:ascii="Times New Roman" w:hAnsi="Times New Roman" w:cs="Times New Roman"/>
          <w:b/>
          <w:sz w:val="24"/>
          <w:szCs w:val="24"/>
        </w:rPr>
        <w:t>A Gateway:</w:t>
      </w:r>
    </w:p>
    <w:p w14:paraId="33D708C1" w14:textId="2AC821B1" w:rsidR="005C23A3" w:rsidRDefault="005C23A3" w:rsidP="005C23A3">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Gateway is a networking device that can connect two different </w:t>
      </w:r>
      <w:r w:rsidR="00A91FFE">
        <w:rPr>
          <w:rFonts w:ascii="Times New Roman" w:hAnsi="Times New Roman" w:cs="Times New Roman"/>
          <w:sz w:val="24"/>
          <w:szCs w:val="24"/>
        </w:rPr>
        <w:t>networks</w:t>
      </w:r>
      <w:r>
        <w:rPr>
          <w:rFonts w:ascii="Times New Roman" w:hAnsi="Times New Roman" w:cs="Times New Roman"/>
          <w:sz w:val="24"/>
          <w:szCs w:val="24"/>
        </w:rPr>
        <w:t>. In the above scenario we need gateways to connect internet to two LANs and the DMZ. Both LANs and DMZ are different network for internet.</w:t>
      </w:r>
      <w:r w:rsidR="00A91FFE">
        <w:rPr>
          <w:rFonts w:ascii="Times New Roman" w:hAnsi="Times New Roman" w:cs="Times New Roman"/>
          <w:sz w:val="24"/>
          <w:szCs w:val="24"/>
        </w:rPr>
        <w:t xml:space="preserve"> It can also act as firewall. The firewall can be used for NAT to the LAN and port forwarding to the DMZ.</w:t>
      </w:r>
    </w:p>
    <w:p w14:paraId="5AC15A24" w14:textId="5349B19E" w:rsidR="00A91FFE" w:rsidRDefault="00A91FFE" w:rsidP="005C23A3">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720" w:type="dxa"/>
        <w:tblLook w:val="04A0" w:firstRow="1" w:lastRow="0" w:firstColumn="1" w:lastColumn="0" w:noHBand="0" w:noVBand="1"/>
      </w:tblPr>
      <w:tblGrid>
        <w:gridCol w:w="2477"/>
        <w:gridCol w:w="2480"/>
        <w:gridCol w:w="2479"/>
        <w:gridCol w:w="2634"/>
      </w:tblGrid>
      <w:tr w:rsidR="006A7BCE" w14:paraId="5916CAF4" w14:textId="77777777" w:rsidTr="00646AC2">
        <w:trPr>
          <w:trHeight w:val="1475"/>
        </w:trPr>
        <w:tc>
          <w:tcPr>
            <w:tcW w:w="2477" w:type="dxa"/>
            <w:vAlign w:val="center"/>
          </w:tcPr>
          <w:p w14:paraId="2FE77545" w14:textId="77777777" w:rsidR="006A7BCE" w:rsidRDefault="006A7BCE" w:rsidP="00A61000">
            <w:pPr>
              <w:pStyle w:val="ListParagraph"/>
              <w:ind w:left="0"/>
              <w:rPr>
                <w:rFonts w:ascii="Times New Roman" w:hAnsi="Times New Roman" w:cs="Times New Roman"/>
                <w:b/>
                <w:sz w:val="24"/>
                <w:szCs w:val="24"/>
              </w:rPr>
            </w:pPr>
          </w:p>
        </w:tc>
        <w:tc>
          <w:tcPr>
            <w:tcW w:w="2480" w:type="dxa"/>
            <w:vAlign w:val="center"/>
          </w:tcPr>
          <w:p w14:paraId="5D8AA252" w14:textId="6C959ECA" w:rsidR="006A7BCE" w:rsidRPr="00675F7C" w:rsidRDefault="006A7BCE" w:rsidP="00A61000">
            <w:pPr>
              <w:pStyle w:val="ListParagraph"/>
              <w:ind w:left="0"/>
              <w:rPr>
                <w:rFonts w:ascii="Times New Roman" w:hAnsi="Times New Roman" w:cs="Times New Roman"/>
                <w:b/>
                <w:sz w:val="24"/>
                <w:szCs w:val="24"/>
              </w:rPr>
            </w:pPr>
            <w:r w:rsidRPr="006A7BCE">
              <w:rPr>
                <w:rFonts w:ascii="Arial" w:hAnsi="Arial" w:cs="Arial"/>
                <w:b/>
                <w:color w:val="111111"/>
                <w:sz w:val="20"/>
                <w:szCs w:val="20"/>
                <w:shd w:val="clear" w:color="auto" w:fill="FFFFFF"/>
              </w:rPr>
              <w:t>Dragon-LTE - OEM 4G/LTE Ethernet Gateway w/WIFI</w:t>
            </w:r>
          </w:p>
        </w:tc>
        <w:tc>
          <w:tcPr>
            <w:tcW w:w="2479" w:type="dxa"/>
            <w:vAlign w:val="center"/>
          </w:tcPr>
          <w:p w14:paraId="2A81FDDB" w14:textId="17158EF6" w:rsidR="006A7BCE" w:rsidRDefault="006A7BCE" w:rsidP="00A61000">
            <w:pPr>
              <w:pStyle w:val="ListParagraph"/>
              <w:ind w:left="0"/>
              <w:rPr>
                <w:rFonts w:ascii="Times New Roman" w:hAnsi="Times New Roman" w:cs="Times New Roman"/>
                <w:b/>
                <w:sz w:val="24"/>
                <w:szCs w:val="24"/>
              </w:rPr>
            </w:pPr>
            <w:r w:rsidRPr="006A7BCE">
              <w:rPr>
                <w:rFonts w:ascii="Times New Roman" w:hAnsi="Times New Roman" w:cs="Times New Roman"/>
                <w:b/>
                <w:sz w:val="24"/>
                <w:szCs w:val="24"/>
              </w:rPr>
              <w:t>Open Vox 16 GSM Channels VoIP Gateway SWG-1016G 1U Rack</w:t>
            </w:r>
          </w:p>
        </w:tc>
        <w:tc>
          <w:tcPr>
            <w:tcW w:w="2634" w:type="dxa"/>
            <w:vAlign w:val="center"/>
          </w:tcPr>
          <w:p w14:paraId="57F47AC5" w14:textId="1FF026E4" w:rsidR="006A7BCE" w:rsidRDefault="006A7BCE" w:rsidP="00A61000">
            <w:pPr>
              <w:pStyle w:val="ListParagraph"/>
              <w:ind w:left="0"/>
              <w:rPr>
                <w:rFonts w:ascii="Times New Roman" w:hAnsi="Times New Roman" w:cs="Times New Roman"/>
                <w:b/>
                <w:sz w:val="24"/>
                <w:szCs w:val="24"/>
              </w:rPr>
            </w:pPr>
            <w:r w:rsidRPr="00675F7C">
              <w:rPr>
                <w:rFonts w:ascii="Times New Roman" w:hAnsi="Times New Roman" w:cs="Times New Roman"/>
                <w:b/>
                <w:sz w:val="24"/>
                <w:szCs w:val="24"/>
              </w:rPr>
              <w:t>TP-Link 16-Port Gigabit PoE</w:t>
            </w:r>
            <w:r w:rsidR="00646AC2">
              <w:t xml:space="preserve"> </w:t>
            </w:r>
            <w:r w:rsidR="00646AC2" w:rsidRPr="00646AC2">
              <w:rPr>
                <w:rFonts w:ascii="Times New Roman" w:hAnsi="Times New Roman" w:cs="Times New Roman"/>
                <w:b/>
                <w:sz w:val="24"/>
                <w:szCs w:val="24"/>
              </w:rPr>
              <w:t>Open Vox 12 Ports Quad Bank GSM Gateway VS-GW1600-12G 1U Rack</w:t>
            </w:r>
          </w:p>
        </w:tc>
      </w:tr>
      <w:tr w:rsidR="006A7BCE" w14:paraId="6E8DB161" w14:textId="77777777" w:rsidTr="00A61000">
        <w:tc>
          <w:tcPr>
            <w:tcW w:w="2477" w:type="dxa"/>
            <w:vAlign w:val="center"/>
          </w:tcPr>
          <w:p w14:paraId="5A74E85A" w14:textId="77777777" w:rsidR="006A7BCE" w:rsidRDefault="006A7BCE" w:rsidP="00A61000">
            <w:pPr>
              <w:pStyle w:val="ListParagraph"/>
              <w:ind w:left="0"/>
              <w:rPr>
                <w:rFonts w:ascii="Times New Roman" w:hAnsi="Times New Roman" w:cs="Times New Roman"/>
                <w:b/>
                <w:sz w:val="24"/>
                <w:szCs w:val="24"/>
              </w:rPr>
            </w:pPr>
            <w:r>
              <w:rPr>
                <w:rFonts w:ascii="Arial" w:hAnsi="Arial" w:cs="Arial"/>
                <w:b/>
                <w:bCs/>
                <w:color w:val="111111"/>
                <w:sz w:val="20"/>
                <w:szCs w:val="20"/>
                <w:shd w:val="clear" w:color="auto" w:fill="FFFFFF"/>
              </w:rPr>
              <w:t>Price</w:t>
            </w:r>
          </w:p>
        </w:tc>
        <w:tc>
          <w:tcPr>
            <w:tcW w:w="2480" w:type="dxa"/>
            <w:vAlign w:val="center"/>
          </w:tcPr>
          <w:p w14:paraId="5202AC3F" w14:textId="22A7FC0A"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$475.00</w:t>
            </w:r>
          </w:p>
        </w:tc>
        <w:tc>
          <w:tcPr>
            <w:tcW w:w="2479" w:type="dxa"/>
            <w:vAlign w:val="center"/>
          </w:tcPr>
          <w:p w14:paraId="4B96C7C6" w14:textId="68D8445C"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$719.00</w:t>
            </w:r>
          </w:p>
        </w:tc>
        <w:tc>
          <w:tcPr>
            <w:tcW w:w="2634" w:type="dxa"/>
            <w:vAlign w:val="center"/>
          </w:tcPr>
          <w:p w14:paraId="727ADD6E" w14:textId="757479F7" w:rsidR="006A7BCE" w:rsidRPr="007A2D7D" w:rsidRDefault="00646AC2" w:rsidP="00A61000">
            <w:pPr>
              <w:pStyle w:val="ListParagraph"/>
              <w:ind w:left="0"/>
              <w:rPr>
                <w:rFonts w:ascii="Times New Roman" w:hAnsi="Times New Roman" w:cs="Times New Roman"/>
                <w:sz w:val="24"/>
                <w:szCs w:val="24"/>
              </w:rPr>
            </w:pPr>
            <w:r w:rsidRPr="00646AC2">
              <w:rPr>
                <w:rFonts w:ascii="Times New Roman" w:hAnsi="Times New Roman" w:cs="Times New Roman"/>
                <w:sz w:val="24"/>
                <w:szCs w:val="24"/>
              </w:rPr>
              <w:t>$1,099.00</w:t>
            </w:r>
          </w:p>
        </w:tc>
      </w:tr>
      <w:tr w:rsidR="006A7BCE" w14:paraId="606A889F" w14:textId="77777777" w:rsidTr="00A61000">
        <w:tc>
          <w:tcPr>
            <w:tcW w:w="2477" w:type="dxa"/>
            <w:vAlign w:val="center"/>
          </w:tcPr>
          <w:p w14:paraId="4CDAD025" w14:textId="77777777" w:rsidR="006A7BCE" w:rsidRDefault="006A7BCE" w:rsidP="00A61000">
            <w:pPr>
              <w:pStyle w:val="ListParagraph"/>
              <w:ind w:left="0"/>
              <w:rPr>
                <w:rFonts w:ascii="Times New Roman" w:hAnsi="Times New Roman" w:cs="Times New Roman"/>
                <w:b/>
                <w:sz w:val="24"/>
                <w:szCs w:val="24"/>
              </w:rPr>
            </w:pPr>
            <w:r>
              <w:rPr>
                <w:rFonts w:ascii="Arial" w:hAnsi="Arial" w:cs="Arial"/>
                <w:b/>
                <w:bCs/>
                <w:color w:val="111111"/>
                <w:sz w:val="20"/>
                <w:szCs w:val="20"/>
                <w:shd w:val="clear" w:color="auto" w:fill="FFFFFF"/>
              </w:rPr>
              <w:t>Connectivity Technology</w:t>
            </w:r>
          </w:p>
        </w:tc>
        <w:tc>
          <w:tcPr>
            <w:tcW w:w="2480" w:type="dxa"/>
            <w:vAlign w:val="center"/>
          </w:tcPr>
          <w:p w14:paraId="017009AA" w14:textId="68D6DB56"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802.11b/g/n WIFI</w:t>
            </w:r>
          </w:p>
        </w:tc>
        <w:tc>
          <w:tcPr>
            <w:tcW w:w="2479" w:type="dxa"/>
            <w:vAlign w:val="center"/>
          </w:tcPr>
          <w:p w14:paraId="422F79A7" w14:textId="4303847F"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SIP/IAX2/Wireless Group Settings</w:t>
            </w:r>
          </w:p>
        </w:tc>
        <w:tc>
          <w:tcPr>
            <w:tcW w:w="2634" w:type="dxa"/>
            <w:vAlign w:val="center"/>
          </w:tcPr>
          <w:p w14:paraId="325ACCAB" w14:textId="02A1DAC6"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 xml:space="preserve">12 GSM Channels, 1 SIM card per GSM </w:t>
            </w:r>
            <w:proofErr w:type="gramStart"/>
            <w:r w:rsidRPr="006A7BCE">
              <w:rPr>
                <w:rFonts w:ascii="Times New Roman" w:hAnsi="Times New Roman" w:cs="Times New Roman"/>
                <w:sz w:val="24"/>
                <w:szCs w:val="24"/>
              </w:rPr>
              <w:t>channel</w:t>
            </w:r>
            <w:r>
              <w:rPr>
                <w:rFonts w:ascii="Times New Roman" w:hAnsi="Times New Roman" w:cs="Times New Roman"/>
                <w:sz w:val="24"/>
                <w:szCs w:val="24"/>
              </w:rPr>
              <w:t xml:space="preserve"> ,</w:t>
            </w:r>
            <w:proofErr w:type="gramEnd"/>
            <w:r w:rsidRPr="006A7BCE">
              <w:rPr>
                <w:rFonts w:ascii="Times New Roman" w:hAnsi="Times New Roman" w:cs="Times New Roman"/>
                <w:sz w:val="24"/>
                <w:szCs w:val="24"/>
              </w:rPr>
              <w:t xml:space="preserve"> GSM 850/900/1800/1900MHz</w:t>
            </w:r>
          </w:p>
        </w:tc>
      </w:tr>
      <w:tr w:rsidR="006A7BCE" w14:paraId="021F1892" w14:textId="77777777" w:rsidTr="00A61000">
        <w:tc>
          <w:tcPr>
            <w:tcW w:w="2477" w:type="dxa"/>
            <w:vAlign w:val="center"/>
          </w:tcPr>
          <w:p w14:paraId="0FC041FB" w14:textId="554538F7" w:rsidR="006A7BCE" w:rsidRPr="006A7BCE" w:rsidRDefault="00646AC2" w:rsidP="00A61000">
            <w:pPr>
              <w:spacing w:after="330"/>
              <w:rPr>
                <w:rFonts w:ascii="Arial" w:hAnsi="Arial" w:cs="Arial"/>
                <w:b/>
                <w:bCs/>
                <w:color w:val="111111"/>
                <w:sz w:val="20"/>
                <w:szCs w:val="20"/>
              </w:rPr>
            </w:pPr>
            <w:r>
              <w:rPr>
                <w:rFonts w:ascii="Arial" w:hAnsi="Arial" w:cs="Arial"/>
                <w:b/>
                <w:bCs/>
                <w:color w:val="111111"/>
                <w:sz w:val="20"/>
                <w:szCs w:val="20"/>
              </w:rPr>
              <w:t>Performance</w:t>
            </w:r>
          </w:p>
        </w:tc>
        <w:tc>
          <w:tcPr>
            <w:tcW w:w="2480" w:type="dxa"/>
            <w:vAlign w:val="center"/>
          </w:tcPr>
          <w:p w14:paraId="5DAFFFA4" w14:textId="5BB07EE4"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Fast 4G/LTE Operation</w:t>
            </w:r>
          </w:p>
        </w:tc>
        <w:tc>
          <w:tcPr>
            <w:tcW w:w="2479" w:type="dxa"/>
            <w:vAlign w:val="center"/>
          </w:tcPr>
          <w:p w14:paraId="43EF1F07" w14:textId="49EC2811"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Best Cost Best Performance</w:t>
            </w:r>
          </w:p>
        </w:tc>
        <w:tc>
          <w:tcPr>
            <w:tcW w:w="2634" w:type="dxa"/>
            <w:vAlign w:val="center"/>
          </w:tcPr>
          <w:p w14:paraId="47863153" w14:textId="73289A0B" w:rsidR="006A7BCE" w:rsidRPr="007A2D7D" w:rsidRDefault="00646AC2"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Best Cost Best Performance</w:t>
            </w:r>
          </w:p>
        </w:tc>
      </w:tr>
      <w:tr w:rsidR="006A7BCE" w14:paraId="64C5A983" w14:textId="77777777" w:rsidTr="00A61000">
        <w:tc>
          <w:tcPr>
            <w:tcW w:w="2477" w:type="dxa"/>
            <w:vAlign w:val="center"/>
          </w:tcPr>
          <w:p w14:paraId="7DFE3D3A" w14:textId="73A0E159" w:rsidR="006A7BCE" w:rsidRPr="006A7BCE" w:rsidRDefault="00646AC2" w:rsidP="00A61000">
            <w:pPr>
              <w:spacing w:after="330"/>
              <w:rPr>
                <w:rFonts w:ascii="Arial" w:hAnsi="Arial" w:cs="Arial"/>
                <w:b/>
                <w:bCs/>
                <w:color w:val="111111"/>
                <w:sz w:val="20"/>
                <w:szCs w:val="20"/>
              </w:rPr>
            </w:pPr>
            <w:r>
              <w:rPr>
                <w:rFonts w:ascii="Arial" w:hAnsi="Arial" w:cs="Arial"/>
                <w:b/>
                <w:bCs/>
                <w:color w:val="111111"/>
                <w:sz w:val="20"/>
                <w:szCs w:val="20"/>
              </w:rPr>
              <w:t>Design &amp; Support</w:t>
            </w:r>
          </w:p>
        </w:tc>
        <w:tc>
          <w:tcPr>
            <w:tcW w:w="2480" w:type="dxa"/>
            <w:vAlign w:val="center"/>
          </w:tcPr>
          <w:p w14:paraId="1D7FD003" w14:textId="6CA70E9B"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Robust OEM Design</w:t>
            </w:r>
          </w:p>
        </w:tc>
        <w:tc>
          <w:tcPr>
            <w:tcW w:w="2479" w:type="dxa"/>
            <w:vAlign w:val="center"/>
          </w:tcPr>
          <w:p w14:paraId="4B5BC9E6" w14:textId="7DF21268" w:rsidR="006A7BCE" w:rsidRPr="007A2D7D" w:rsidRDefault="006A7BCE" w:rsidP="00A61000">
            <w:pPr>
              <w:pStyle w:val="ListParagraph"/>
              <w:ind w:left="0"/>
              <w:rPr>
                <w:rFonts w:ascii="Times New Roman" w:hAnsi="Times New Roman" w:cs="Times New Roman"/>
                <w:sz w:val="24"/>
                <w:szCs w:val="24"/>
              </w:rPr>
            </w:pPr>
            <w:r w:rsidRPr="007A2D7D">
              <w:rPr>
                <w:rFonts w:ascii="Times New Roman" w:hAnsi="Times New Roman" w:cs="Times New Roman"/>
                <w:sz w:val="24"/>
                <w:szCs w:val="24"/>
              </w:rPr>
              <w:t>8</w:t>
            </w:r>
            <w:r w:rsidR="00646AC2">
              <w:rPr>
                <w:rFonts w:ascii="Times New Roman" w:hAnsi="Times New Roman" w:cs="Times New Roman"/>
                <w:sz w:val="24"/>
                <w:szCs w:val="24"/>
              </w:rPr>
              <w:t xml:space="preserve"> </w:t>
            </w:r>
            <w:r w:rsidRPr="006A7BCE">
              <w:rPr>
                <w:rFonts w:ascii="Times New Roman" w:hAnsi="Times New Roman" w:cs="Times New Roman"/>
                <w:sz w:val="24"/>
                <w:szCs w:val="24"/>
              </w:rPr>
              <w:t>Intel 4 core CPU inside</w:t>
            </w:r>
            <w:r>
              <w:rPr>
                <w:rFonts w:ascii="Times New Roman" w:hAnsi="Times New Roman" w:cs="Times New Roman"/>
                <w:sz w:val="24"/>
                <w:szCs w:val="24"/>
              </w:rPr>
              <w:t xml:space="preserve">, </w:t>
            </w:r>
            <w:r w:rsidRPr="006A7BCE">
              <w:rPr>
                <w:rFonts w:ascii="Times New Roman" w:hAnsi="Times New Roman" w:cs="Times New Roman"/>
                <w:sz w:val="24"/>
                <w:szCs w:val="24"/>
              </w:rPr>
              <w:t>LCD Control and Display Panel</w:t>
            </w:r>
          </w:p>
        </w:tc>
        <w:tc>
          <w:tcPr>
            <w:tcW w:w="2634" w:type="dxa"/>
            <w:vAlign w:val="center"/>
          </w:tcPr>
          <w:p w14:paraId="1B5D48FC" w14:textId="110AAE2C" w:rsidR="006A7BCE" w:rsidRPr="007A2D7D" w:rsidRDefault="00646AC2" w:rsidP="00A61000">
            <w:pPr>
              <w:pStyle w:val="ListParagraph"/>
              <w:ind w:left="0"/>
              <w:rPr>
                <w:rFonts w:ascii="Times New Roman" w:hAnsi="Times New Roman" w:cs="Times New Roman"/>
                <w:sz w:val="24"/>
                <w:szCs w:val="24"/>
              </w:rPr>
            </w:pPr>
            <w:r w:rsidRPr="00646AC2">
              <w:rPr>
                <w:rFonts w:ascii="Times New Roman" w:hAnsi="Times New Roman" w:cs="Times New Roman"/>
                <w:sz w:val="24"/>
                <w:szCs w:val="24"/>
              </w:rPr>
              <w:t>Codecs support: G.711A, G.711U, G.729, G.723.1, G.722, G.726, GSM</w:t>
            </w:r>
          </w:p>
        </w:tc>
      </w:tr>
      <w:tr w:rsidR="006A7BCE" w14:paraId="7D192C75" w14:textId="77777777" w:rsidTr="00A61000">
        <w:tc>
          <w:tcPr>
            <w:tcW w:w="2477" w:type="dxa"/>
            <w:vAlign w:val="center"/>
          </w:tcPr>
          <w:p w14:paraId="0E04E8C0" w14:textId="77777777" w:rsidR="006A7BCE" w:rsidRDefault="006A7BCE" w:rsidP="00A61000">
            <w:pPr>
              <w:spacing w:after="330"/>
              <w:rPr>
                <w:rStyle w:val="a-size-base"/>
                <w:rFonts w:ascii="Arial" w:hAnsi="Arial" w:cs="Arial"/>
                <w:b/>
                <w:bCs/>
                <w:color w:val="111111"/>
                <w:sz w:val="20"/>
                <w:szCs w:val="20"/>
              </w:rPr>
            </w:pPr>
            <w:r>
              <w:rPr>
                <w:rFonts w:ascii="Arial" w:hAnsi="Arial" w:cs="Arial"/>
                <w:b/>
                <w:bCs/>
                <w:color w:val="111111"/>
                <w:sz w:val="20"/>
                <w:szCs w:val="20"/>
                <w:shd w:val="clear" w:color="auto" w:fill="F6F6F6"/>
              </w:rPr>
              <w:t>Size</w:t>
            </w:r>
          </w:p>
        </w:tc>
        <w:tc>
          <w:tcPr>
            <w:tcW w:w="2480" w:type="dxa"/>
            <w:vAlign w:val="center"/>
          </w:tcPr>
          <w:p w14:paraId="6D61BF46" w14:textId="3DB225C5"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Dual 10/100 Ethernet Ports</w:t>
            </w:r>
          </w:p>
        </w:tc>
        <w:tc>
          <w:tcPr>
            <w:tcW w:w="2479" w:type="dxa"/>
            <w:vAlign w:val="center"/>
          </w:tcPr>
          <w:p w14:paraId="59F3E31A" w14:textId="13A4B209"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16 GSM Channels VoIP Gateway</w:t>
            </w:r>
          </w:p>
        </w:tc>
        <w:tc>
          <w:tcPr>
            <w:tcW w:w="2634" w:type="dxa"/>
            <w:vAlign w:val="center"/>
          </w:tcPr>
          <w:p w14:paraId="7C5C5441" w14:textId="3633C8A3" w:rsidR="006A7BCE" w:rsidRPr="007A2D7D" w:rsidRDefault="006A7BCE" w:rsidP="00A61000">
            <w:pPr>
              <w:pStyle w:val="ListParagraph"/>
              <w:ind w:left="0"/>
              <w:rPr>
                <w:rFonts w:ascii="Times New Roman" w:hAnsi="Times New Roman" w:cs="Times New Roman"/>
                <w:sz w:val="24"/>
                <w:szCs w:val="24"/>
              </w:rPr>
            </w:pPr>
            <w:r w:rsidRPr="006A7BCE">
              <w:rPr>
                <w:rFonts w:ascii="Times New Roman" w:hAnsi="Times New Roman" w:cs="Times New Roman"/>
                <w:sz w:val="24"/>
                <w:szCs w:val="24"/>
              </w:rPr>
              <w:t>2 10/100M LAN interfaces</w:t>
            </w:r>
          </w:p>
        </w:tc>
      </w:tr>
    </w:tbl>
    <w:p w14:paraId="4D2FE35F" w14:textId="4AB92262" w:rsidR="00A91FFE" w:rsidRDefault="00A91FFE" w:rsidP="00A91FFE">
      <w:pPr>
        <w:pStyle w:val="ListParagraph"/>
        <w:ind w:left="420"/>
        <w:rPr>
          <w:rFonts w:ascii="Times New Roman" w:hAnsi="Times New Roman" w:cs="Times New Roman"/>
          <w:sz w:val="24"/>
          <w:szCs w:val="24"/>
        </w:rPr>
      </w:pPr>
    </w:p>
    <w:p w14:paraId="3B68D428" w14:textId="66536220" w:rsidR="00646AC2" w:rsidRDefault="00646AC2" w:rsidP="00646AC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Gateways by different vendors are provided in the above table. Gateway dragon-LTE is economical and provides Fast 4G/LTE operation. It has robust OEM Design and has dual 10/100 ethernet ports. Open Vox Gateway is costly as compared to Dragon. It provides Wireless group settings providing best performance. It has highly tech advanced CPU inside. It provides 16 GSM Channels VoIP Gateway. TP-Link is </w:t>
      </w:r>
      <w:r>
        <w:rPr>
          <w:rFonts w:ascii="Times New Roman" w:hAnsi="Times New Roman" w:cs="Times New Roman"/>
          <w:sz w:val="24"/>
          <w:szCs w:val="24"/>
        </w:rPr>
        <w:lastRenderedPageBreak/>
        <w:t>technically more advanced then Open Vox and dragon LTE. It has many supportive codecs and many LAN interfaces.</w:t>
      </w:r>
    </w:p>
    <w:p w14:paraId="27E8600F" w14:textId="36276E0E" w:rsidR="00646AC2" w:rsidRDefault="00646AC2" w:rsidP="00646AC2">
      <w:pPr>
        <w:rPr>
          <w:rFonts w:ascii="Times New Roman" w:hAnsi="Times New Roman" w:cs="Times New Roman"/>
          <w:sz w:val="24"/>
          <w:szCs w:val="24"/>
        </w:rPr>
      </w:pPr>
    </w:p>
    <w:p w14:paraId="21B5F0B8" w14:textId="2BB0570E" w:rsidR="00646AC2" w:rsidRDefault="00646AC2" w:rsidP="00646AC2">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Dragon LTE can be utilized in the tech solutions network as it is a small network. </w:t>
      </w:r>
    </w:p>
    <w:p w14:paraId="0B4E3066" w14:textId="77777777" w:rsidR="00546DD4" w:rsidRPr="00546DD4" w:rsidRDefault="00546DD4" w:rsidP="00546DD4">
      <w:pPr>
        <w:pStyle w:val="ListParagraph"/>
        <w:rPr>
          <w:rFonts w:ascii="Times New Roman" w:hAnsi="Times New Roman" w:cs="Times New Roman"/>
          <w:sz w:val="24"/>
          <w:szCs w:val="24"/>
        </w:rPr>
      </w:pPr>
    </w:p>
    <w:p w14:paraId="27087A72" w14:textId="0F902025" w:rsidR="00546DD4" w:rsidRDefault="00546DD4" w:rsidP="00546DD4">
      <w:pPr>
        <w:rPr>
          <w:rFonts w:ascii="Times New Roman" w:hAnsi="Times New Roman" w:cs="Times New Roman"/>
          <w:sz w:val="24"/>
          <w:szCs w:val="24"/>
        </w:rPr>
      </w:pPr>
    </w:p>
    <w:p w14:paraId="272DE417" w14:textId="40057936" w:rsidR="00546DD4" w:rsidRDefault="001722FE" w:rsidP="00546DD4">
      <w:pPr>
        <w:rPr>
          <w:rFonts w:ascii="Times New Roman" w:hAnsi="Times New Roman" w:cs="Times New Roman"/>
          <w:b/>
          <w:sz w:val="24"/>
          <w:szCs w:val="24"/>
        </w:rPr>
      </w:pPr>
      <w:r>
        <w:rPr>
          <w:rFonts w:ascii="Times New Roman" w:hAnsi="Times New Roman" w:cs="Times New Roman"/>
          <w:b/>
          <w:sz w:val="24"/>
          <w:szCs w:val="24"/>
        </w:rPr>
        <w:t xml:space="preserve">A </w:t>
      </w:r>
      <w:r w:rsidR="007C35B1">
        <w:rPr>
          <w:rFonts w:ascii="Times New Roman" w:hAnsi="Times New Roman" w:cs="Times New Roman"/>
          <w:b/>
          <w:sz w:val="24"/>
          <w:szCs w:val="24"/>
        </w:rPr>
        <w:t>Bridge:</w:t>
      </w:r>
    </w:p>
    <w:p w14:paraId="3171F79C" w14:textId="7C34EA45" w:rsidR="007C35B1" w:rsidRDefault="007C35B1" w:rsidP="00546DD4">
      <w:pPr>
        <w:rPr>
          <w:rFonts w:ascii="Times New Roman" w:hAnsi="Times New Roman" w:cs="Times New Roman"/>
          <w:b/>
          <w:sz w:val="24"/>
          <w:szCs w:val="24"/>
        </w:rPr>
      </w:pPr>
    </w:p>
    <w:p w14:paraId="150C47AA" w14:textId="1336615F" w:rsidR="007C35B1" w:rsidRPr="001722FE" w:rsidRDefault="00CD275F" w:rsidP="00CD275F">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 xml:space="preserve">A bridge is different then a gateway. A bridge can be used to filter traffic by utilizing both MAC addresses and network card addresses. It can also filter traffic using iptables rules. It is very powerful tool as it can be used to monitor and secure a network. In the </w:t>
      </w:r>
      <w:r w:rsidR="00103646">
        <w:rPr>
          <w:rFonts w:ascii="Times New Roman" w:hAnsi="Times New Roman" w:cs="Times New Roman"/>
          <w:sz w:val="24"/>
          <w:szCs w:val="24"/>
        </w:rPr>
        <w:t>tech solutions network, Bridge can be used in the wireless network, to accept IP addresses from the DHCP server and it also secure the workstations if any infected workstation or laptop is brought within the network by blocking the traffic.</w:t>
      </w:r>
    </w:p>
    <w:p w14:paraId="28422B0B" w14:textId="05119739" w:rsidR="001722FE" w:rsidRDefault="001722FE" w:rsidP="00CD275F">
      <w:pPr>
        <w:pStyle w:val="ListParagraph"/>
        <w:numPr>
          <w:ilvl w:val="0"/>
          <w:numId w:val="29"/>
        </w:numP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Ind w:w="720" w:type="dxa"/>
        <w:tblLook w:val="04A0" w:firstRow="1" w:lastRow="0" w:firstColumn="1" w:lastColumn="0" w:noHBand="0" w:noVBand="1"/>
      </w:tblPr>
      <w:tblGrid>
        <w:gridCol w:w="2559"/>
        <w:gridCol w:w="2491"/>
        <w:gridCol w:w="2489"/>
        <w:gridCol w:w="2531"/>
      </w:tblGrid>
      <w:tr w:rsidR="001722FE" w14:paraId="7BF241FE" w14:textId="77777777" w:rsidTr="001722FE">
        <w:tc>
          <w:tcPr>
            <w:tcW w:w="2697" w:type="dxa"/>
          </w:tcPr>
          <w:p w14:paraId="6E9AD9E4" w14:textId="77777777" w:rsidR="001722FE" w:rsidRDefault="001722FE" w:rsidP="001722FE">
            <w:pPr>
              <w:pStyle w:val="ListParagraph"/>
              <w:ind w:left="0"/>
              <w:rPr>
                <w:rFonts w:ascii="Times New Roman" w:hAnsi="Times New Roman" w:cs="Times New Roman"/>
                <w:b/>
                <w:sz w:val="24"/>
                <w:szCs w:val="24"/>
              </w:rPr>
            </w:pPr>
          </w:p>
        </w:tc>
        <w:tc>
          <w:tcPr>
            <w:tcW w:w="2697" w:type="dxa"/>
          </w:tcPr>
          <w:p w14:paraId="45A5FEAF" w14:textId="4C1743AD" w:rsidR="001722FE" w:rsidRDefault="001722FE" w:rsidP="001722FE">
            <w:pPr>
              <w:pStyle w:val="ListParagraph"/>
              <w:ind w:left="0"/>
              <w:rPr>
                <w:rFonts w:ascii="Times New Roman" w:hAnsi="Times New Roman" w:cs="Times New Roman"/>
                <w:b/>
                <w:sz w:val="24"/>
                <w:szCs w:val="24"/>
              </w:rPr>
            </w:pPr>
            <w:r w:rsidRPr="001722FE">
              <w:rPr>
                <w:rFonts w:ascii="Times New Roman" w:hAnsi="Times New Roman" w:cs="Times New Roman"/>
                <w:b/>
                <w:sz w:val="24"/>
                <w:szCs w:val="24"/>
              </w:rPr>
              <w:t>Cisco-Linksys WET11 Wireless Ethernet Bridge</w:t>
            </w:r>
          </w:p>
        </w:tc>
        <w:tc>
          <w:tcPr>
            <w:tcW w:w="2698" w:type="dxa"/>
          </w:tcPr>
          <w:p w14:paraId="0C2846FC" w14:textId="2F65FC45" w:rsidR="001722FE" w:rsidRDefault="001722FE" w:rsidP="001722FE">
            <w:pPr>
              <w:pStyle w:val="ListParagraph"/>
              <w:ind w:left="0"/>
              <w:rPr>
                <w:rFonts w:ascii="Times New Roman" w:hAnsi="Times New Roman" w:cs="Times New Roman"/>
                <w:b/>
                <w:sz w:val="24"/>
                <w:szCs w:val="24"/>
              </w:rPr>
            </w:pPr>
            <w:r w:rsidRPr="001722FE">
              <w:rPr>
                <w:rFonts w:ascii="Times New Roman" w:hAnsi="Times New Roman" w:cs="Times New Roman"/>
                <w:b/>
                <w:sz w:val="24"/>
                <w:szCs w:val="24"/>
              </w:rPr>
              <w:t>TP-Link N300 Wireless Portable Nano Travel Router</w:t>
            </w:r>
          </w:p>
        </w:tc>
        <w:tc>
          <w:tcPr>
            <w:tcW w:w="2698" w:type="dxa"/>
          </w:tcPr>
          <w:p w14:paraId="0037E8FF" w14:textId="24F22587" w:rsidR="001722FE" w:rsidRDefault="001722FE" w:rsidP="001722FE">
            <w:pPr>
              <w:pStyle w:val="ListParagraph"/>
              <w:ind w:left="0"/>
              <w:rPr>
                <w:rFonts w:ascii="Times New Roman" w:hAnsi="Times New Roman" w:cs="Times New Roman"/>
                <w:b/>
                <w:sz w:val="24"/>
                <w:szCs w:val="24"/>
              </w:rPr>
            </w:pPr>
            <w:r w:rsidRPr="001722FE">
              <w:rPr>
                <w:rFonts w:ascii="Times New Roman" w:hAnsi="Times New Roman" w:cs="Times New Roman"/>
                <w:b/>
                <w:sz w:val="24"/>
                <w:szCs w:val="24"/>
              </w:rPr>
              <w:t>TP-Link AC750 Wireless Wi-Fi Travel Router (TL-WR902AC)</w:t>
            </w:r>
          </w:p>
        </w:tc>
      </w:tr>
      <w:tr w:rsidR="001722FE" w14:paraId="540334F3" w14:textId="77777777" w:rsidTr="001722FE">
        <w:tc>
          <w:tcPr>
            <w:tcW w:w="2697" w:type="dxa"/>
          </w:tcPr>
          <w:p w14:paraId="17DAB8CB" w14:textId="2FE16A85" w:rsidR="001722FE" w:rsidRDefault="001722FE" w:rsidP="001722FE">
            <w:pPr>
              <w:pStyle w:val="ListParagraph"/>
              <w:ind w:left="0"/>
              <w:rPr>
                <w:rFonts w:ascii="Times New Roman" w:hAnsi="Times New Roman" w:cs="Times New Roman"/>
                <w:b/>
                <w:sz w:val="24"/>
                <w:szCs w:val="24"/>
              </w:rPr>
            </w:pPr>
            <w:r w:rsidRPr="001722FE">
              <w:rPr>
                <w:rFonts w:ascii="Times New Roman" w:hAnsi="Times New Roman" w:cs="Times New Roman"/>
                <w:b/>
                <w:sz w:val="24"/>
                <w:szCs w:val="24"/>
              </w:rPr>
              <w:t>Price</w:t>
            </w:r>
          </w:p>
        </w:tc>
        <w:tc>
          <w:tcPr>
            <w:tcW w:w="2697" w:type="dxa"/>
          </w:tcPr>
          <w:p w14:paraId="3CF00DDA" w14:textId="0FBF1A39" w:rsidR="001722FE" w:rsidRPr="007C49BB" w:rsidRDefault="001722FE"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$84.00</w:t>
            </w:r>
          </w:p>
        </w:tc>
        <w:tc>
          <w:tcPr>
            <w:tcW w:w="2698" w:type="dxa"/>
          </w:tcPr>
          <w:p w14:paraId="60503052" w14:textId="124B4A39" w:rsidR="001722FE" w:rsidRPr="007C49BB" w:rsidRDefault="001722FE"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$27</w:t>
            </w:r>
          </w:p>
        </w:tc>
        <w:tc>
          <w:tcPr>
            <w:tcW w:w="2698" w:type="dxa"/>
          </w:tcPr>
          <w:p w14:paraId="7F5AA89B" w14:textId="7E84A7FC" w:rsidR="001722FE" w:rsidRPr="007C49BB" w:rsidRDefault="001722FE"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$39</w:t>
            </w:r>
          </w:p>
        </w:tc>
      </w:tr>
      <w:tr w:rsidR="001722FE" w14:paraId="5E39FCD3" w14:textId="77777777" w:rsidTr="001722FE">
        <w:tc>
          <w:tcPr>
            <w:tcW w:w="2697" w:type="dxa"/>
          </w:tcPr>
          <w:p w14:paraId="1A1324D2" w14:textId="37FB1851" w:rsidR="001722FE" w:rsidRDefault="001722FE" w:rsidP="001722FE">
            <w:pPr>
              <w:pStyle w:val="ListParagraph"/>
              <w:ind w:left="0"/>
              <w:rPr>
                <w:rFonts w:ascii="Times New Roman" w:hAnsi="Times New Roman" w:cs="Times New Roman"/>
                <w:b/>
                <w:sz w:val="24"/>
                <w:szCs w:val="24"/>
              </w:rPr>
            </w:pPr>
            <w:r w:rsidRPr="001722FE">
              <w:rPr>
                <w:rFonts w:ascii="Times New Roman" w:hAnsi="Times New Roman" w:cs="Times New Roman"/>
                <w:b/>
                <w:sz w:val="24"/>
                <w:szCs w:val="24"/>
              </w:rPr>
              <w:t>Connectivity Technology</w:t>
            </w:r>
          </w:p>
        </w:tc>
        <w:tc>
          <w:tcPr>
            <w:tcW w:w="2697" w:type="dxa"/>
          </w:tcPr>
          <w:p w14:paraId="6B785E42" w14:textId="1B346136" w:rsidR="001722FE" w:rsidRPr="007C49BB" w:rsidRDefault="001722FE"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ethernet, rj45</w:t>
            </w:r>
          </w:p>
        </w:tc>
        <w:tc>
          <w:tcPr>
            <w:tcW w:w="2698" w:type="dxa"/>
          </w:tcPr>
          <w:p w14:paraId="03C4FF3E" w14:textId="58BC2230"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wireless</w:t>
            </w:r>
            <w:r w:rsidRPr="007C49BB">
              <w:rPr>
                <w:rFonts w:ascii="Times New Roman" w:hAnsi="Times New Roman" w:cs="Times New Roman"/>
                <w:sz w:val="24"/>
                <w:szCs w:val="24"/>
              </w:rPr>
              <w:tab/>
            </w:r>
          </w:p>
        </w:tc>
        <w:tc>
          <w:tcPr>
            <w:tcW w:w="2698" w:type="dxa"/>
          </w:tcPr>
          <w:p w14:paraId="3780AB57" w14:textId="44787EFA"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w:t>
            </w:r>
          </w:p>
        </w:tc>
      </w:tr>
      <w:tr w:rsidR="001722FE" w14:paraId="74EF2A57" w14:textId="77777777" w:rsidTr="001722FE">
        <w:tc>
          <w:tcPr>
            <w:tcW w:w="2697" w:type="dxa"/>
          </w:tcPr>
          <w:p w14:paraId="71A50AC8" w14:textId="2B952B24" w:rsidR="001722FE" w:rsidRDefault="007C49BB" w:rsidP="001722FE">
            <w:pPr>
              <w:pStyle w:val="ListParagraph"/>
              <w:ind w:left="0"/>
              <w:rPr>
                <w:rFonts w:ascii="Times New Roman" w:hAnsi="Times New Roman" w:cs="Times New Roman"/>
                <w:b/>
                <w:sz w:val="24"/>
                <w:szCs w:val="24"/>
              </w:rPr>
            </w:pPr>
            <w:r w:rsidRPr="007C49BB">
              <w:rPr>
                <w:rFonts w:ascii="Times New Roman" w:hAnsi="Times New Roman" w:cs="Times New Roman"/>
                <w:b/>
                <w:sz w:val="24"/>
                <w:szCs w:val="24"/>
              </w:rPr>
              <w:t>Data Transfer Rate</w:t>
            </w:r>
            <w:r w:rsidRPr="007C49BB">
              <w:rPr>
                <w:rFonts w:ascii="Times New Roman" w:hAnsi="Times New Roman" w:cs="Times New Roman"/>
                <w:b/>
                <w:sz w:val="24"/>
                <w:szCs w:val="24"/>
              </w:rPr>
              <w:tab/>
            </w:r>
          </w:p>
        </w:tc>
        <w:tc>
          <w:tcPr>
            <w:tcW w:w="2697" w:type="dxa"/>
          </w:tcPr>
          <w:p w14:paraId="639B9C94" w14:textId="30B09A60"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11 Mb per second</w:t>
            </w:r>
            <w:r w:rsidRPr="007C49BB">
              <w:rPr>
                <w:rFonts w:ascii="Times New Roman" w:hAnsi="Times New Roman" w:cs="Times New Roman"/>
                <w:sz w:val="24"/>
                <w:szCs w:val="24"/>
              </w:rPr>
              <w:tab/>
            </w:r>
          </w:p>
        </w:tc>
        <w:tc>
          <w:tcPr>
            <w:tcW w:w="2698" w:type="dxa"/>
          </w:tcPr>
          <w:p w14:paraId="63D2D8C4" w14:textId="22EABB5C"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300 Mb per second</w:t>
            </w:r>
            <w:r w:rsidRPr="007C49BB">
              <w:rPr>
                <w:rFonts w:ascii="Times New Roman" w:hAnsi="Times New Roman" w:cs="Times New Roman"/>
                <w:sz w:val="24"/>
                <w:szCs w:val="24"/>
              </w:rPr>
              <w:tab/>
            </w:r>
          </w:p>
        </w:tc>
        <w:tc>
          <w:tcPr>
            <w:tcW w:w="2698" w:type="dxa"/>
          </w:tcPr>
          <w:p w14:paraId="2AD2D2D6" w14:textId="0E33D80D"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750 Mb per second</w:t>
            </w:r>
            <w:r w:rsidRPr="007C49BB">
              <w:rPr>
                <w:rFonts w:ascii="Times New Roman" w:hAnsi="Times New Roman" w:cs="Times New Roman"/>
                <w:sz w:val="24"/>
                <w:szCs w:val="24"/>
              </w:rPr>
              <w:tab/>
            </w:r>
          </w:p>
        </w:tc>
      </w:tr>
      <w:tr w:rsidR="001722FE" w14:paraId="1E84C7FB" w14:textId="77777777" w:rsidTr="001722FE">
        <w:tc>
          <w:tcPr>
            <w:tcW w:w="2697" w:type="dxa"/>
          </w:tcPr>
          <w:p w14:paraId="16383A34" w14:textId="4F2E5BCD" w:rsidR="001722FE" w:rsidRDefault="007C49BB" w:rsidP="001722FE">
            <w:pPr>
              <w:pStyle w:val="ListParagraph"/>
              <w:ind w:left="0"/>
              <w:rPr>
                <w:rFonts w:ascii="Times New Roman" w:hAnsi="Times New Roman" w:cs="Times New Roman"/>
                <w:b/>
                <w:sz w:val="24"/>
                <w:szCs w:val="24"/>
              </w:rPr>
            </w:pPr>
            <w:r w:rsidRPr="007C49BB">
              <w:rPr>
                <w:rFonts w:ascii="Times New Roman" w:hAnsi="Times New Roman" w:cs="Times New Roman"/>
                <w:b/>
                <w:sz w:val="24"/>
                <w:szCs w:val="24"/>
              </w:rPr>
              <w:t>Wireless Compatibility</w:t>
            </w:r>
            <w:r w:rsidRPr="007C49BB">
              <w:rPr>
                <w:rFonts w:ascii="Times New Roman" w:hAnsi="Times New Roman" w:cs="Times New Roman"/>
                <w:b/>
                <w:sz w:val="24"/>
                <w:szCs w:val="24"/>
              </w:rPr>
              <w:tab/>
            </w:r>
          </w:p>
        </w:tc>
        <w:tc>
          <w:tcPr>
            <w:tcW w:w="2697" w:type="dxa"/>
          </w:tcPr>
          <w:p w14:paraId="061D9444" w14:textId="42411A9A"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802.</w:t>
            </w:r>
            <w:proofErr w:type="gramStart"/>
            <w:r w:rsidRPr="007C49BB">
              <w:rPr>
                <w:rFonts w:ascii="Times New Roman" w:hAnsi="Times New Roman" w:cs="Times New Roman"/>
                <w:sz w:val="24"/>
                <w:szCs w:val="24"/>
              </w:rPr>
              <w:t>11.b</w:t>
            </w:r>
            <w:proofErr w:type="gramEnd"/>
            <w:r w:rsidRPr="007C49BB">
              <w:rPr>
                <w:rFonts w:ascii="Times New Roman" w:hAnsi="Times New Roman" w:cs="Times New Roman"/>
                <w:sz w:val="24"/>
                <w:szCs w:val="24"/>
              </w:rPr>
              <w:tab/>
            </w:r>
          </w:p>
        </w:tc>
        <w:tc>
          <w:tcPr>
            <w:tcW w:w="2698" w:type="dxa"/>
          </w:tcPr>
          <w:p w14:paraId="37CDB119" w14:textId="6446CFF7"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802.11 a/b/g/n</w:t>
            </w:r>
            <w:r w:rsidRPr="007C49BB">
              <w:rPr>
                <w:rFonts w:ascii="Times New Roman" w:hAnsi="Times New Roman" w:cs="Times New Roman"/>
                <w:sz w:val="24"/>
                <w:szCs w:val="24"/>
              </w:rPr>
              <w:tab/>
            </w:r>
          </w:p>
        </w:tc>
        <w:tc>
          <w:tcPr>
            <w:tcW w:w="2698" w:type="dxa"/>
          </w:tcPr>
          <w:p w14:paraId="690FCEFE" w14:textId="053745DC"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802.11.ac</w:t>
            </w:r>
            <w:r w:rsidRPr="007C49BB">
              <w:rPr>
                <w:rFonts w:ascii="Times New Roman" w:hAnsi="Times New Roman" w:cs="Times New Roman"/>
                <w:sz w:val="24"/>
                <w:szCs w:val="24"/>
              </w:rPr>
              <w:tab/>
            </w:r>
          </w:p>
        </w:tc>
      </w:tr>
      <w:tr w:rsidR="001722FE" w14:paraId="3E016CE6" w14:textId="77777777" w:rsidTr="001722FE">
        <w:tc>
          <w:tcPr>
            <w:tcW w:w="2697" w:type="dxa"/>
          </w:tcPr>
          <w:p w14:paraId="66F8BCA0" w14:textId="285A163D" w:rsidR="001722FE" w:rsidRDefault="007C49BB" w:rsidP="001722FE">
            <w:pPr>
              <w:pStyle w:val="ListParagraph"/>
              <w:ind w:left="0"/>
              <w:rPr>
                <w:rFonts w:ascii="Times New Roman" w:hAnsi="Times New Roman" w:cs="Times New Roman"/>
                <w:b/>
                <w:sz w:val="24"/>
                <w:szCs w:val="24"/>
              </w:rPr>
            </w:pPr>
            <w:r w:rsidRPr="007C49BB">
              <w:rPr>
                <w:rFonts w:ascii="Times New Roman" w:hAnsi="Times New Roman" w:cs="Times New Roman"/>
                <w:b/>
                <w:sz w:val="24"/>
                <w:szCs w:val="24"/>
              </w:rPr>
              <w:t>Frequency Bands Supported</w:t>
            </w:r>
            <w:r w:rsidRPr="007C49BB">
              <w:rPr>
                <w:rFonts w:ascii="Times New Roman" w:hAnsi="Times New Roman" w:cs="Times New Roman"/>
                <w:b/>
                <w:sz w:val="24"/>
                <w:szCs w:val="24"/>
              </w:rPr>
              <w:tab/>
            </w:r>
          </w:p>
        </w:tc>
        <w:tc>
          <w:tcPr>
            <w:tcW w:w="2697" w:type="dxa"/>
          </w:tcPr>
          <w:p w14:paraId="6F693B29" w14:textId="7876C042"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 xml:space="preserve">2.4 </w:t>
            </w:r>
            <w:proofErr w:type="spellStart"/>
            <w:r w:rsidRPr="007C49BB">
              <w:rPr>
                <w:rFonts w:ascii="Times New Roman" w:hAnsi="Times New Roman" w:cs="Times New Roman"/>
                <w:sz w:val="24"/>
                <w:szCs w:val="24"/>
              </w:rPr>
              <w:t>Ghz</w:t>
            </w:r>
            <w:proofErr w:type="spellEnd"/>
            <w:r w:rsidRPr="007C49BB">
              <w:rPr>
                <w:rFonts w:ascii="Times New Roman" w:hAnsi="Times New Roman" w:cs="Times New Roman"/>
                <w:sz w:val="24"/>
                <w:szCs w:val="24"/>
              </w:rPr>
              <w:tab/>
            </w:r>
          </w:p>
        </w:tc>
        <w:tc>
          <w:tcPr>
            <w:tcW w:w="2698" w:type="dxa"/>
          </w:tcPr>
          <w:p w14:paraId="330F8975" w14:textId="74F1F363"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Single-Band</w:t>
            </w:r>
            <w:r w:rsidRPr="007C49BB">
              <w:rPr>
                <w:rFonts w:ascii="Times New Roman" w:hAnsi="Times New Roman" w:cs="Times New Roman"/>
                <w:sz w:val="24"/>
                <w:szCs w:val="24"/>
              </w:rPr>
              <w:tab/>
            </w:r>
          </w:p>
        </w:tc>
        <w:tc>
          <w:tcPr>
            <w:tcW w:w="2698" w:type="dxa"/>
          </w:tcPr>
          <w:p w14:paraId="76192731" w14:textId="22D8F09F" w:rsidR="001722FE" w:rsidRPr="007C49BB" w:rsidRDefault="007C49BB" w:rsidP="001722FE">
            <w:pPr>
              <w:pStyle w:val="ListParagraph"/>
              <w:ind w:left="0"/>
              <w:rPr>
                <w:rFonts w:ascii="Times New Roman" w:hAnsi="Times New Roman" w:cs="Times New Roman"/>
                <w:sz w:val="24"/>
                <w:szCs w:val="24"/>
              </w:rPr>
            </w:pPr>
            <w:r w:rsidRPr="007C49BB">
              <w:rPr>
                <w:rFonts w:ascii="Times New Roman" w:hAnsi="Times New Roman" w:cs="Times New Roman"/>
                <w:sz w:val="24"/>
                <w:szCs w:val="24"/>
              </w:rPr>
              <w:t>Dual-Band</w:t>
            </w:r>
            <w:r w:rsidRPr="007C49BB">
              <w:rPr>
                <w:rFonts w:ascii="Times New Roman" w:hAnsi="Times New Roman" w:cs="Times New Roman"/>
                <w:sz w:val="24"/>
                <w:szCs w:val="24"/>
              </w:rPr>
              <w:tab/>
            </w:r>
          </w:p>
        </w:tc>
      </w:tr>
      <w:tr w:rsidR="001722FE" w14:paraId="3ECDDF88" w14:textId="77777777" w:rsidTr="001722FE">
        <w:tc>
          <w:tcPr>
            <w:tcW w:w="2697" w:type="dxa"/>
          </w:tcPr>
          <w:p w14:paraId="57BB952F" w14:textId="77777777" w:rsidR="001722FE" w:rsidRDefault="001722FE" w:rsidP="001722FE">
            <w:pPr>
              <w:pStyle w:val="ListParagraph"/>
              <w:ind w:left="0"/>
              <w:rPr>
                <w:rFonts w:ascii="Times New Roman" w:hAnsi="Times New Roman" w:cs="Times New Roman"/>
                <w:b/>
                <w:sz w:val="24"/>
                <w:szCs w:val="24"/>
              </w:rPr>
            </w:pPr>
          </w:p>
        </w:tc>
        <w:tc>
          <w:tcPr>
            <w:tcW w:w="2697" w:type="dxa"/>
          </w:tcPr>
          <w:p w14:paraId="52571FEA" w14:textId="77777777" w:rsidR="001722FE" w:rsidRDefault="001722FE" w:rsidP="001722FE">
            <w:pPr>
              <w:pStyle w:val="ListParagraph"/>
              <w:ind w:left="0"/>
              <w:rPr>
                <w:rFonts w:ascii="Times New Roman" w:hAnsi="Times New Roman" w:cs="Times New Roman"/>
                <w:b/>
                <w:sz w:val="24"/>
                <w:szCs w:val="24"/>
              </w:rPr>
            </w:pPr>
          </w:p>
        </w:tc>
        <w:tc>
          <w:tcPr>
            <w:tcW w:w="2698" w:type="dxa"/>
          </w:tcPr>
          <w:p w14:paraId="737026CD" w14:textId="77777777" w:rsidR="001722FE" w:rsidRDefault="001722FE" w:rsidP="001722FE">
            <w:pPr>
              <w:pStyle w:val="ListParagraph"/>
              <w:ind w:left="0"/>
              <w:rPr>
                <w:rFonts w:ascii="Times New Roman" w:hAnsi="Times New Roman" w:cs="Times New Roman"/>
                <w:b/>
                <w:sz w:val="24"/>
                <w:szCs w:val="24"/>
              </w:rPr>
            </w:pPr>
          </w:p>
        </w:tc>
        <w:tc>
          <w:tcPr>
            <w:tcW w:w="2698" w:type="dxa"/>
          </w:tcPr>
          <w:p w14:paraId="308D7BA9" w14:textId="77777777" w:rsidR="001722FE" w:rsidRDefault="001722FE" w:rsidP="001722FE">
            <w:pPr>
              <w:pStyle w:val="ListParagraph"/>
              <w:ind w:left="0"/>
              <w:rPr>
                <w:rFonts w:ascii="Times New Roman" w:hAnsi="Times New Roman" w:cs="Times New Roman"/>
                <w:b/>
                <w:sz w:val="24"/>
                <w:szCs w:val="24"/>
              </w:rPr>
            </w:pPr>
          </w:p>
        </w:tc>
      </w:tr>
    </w:tbl>
    <w:p w14:paraId="0EE31E5B" w14:textId="77777777" w:rsidR="001722FE" w:rsidRPr="00CD275F" w:rsidRDefault="001722FE" w:rsidP="001722FE">
      <w:pPr>
        <w:pStyle w:val="ListParagraph"/>
        <w:rPr>
          <w:rFonts w:ascii="Times New Roman" w:hAnsi="Times New Roman" w:cs="Times New Roman"/>
          <w:b/>
          <w:sz w:val="24"/>
          <w:szCs w:val="24"/>
        </w:rPr>
      </w:pPr>
    </w:p>
    <w:p w14:paraId="6D3D7A24" w14:textId="77777777" w:rsidR="00646AC2" w:rsidRPr="00646AC2" w:rsidRDefault="00646AC2" w:rsidP="00646AC2">
      <w:pPr>
        <w:pStyle w:val="ListParagraph"/>
        <w:rPr>
          <w:rFonts w:ascii="Times New Roman" w:hAnsi="Times New Roman" w:cs="Times New Roman"/>
          <w:sz w:val="24"/>
          <w:szCs w:val="24"/>
        </w:rPr>
      </w:pPr>
    </w:p>
    <w:p w14:paraId="31643B23" w14:textId="66B5A889" w:rsidR="00646AC2" w:rsidRPr="00F25213" w:rsidRDefault="001157AF" w:rsidP="007C49BB">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 xml:space="preserve">Cisco-Linksys </w:t>
      </w:r>
      <w:r w:rsidR="004A6AA6">
        <w:rPr>
          <w:rFonts w:ascii="Times New Roman" w:hAnsi="Times New Roman" w:cs="Times New Roman"/>
          <w:sz w:val="24"/>
          <w:szCs w:val="24"/>
        </w:rPr>
        <w:t xml:space="preserve">wireless ethernet bridge is specially designed and developed bridge as compared to TP-Link N300 Wireless Portable Nano Travel Router and TP-Link AC750 Wireless Wi-fi Travel Router. Cisco Linksys WET11 Wireless Ethernet bridge is more costly as compared to other routers or bridges. </w:t>
      </w:r>
    </w:p>
    <w:p w14:paraId="620F6AE1" w14:textId="1F8FDB2F" w:rsidR="00F25213" w:rsidRDefault="00F25213" w:rsidP="00F25213">
      <w:pPr>
        <w:rPr>
          <w:rFonts w:ascii="Times New Roman" w:hAnsi="Times New Roman" w:cs="Times New Roman"/>
          <w:b/>
          <w:sz w:val="24"/>
          <w:szCs w:val="24"/>
        </w:rPr>
      </w:pPr>
    </w:p>
    <w:p w14:paraId="6CD856C4" w14:textId="1024B405" w:rsidR="00F25213" w:rsidRPr="00F47A1D" w:rsidRDefault="00F25213" w:rsidP="00F25213">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It is recommended to use Cisco-Linksys WET11 Wireless ethernet bridge.</w:t>
      </w:r>
    </w:p>
    <w:p w14:paraId="46E003C8" w14:textId="16D6FAF3" w:rsidR="00F47A1D" w:rsidRDefault="00F47A1D" w:rsidP="00F47A1D">
      <w:pPr>
        <w:rPr>
          <w:rFonts w:ascii="Times New Roman" w:hAnsi="Times New Roman" w:cs="Times New Roman"/>
          <w:b/>
          <w:sz w:val="24"/>
          <w:szCs w:val="24"/>
        </w:rPr>
      </w:pPr>
    </w:p>
    <w:p w14:paraId="50660016" w14:textId="4BC15E55" w:rsidR="00F47A1D" w:rsidRDefault="00885C9D" w:rsidP="00A05D3A">
      <w:pPr>
        <w:pStyle w:val="Heading1"/>
      </w:pPr>
      <w:bookmarkStart w:id="4" w:name="_Toc6819055"/>
      <w:r>
        <w:lastRenderedPageBreak/>
        <w:t>Company Space Size and layout</w:t>
      </w:r>
      <w:bookmarkEnd w:id="4"/>
    </w:p>
    <w:p w14:paraId="7F9AC44F" w14:textId="2FC608F1" w:rsidR="00885C9D" w:rsidRPr="00A05D3A" w:rsidRDefault="00885C9D" w:rsidP="00646AC2">
      <w:pPr>
        <w:rPr>
          <w:rFonts w:ascii="Times New Roman" w:hAnsi="Times New Roman" w:cs="Times New Roman"/>
          <w:b/>
          <w:sz w:val="24"/>
          <w:szCs w:val="24"/>
        </w:rPr>
      </w:pPr>
      <w:r w:rsidRPr="00885C9D">
        <w:rPr>
          <w:rFonts w:ascii="Times New Roman" w:hAnsi="Times New Roman" w:cs="Times New Roman"/>
          <w:b/>
          <w:noProof/>
          <w:sz w:val="24"/>
          <w:szCs w:val="24"/>
        </w:rPr>
        <w:drawing>
          <wp:inline distT="0" distB="0" distL="0" distR="0" wp14:anchorId="389EB5AF" wp14:editId="7A5EA39E">
            <wp:extent cx="4991100" cy="471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4714875"/>
                    </a:xfrm>
                    <a:prstGeom prst="rect">
                      <a:avLst/>
                    </a:prstGeom>
                    <a:noFill/>
                    <a:ln>
                      <a:noFill/>
                    </a:ln>
                  </pic:spPr>
                </pic:pic>
              </a:graphicData>
            </a:graphic>
          </wp:inline>
        </w:drawing>
      </w:r>
    </w:p>
    <w:p w14:paraId="4F73B138" w14:textId="246299DF" w:rsidR="00885C9D" w:rsidRDefault="00885C9D" w:rsidP="00646AC2">
      <w:pPr>
        <w:rPr>
          <w:rFonts w:ascii="Times New Roman" w:hAnsi="Times New Roman" w:cs="Times New Roman"/>
          <w:sz w:val="24"/>
          <w:szCs w:val="24"/>
        </w:rPr>
      </w:pPr>
    </w:p>
    <w:p w14:paraId="75B5C265" w14:textId="63545796" w:rsidR="00885C9D" w:rsidRDefault="0058683C" w:rsidP="00A05D3A">
      <w:pPr>
        <w:pStyle w:val="Heading1"/>
      </w:pPr>
      <w:bookmarkStart w:id="5" w:name="_Toc6819056"/>
      <w:r>
        <w:t>LAN Selection</w:t>
      </w:r>
      <w:bookmarkEnd w:id="5"/>
    </w:p>
    <w:p w14:paraId="35B0F1E1" w14:textId="603C1D27" w:rsidR="00DF4EF9" w:rsidRDefault="00DF4EF9" w:rsidP="00646AC2">
      <w:pPr>
        <w:rPr>
          <w:rFonts w:ascii="Times New Roman" w:hAnsi="Times New Roman" w:cs="Times New Roman"/>
          <w:b/>
          <w:sz w:val="24"/>
          <w:szCs w:val="24"/>
        </w:rPr>
      </w:pPr>
    </w:p>
    <w:p w14:paraId="7D3747E4" w14:textId="71383E5F" w:rsidR="00DF4EF9" w:rsidRDefault="004B7505" w:rsidP="00646AC2">
      <w:pPr>
        <w:rPr>
          <w:rFonts w:ascii="Times New Roman" w:hAnsi="Times New Roman" w:cs="Times New Roman"/>
          <w:sz w:val="24"/>
          <w:szCs w:val="24"/>
        </w:rPr>
      </w:pPr>
      <w:r>
        <w:rPr>
          <w:rFonts w:ascii="Times New Roman" w:hAnsi="Times New Roman" w:cs="Times New Roman"/>
          <w:sz w:val="24"/>
          <w:szCs w:val="24"/>
        </w:rPr>
        <w:t xml:space="preserve">The company Tech solutions has been divided into two sections. </w:t>
      </w:r>
      <w:r w:rsidR="003F59F1">
        <w:rPr>
          <w:rFonts w:ascii="Times New Roman" w:hAnsi="Times New Roman" w:cs="Times New Roman"/>
          <w:sz w:val="24"/>
          <w:szCs w:val="24"/>
        </w:rPr>
        <w:t>It is required to have to different LANs for two sections. Each Section would be designed according to the star topology. The company also has wireless network. If any device is brought in the network, then should be connected to the company’s network. The company LANs would also be connected to the Internet so that clients, employee or users could access company’s network from outside.</w:t>
      </w:r>
    </w:p>
    <w:p w14:paraId="15BDAA5E" w14:textId="283D8256" w:rsidR="003F59F1" w:rsidRDefault="003F59F1" w:rsidP="00646AC2">
      <w:pPr>
        <w:rPr>
          <w:rFonts w:ascii="Times New Roman" w:hAnsi="Times New Roman" w:cs="Times New Roman"/>
          <w:sz w:val="24"/>
          <w:szCs w:val="24"/>
        </w:rPr>
      </w:pPr>
    </w:p>
    <w:p w14:paraId="5ABDDAD5" w14:textId="49D0BE63" w:rsidR="003F59F1" w:rsidRDefault="003F59F1" w:rsidP="00646AC2">
      <w:pPr>
        <w:rPr>
          <w:rFonts w:ascii="Times New Roman" w:hAnsi="Times New Roman" w:cs="Times New Roman"/>
          <w:sz w:val="24"/>
          <w:szCs w:val="24"/>
        </w:rPr>
      </w:pPr>
      <w:r>
        <w:rPr>
          <w:rFonts w:ascii="Times New Roman" w:hAnsi="Times New Roman" w:cs="Times New Roman"/>
          <w:sz w:val="24"/>
          <w:szCs w:val="24"/>
        </w:rPr>
        <w:t xml:space="preserve">The overall company network would be designed using star topology. In the star topology, company’s branches communicate with the central office or headquarter. Internet would be communicating to the tech solutions office. The company office has internal sections that would be communicating with each other and outside world in the form of star topology. </w:t>
      </w:r>
    </w:p>
    <w:p w14:paraId="6824CB62" w14:textId="669B4C43" w:rsidR="003F59F1" w:rsidRDefault="003F59F1" w:rsidP="00646AC2">
      <w:pPr>
        <w:rPr>
          <w:rFonts w:ascii="Times New Roman" w:hAnsi="Times New Roman" w:cs="Times New Roman"/>
          <w:sz w:val="24"/>
          <w:szCs w:val="24"/>
        </w:rPr>
      </w:pPr>
    </w:p>
    <w:p w14:paraId="6EC98220" w14:textId="3CCF3325" w:rsidR="003F59F1" w:rsidRDefault="003F59F1" w:rsidP="00646AC2">
      <w:pPr>
        <w:rPr>
          <w:rFonts w:ascii="Times New Roman" w:hAnsi="Times New Roman" w:cs="Times New Roman"/>
          <w:sz w:val="24"/>
          <w:szCs w:val="24"/>
        </w:rPr>
      </w:pPr>
      <w:r>
        <w:rPr>
          <w:rFonts w:ascii="Times New Roman" w:hAnsi="Times New Roman" w:cs="Times New Roman"/>
          <w:sz w:val="24"/>
          <w:szCs w:val="24"/>
        </w:rPr>
        <w:t xml:space="preserve">The server room within the office premises would be acting as the central site. If it </w:t>
      </w:r>
      <w:proofErr w:type="gramStart"/>
      <w:r>
        <w:rPr>
          <w:rFonts w:ascii="Times New Roman" w:hAnsi="Times New Roman" w:cs="Times New Roman"/>
          <w:sz w:val="24"/>
          <w:szCs w:val="24"/>
        </w:rPr>
        <w:t>fails</w:t>
      </w:r>
      <w:proofErr w:type="gramEnd"/>
      <w:r>
        <w:rPr>
          <w:rFonts w:ascii="Times New Roman" w:hAnsi="Times New Roman" w:cs="Times New Roman"/>
          <w:sz w:val="24"/>
          <w:szCs w:val="24"/>
        </w:rPr>
        <w:t xml:space="preserve"> the entire network goes down and there will be no communication. The performance of central hub indicates the performance of the entire network. </w:t>
      </w:r>
    </w:p>
    <w:p w14:paraId="73E9EDDA" w14:textId="7056B51C" w:rsidR="003F59F1" w:rsidRDefault="003F59F1" w:rsidP="00646AC2">
      <w:pPr>
        <w:rPr>
          <w:rFonts w:ascii="Times New Roman" w:hAnsi="Times New Roman" w:cs="Times New Roman"/>
          <w:sz w:val="24"/>
          <w:szCs w:val="24"/>
        </w:rPr>
      </w:pPr>
    </w:p>
    <w:p w14:paraId="496EE92F" w14:textId="1F9C2BD7" w:rsidR="003F59F1" w:rsidRDefault="003F59F1" w:rsidP="00646AC2">
      <w:pPr>
        <w:rPr>
          <w:rFonts w:ascii="Times New Roman" w:hAnsi="Times New Roman" w:cs="Times New Roman"/>
          <w:sz w:val="24"/>
          <w:szCs w:val="24"/>
        </w:rPr>
      </w:pPr>
      <w:r>
        <w:rPr>
          <w:rFonts w:ascii="Times New Roman" w:hAnsi="Times New Roman" w:cs="Times New Roman"/>
          <w:sz w:val="24"/>
          <w:szCs w:val="24"/>
        </w:rPr>
        <w:t>A start topology is scalable. It allows network growth and changes.</w:t>
      </w:r>
    </w:p>
    <w:p w14:paraId="454AA0AF" w14:textId="5B0341A6" w:rsidR="00DF5341" w:rsidRDefault="00DF5341" w:rsidP="00646AC2">
      <w:pPr>
        <w:rPr>
          <w:rFonts w:ascii="Times New Roman" w:hAnsi="Times New Roman" w:cs="Times New Roman"/>
          <w:sz w:val="24"/>
          <w:szCs w:val="24"/>
        </w:rPr>
      </w:pPr>
    </w:p>
    <w:p w14:paraId="26FA629C" w14:textId="4BA4DE91" w:rsidR="00DF5341" w:rsidRDefault="00DF5341" w:rsidP="00A05D3A">
      <w:pPr>
        <w:pStyle w:val="Heading1"/>
      </w:pPr>
      <w:bookmarkStart w:id="6" w:name="_Toc6819057"/>
      <w:r>
        <w:lastRenderedPageBreak/>
        <w:t>LAN Configuration:</w:t>
      </w:r>
      <w:bookmarkEnd w:id="6"/>
    </w:p>
    <w:p w14:paraId="0EFB49CE" w14:textId="361F6233" w:rsidR="00DF5341" w:rsidRDefault="00DF5341" w:rsidP="00646AC2">
      <w:pPr>
        <w:rPr>
          <w:rFonts w:ascii="Times New Roman" w:hAnsi="Times New Roman" w:cs="Times New Roman"/>
          <w:b/>
          <w:sz w:val="24"/>
          <w:szCs w:val="24"/>
        </w:rPr>
      </w:pPr>
    </w:p>
    <w:p w14:paraId="6D06FE84" w14:textId="0ACB1C14" w:rsidR="00672AA5" w:rsidRDefault="00FE0831" w:rsidP="00646AC2">
      <w:pPr>
        <w:rPr>
          <w:rFonts w:ascii="Times New Roman" w:hAnsi="Times New Roman" w:cs="Times New Roman"/>
          <w:b/>
          <w:sz w:val="24"/>
          <w:szCs w:val="24"/>
        </w:rPr>
      </w:pPr>
      <w:r w:rsidRPr="00FE0831">
        <w:rPr>
          <w:rFonts w:ascii="Times New Roman" w:hAnsi="Times New Roman" w:cs="Times New Roman"/>
          <w:b/>
          <w:noProof/>
          <w:sz w:val="24"/>
          <w:szCs w:val="24"/>
        </w:rPr>
        <w:drawing>
          <wp:inline distT="0" distB="0" distL="0" distR="0" wp14:anchorId="5970277B" wp14:editId="7EF41180">
            <wp:extent cx="4143375" cy="493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8323" cy="4939842"/>
                    </a:xfrm>
                    <a:prstGeom prst="rect">
                      <a:avLst/>
                    </a:prstGeom>
                    <a:noFill/>
                    <a:ln>
                      <a:noFill/>
                    </a:ln>
                  </pic:spPr>
                </pic:pic>
              </a:graphicData>
            </a:graphic>
          </wp:inline>
        </w:drawing>
      </w:r>
    </w:p>
    <w:p w14:paraId="4F192EC1" w14:textId="77777777" w:rsidR="006C718F" w:rsidRDefault="006C718F" w:rsidP="006C718F">
      <w:pPr>
        <w:jc w:val="center"/>
        <w:rPr>
          <w:rFonts w:ascii="Times New Roman" w:hAnsi="Times New Roman" w:cs="Times New Roman"/>
          <w:b/>
          <w:sz w:val="24"/>
          <w:szCs w:val="24"/>
        </w:rPr>
      </w:pPr>
    </w:p>
    <w:p w14:paraId="2D00ED6E" w14:textId="7A05B95C" w:rsidR="006C718F" w:rsidRDefault="006C718F" w:rsidP="006C718F">
      <w:pPr>
        <w:jc w:val="center"/>
        <w:rPr>
          <w:rFonts w:ascii="Times New Roman" w:hAnsi="Times New Roman" w:cs="Times New Roman"/>
          <w:b/>
          <w:sz w:val="24"/>
          <w:szCs w:val="24"/>
        </w:rPr>
      </w:pPr>
      <w:r>
        <w:rPr>
          <w:rFonts w:ascii="Times New Roman" w:hAnsi="Times New Roman" w:cs="Times New Roman"/>
          <w:b/>
          <w:sz w:val="24"/>
          <w:szCs w:val="24"/>
        </w:rPr>
        <w:t>Fig 2: Wired LAN Network</w:t>
      </w:r>
    </w:p>
    <w:p w14:paraId="54634E0E" w14:textId="77777777" w:rsidR="006C718F" w:rsidRDefault="006C718F" w:rsidP="006C718F">
      <w:pPr>
        <w:jc w:val="center"/>
        <w:rPr>
          <w:rFonts w:ascii="Times New Roman" w:hAnsi="Times New Roman" w:cs="Times New Roman"/>
          <w:b/>
          <w:sz w:val="24"/>
          <w:szCs w:val="24"/>
        </w:rPr>
      </w:pPr>
      <w:r w:rsidRPr="006C718F">
        <w:rPr>
          <w:rFonts w:ascii="Times New Roman" w:hAnsi="Times New Roman" w:cs="Times New Roman"/>
          <w:b/>
          <w:noProof/>
          <w:sz w:val="24"/>
          <w:szCs w:val="24"/>
        </w:rPr>
        <w:lastRenderedPageBreak/>
        <w:drawing>
          <wp:inline distT="0" distB="0" distL="0" distR="0" wp14:anchorId="4F9119B9" wp14:editId="228278B4">
            <wp:extent cx="3686175" cy="485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4857750"/>
                    </a:xfrm>
                    <a:prstGeom prst="rect">
                      <a:avLst/>
                    </a:prstGeom>
                    <a:noFill/>
                    <a:ln>
                      <a:noFill/>
                    </a:ln>
                  </pic:spPr>
                </pic:pic>
              </a:graphicData>
            </a:graphic>
          </wp:inline>
        </w:drawing>
      </w:r>
    </w:p>
    <w:p w14:paraId="3D561FFD" w14:textId="6285187F" w:rsidR="006C718F" w:rsidRDefault="006C718F" w:rsidP="006C718F">
      <w:pPr>
        <w:jc w:val="center"/>
        <w:rPr>
          <w:rFonts w:ascii="Times New Roman" w:hAnsi="Times New Roman" w:cs="Times New Roman"/>
          <w:b/>
          <w:sz w:val="24"/>
          <w:szCs w:val="24"/>
        </w:rPr>
      </w:pPr>
      <w:r>
        <w:rPr>
          <w:rFonts w:ascii="Times New Roman" w:hAnsi="Times New Roman" w:cs="Times New Roman"/>
          <w:b/>
          <w:sz w:val="24"/>
          <w:szCs w:val="24"/>
        </w:rPr>
        <w:t>Fig 3. Wireless Network</w:t>
      </w:r>
    </w:p>
    <w:p w14:paraId="23D1A311" w14:textId="73D9D0EF" w:rsidR="006C718F" w:rsidRDefault="006C718F" w:rsidP="00646AC2">
      <w:pPr>
        <w:rPr>
          <w:rFonts w:ascii="Times New Roman" w:hAnsi="Times New Roman" w:cs="Times New Roman"/>
          <w:b/>
          <w:sz w:val="24"/>
          <w:szCs w:val="24"/>
        </w:rPr>
      </w:pPr>
      <w:r w:rsidRPr="006C718F">
        <w:rPr>
          <w:rFonts w:ascii="Times New Roman" w:hAnsi="Times New Roman" w:cs="Times New Roman"/>
          <w:b/>
          <w:noProof/>
          <w:sz w:val="24"/>
          <w:szCs w:val="24"/>
        </w:rPr>
        <w:drawing>
          <wp:anchor distT="0" distB="0" distL="114300" distR="114300" simplePos="0" relativeHeight="251658240" behindDoc="1" locked="0" layoutInCell="1" allowOverlap="1" wp14:anchorId="61A07A56" wp14:editId="68E6E5CE">
            <wp:simplePos x="0" y="0"/>
            <wp:positionH relativeFrom="column">
              <wp:posOffset>371475</wp:posOffset>
            </wp:positionH>
            <wp:positionV relativeFrom="paragraph">
              <wp:posOffset>509905</wp:posOffset>
            </wp:positionV>
            <wp:extent cx="3409950" cy="3371754"/>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3371754"/>
                    </a:xfrm>
                    <a:prstGeom prst="rect">
                      <a:avLst/>
                    </a:prstGeom>
                    <a:noFill/>
                    <a:ln>
                      <a:noFill/>
                    </a:ln>
                  </pic:spPr>
                </pic:pic>
              </a:graphicData>
            </a:graphic>
          </wp:anchor>
        </w:drawing>
      </w:r>
    </w:p>
    <w:p w14:paraId="06315D22" w14:textId="03AEE76F" w:rsidR="006C718F" w:rsidRPr="006C718F" w:rsidRDefault="006C718F" w:rsidP="006C718F">
      <w:pPr>
        <w:rPr>
          <w:rFonts w:ascii="Times New Roman" w:hAnsi="Times New Roman" w:cs="Times New Roman"/>
          <w:sz w:val="24"/>
          <w:szCs w:val="24"/>
        </w:rPr>
      </w:pPr>
    </w:p>
    <w:p w14:paraId="67F12CB8" w14:textId="2A4D6CCE" w:rsidR="006C718F" w:rsidRPr="006C718F" w:rsidRDefault="006C718F" w:rsidP="006C718F">
      <w:pPr>
        <w:rPr>
          <w:rFonts w:ascii="Times New Roman" w:hAnsi="Times New Roman" w:cs="Times New Roman"/>
          <w:sz w:val="24"/>
          <w:szCs w:val="24"/>
        </w:rPr>
      </w:pPr>
    </w:p>
    <w:p w14:paraId="7753EC21" w14:textId="6996B143" w:rsidR="006C718F" w:rsidRPr="006C718F" w:rsidRDefault="006C718F" w:rsidP="006C718F">
      <w:pPr>
        <w:rPr>
          <w:rFonts w:ascii="Times New Roman" w:hAnsi="Times New Roman" w:cs="Times New Roman"/>
          <w:sz w:val="24"/>
          <w:szCs w:val="24"/>
        </w:rPr>
      </w:pPr>
    </w:p>
    <w:p w14:paraId="551B3A2B" w14:textId="109373DE" w:rsidR="006C718F" w:rsidRPr="006C718F" w:rsidRDefault="006C718F" w:rsidP="006C718F">
      <w:pPr>
        <w:rPr>
          <w:rFonts w:ascii="Times New Roman" w:hAnsi="Times New Roman" w:cs="Times New Roman"/>
          <w:sz w:val="24"/>
          <w:szCs w:val="24"/>
        </w:rPr>
      </w:pPr>
    </w:p>
    <w:p w14:paraId="03D0C2E0" w14:textId="7AD0B9D4" w:rsidR="006C718F" w:rsidRPr="006C718F" w:rsidRDefault="006C718F" w:rsidP="006C718F">
      <w:pPr>
        <w:rPr>
          <w:rFonts w:ascii="Times New Roman" w:hAnsi="Times New Roman" w:cs="Times New Roman"/>
          <w:sz w:val="24"/>
          <w:szCs w:val="24"/>
        </w:rPr>
      </w:pPr>
    </w:p>
    <w:p w14:paraId="3475EB88" w14:textId="2AD9A171" w:rsidR="006C718F" w:rsidRPr="006C718F" w:rsidRDefault="006C718F" w:rsidP="006C718F">
      <w:pPr>
        <w:rPr>
          <w:rFonts w:ascii="Times New Roman" w:hAnsi="Times New Roman" w:cs="Times New Roman"/>
          <w:sz w:val="24"/>
          <w:szCs w:val="24"/>
        </w:rPr>
      </w:pPr>
    </w:p>
    <w:p w14:paraId="7A132824" w14:textId="4BF7E0D8" w:rsidR="006C718F" w:rsidRPr="006C718F" w:rsidRDefault="006C718F" w:rsidP="006C718F">
      <w:pPr>
        <w:rPr>
          <w:rFonts w:ascii="Times New Roman" w:hAnsi="Times New Roman" w:cs="Times New Roman"/>
          <w:sz w:val="24"/>
          <w:szCs w:val="24"/>
        </w:rPr>
      </w:pPr>
    </w:p>
    <w:p w14:paraId="7F798A5E" w14:textId="74BE386C" w:rsidR="006C718F" w:rsidRPr="006C718F" w:rsidRDefault="006C718F" w:rsidP="006C718F">
      <w:pPr>
        <w:rPr>
          <w:rFonts w:ascii="Times New Roman" w:hAnsi="Times New Roman" w:cs="Times New Roman"/>
          <w:sz w:val="24"/>
          <w:szCs w:val="24"/>
        </w:rPr>
      </w:pPr>
    </w:p>
    <w:p w14:paraId="4087863D" w14:textId="2A35A781" w:rsidR="006C718F" w:rsidRPr="006C718F" w:rsidRDefault="006C718F" w:rsidP="006C718F">
      <w:pPr>
        <w:rPr>
          <w:rFonts w:ascii="Times New Roman" w:hAnsi="Times New Roman" w:cs="Times New Roman"/>
          <w:sz w:val="24"/>
          <w:szCs w:val="24"/>
        </w:rPr>
      </w:pPr>
    </w:p>
    <w:p w14:paraId="6767D56E" w14:textId="1573C770" w:rsidR="006C718F" w:rsidRPr="006C718F" w:rsidRDefault="006C718F" w:rsidP="006C718F">
      <w:pPr>
        <w:rPr>
          <w:rFonts w:ascii="Times New Roman" w:hAnsi="Times New Roman" w:cs="Times New Roman"/>
          <w:sz w:val="24"/>
          <w:szCs w:val="24"/>
        </w:rPr>
      </w:pPr>
    </w:p>
    <w:p w14:paraId="15B6CB70" w14:textId="20A7408F" w:rsidR="006C718F" w:rsidRPr="006C718F" w:rsidRDefault="006C718F" w:rsidP="006C718F">
      <w:pPr>
        <w:rPr>
          <w:rFonts w:ascii="Times New Roman" w:hAnsi="Times New Roman" w:cs="Times New Roman"/>
          <w:sz w:val="24"/>
          <w:szCs w:val="24"/>
        </w:rPr>
      </w:pPr>
    </w:p>
    <w:p w14:paraId="4B64829E" w14:textId="69F3CAFA" w:rsidR="006C718F" w:rsidRPr="006C718F" w:rsidRDefault="006C718F" w:rsidP="006C718F">
      <w:pPr>
        <w:rPr>
          <w:rFonts w:ascii="Times New Roman" w:hAnsi="Times New Roman" w:cs="Times New Roman"/>
          <w:sz w:val="24"/>
          <w:szCs w:val="24"/>
        </w:rPr>
      </w:pPr>
    </w:p>
    <w:p w14:paraId="48BEC205" w14:textId="5926148E" w:rsidR="006C718F" w:rsidRPr="006C718F" w:rsidRDefault="006C718F" w:rsidP="006C718F">
      <w:pPr>
        <w:rPr>
          <w:rFonts w:ascii="Times New Roman" w:hAnsi="Times New Roman" w:cs="Times New Roman"/>
          <w:sz w:val="24"/>
          <w:szCs w:val="24"/>
        </w:rPr>
      </w:pPr>
    </w:p>
    <w:p w14:paraId="24EF6427" w14:textId="0EE1FA79" w:rsidR="006C718F" w:rsidRPr="006C718F" w:rsidRDefault="006C718F" w:rsidP="006C718F">
      <w:pPr>
        <w:rPr>
          <w:rFonts w:ascii="Times New Roman" w:hAnsi="Times New Roman" w:cs="Times New Roman"/>
          <w:sz w:val="24"/>
          <w:szCs w:val="24"/>
        </w:rPr>
      </w:pPr>
    </w:p>
    <w:p w14:paraId="0E52A051" w14:textId="12DD0B49" w:rsidR="006C718F" w:rsidRPr="006C718F" w:rsidRDefault="006C718F" w:rsidP="006C718F">
      <w:pPr>
        <w:rPr>
          <w:rFonts w:ascii="Times New Roman" w:hAnsi="Times New Roman" w:cs="Times New Roman"/>
          <w:sz w:val="24"/>
          <w:szCs w:val="24"/>
        </w:rPr>
      </w:pPr>
    </w:p>
    <w:p w14:paraId="4506AA6A" w14:textId="2BC47582" w:rsidR="006C718F" w:rsidRPr="006C718F" w:rsidRDefault="006C718F" w:rsidP="006C718F">
      <w:pPr>
        <w:rPr>
          <w:rFonts w:ascii="Times New Roman" w:hAnsi="Times New Roman" w:cs="Times New Roman"/>
          <w:sz w:val="24"/>
          <w:szCs w:val="24"/>
        </w:rPr>
      </w:pPr>
    </w:p>
    <w:p w14:paraId="2ADCBD44" w14:textId="7155A6A7" w:rsidR="006C718F" w:rsidRPr="006C718F" w:rsidRDefault="006C718F" w:rsidP="006C718F">
      <w:pPr>
        <w:rPr>
          <w:rFonts w:ascii="Times New Roman" w:hAnsi="Times New Roman" w:cs="Times New Roman"/>
          <w:sz w:val="24"/>
          <w:szCs w:val="24"/>
        </w:rPr>
      </w:pPr>
    </w:p>
    <w:p w14:paraId="7DE74369" w14:textId="2C11FEF8" w:rsidR="006C718F" w:rsidRPr="006C718F" w:rsidRDefault="006C718F" w:rsidP="006C718F">
      <w:pPr>
        <w:rPr>
          <w:rFonts w:ascii="Times New Roman" w:hAnsi="Times New Roman" w:cs="Times New Roman"/>
          <w:sz w:val="24"/>
          <w:szCs w:val="24"/>
        </w:rPr>
      </w:pPr>
    </w:p>
    <w:p w14:paraId="496F3241" w14:textId="49E7D05D" w:rsidR="006C718F" w:rsidRPr="006C718F" w:rsidRDefault="006C718F" w:rsidP="006C718F">
      <w:pPr>
        <w:rPr>
          <w:rFonts w:ascii="Times New Roman" w:hAnsi="Times New Roman" w:cs="Times New Roman"/>
          <w:sz w:val="24"/>
          <w:szCs w:val="24"/>
        </w:rPr>
      </w:pPr>
    </w:p>
    <w:p w14:paraId="5D315713" w14:textId="48E66532" w:rsidR="006C718F" w:rsidRDefault="006C718F" w:rsidP="006C718F">
      <w:pPr>
        <w:rPr>
          <w:rFonts w:ascii="Times New Roman" w:hAnsi="Times New Roman" w:cs="Times New Roman"/>
          <w:b/>
          <w:sz w:val="24"/>
          <w:szCs w:val="24"/>
        </w:rPr>
      </w:pPr>
    </w:p>
    <w:p w14:paraId="49C4FB37" w14:textId="24E654D5" w:rsidR="006C718F" w:rsidRDefault="006C718F" w:rsidP="006C718F">
      <w:pPr>
        <w:rPr>
          <w:rFonts w:ascii="Times New Roman" w:hAnsi="Times New Roman" w:cs="Times New Roman"/>
          <w:b/>
          <w:sz w:val="24"/>
          <w:szCs w:val="24"/>
        </w:rPr>
      </w:pPr>
    </w:p>
    <w:p w14:paraId="33513FC7" w14:textId="37BAEE1A" w:rsidR="006C718F" w:rsidRDefault="006C718F" w:rsidP="006C718F">
      <w:pPr>
        <w:tabs>
          <w:tab w:val="left" w:pos="3870"/>
        </w:tabs>
        <w:jc w:val="center"/>
        <w:rPr>
          <w:rFonts w:ascii="Times New Roman" w:hAnsi="Times New Roman" w:cs="Times New Roman"/>
          <w:b/>
          <w:sz w:val="24"/>
          <w:szCs w:val="24"/>
        </w:rPr>
      </w:pPr>
      <w:r>
        <w:rPr>
          <w:rFonts w:ascii="Times New Roman" w:hAnsi="Times New Roman" w:cs="Times New Roman"/>
          <w:b/>
          <w:sz w:val="24"/>
          <w:szCs w:val="24"/>
        </w:rPr>
        <w:t>Fig 4. DMZ and wired Lan connected to Internet</w:t>
      </w:r>
    </w:p>
    <w:p w14:paraId="194D3D28" w14:textId="111F3DE7" w:rsidR="006C718F" w:rsidRDefault="00C825D6" w:rsidP="00A05D3A">
      <w:pPr>
        <w:pStyle w:val="Heading1"/>
      </w:pPr>
      <w:bookmarkStart w:id="7" w:name="_Toc6819058"/>
      <w:r>
        <w:lastRenderedPageBreak/>
        <w:t>Cabling network Layout:</w:t>
      </w:r>
      <w:bookmarkEnd w:id="7"/>
    </w:p>
    <w:p w14:paraId="76968C86" w14:textId="330B1F64" w:rsidR="00C825D6" w:rsidRDefault="00DD700F" w:rsidP="00C825D6">
      <w:pPr>
        <w:tabs>
          <w:tab w:val="left" w:pos="3870"/>
        </w:tabs>
        <w:rPr>
          <w:rFonts w:ascii="Times New Roman" w:hAnsi="Times New Roman" w:cs="Times New Roman"/>
          <w:b/>
          <w:sz w:val="24"/>
          <w:szCs w:val="24"/>
        </w:rPr>
      </w:pPr>
      <w:r w:rsidRPr="00DD700F">
        <w:rPr>
          <w:rFonts w:ascii="Times New Roman" w:hAnsi="Times New Roman" w:cs="Times New Roman"/>
          <w:b/>
          <w:noProof/>
          <w:sz w:val="24"/>
          <w:szCs w:val="24"/>
        </w:rPr>
        <w:drawing>
          <wp:inline distT="0" distB="0" distL="0" distR="0" wp14:anchorId="65C61247" wp14:editId="6ACE68AA">
            <wp:extent cx="5524500" cy="4714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4714875"/>
                    </a:xfrm>
                    <a:prstGeom prst="rect">
                      <a:avLst/>
                    </a:prstGeom>
                    <a:noFill/>
                    <a:ln>
                      <a:noFill/>
                    </a:ln>
                  </pic:spPr>
                </pic:pic>
              </a:graphicData>
            </a:graphic>
          </wp:inline>
        </w:drawing>
      </w:r>
    </w:p>
    <w:p w14:paraId="4CC00E4D" w14:textId="7EF18B0B" w:rsidR="00275E69" w:rsidRDefault="00275E69" w:rsidP="00C825D6">
      <w:pPr>
        <w:tabs>
          <w:tab w:val="left" w:pos="3870"/>
        </w:tabs>
        <w:rPr>
          <w:rFonts w:ascii="Times New Roman" w:hAnsi="Times New Roman" w:cs="Times New Roman"/>
          <w:b/>
          <w:sz w:val="24"/>
          <w:szCs w:val="24"/>
        </w:rPr>
      </w:pPr>
    </w:p>
    <w:p w14:paraId="1370147E" w14:textId="74E9D725" w:rsidR="00275E69" w:rsidRDefault="00275E69" w:rsidP="00A05D3A">
      <w:pPr>
        <w:pStyle w:val="Heading1"/>
      </w:pPr>
      <w:bookmarkStart w:id="8" w:name="_Toc6819059"/>
      <w:r>
        <w:t>Cost of the computer networks:</w:t>
      </w:r>
      <w:bookmarkEnd w:id="8"/>
    </w:p>
    <w:p w14:paraId="49EFA1EC" w14:textId="0923C1C4" w:rsidR="00275E69" w:rsidRDefault="00275E69" w:rsidP="00C825D6">
      <w:pPr>
        <w:tabs>
          <w:tab w:val="left" w:pos="3870"/>
        </w:tabs>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803"/>
        <w:gridCol w:w="2465"/>
        <w:gridCol w:w="2769"/>
        <w:gridCol w:w="2722"/>
      </w:tblGrid>
      <w:tr w:rsidR="000F3C19" w14:paraId="0BE04D4F" w14:textId="77777777" w:rsidTr="00017B36">
        <w:trPr>
          <w:trHeight w:val="332"/>
        </w:trPr>
        <w:tc>
          <w:tcPr>
            <w:tcW w:w="2803" w:type="dxa"/>
          </w:tcPr>
          <w:p w14:paraId="334C33A6" w14:textId="54935A30" w:rsidR="000F3C19" w:rsidRDefault="000F3C19" w:rsidP="00C825D6">
            <w:pPr>
              <w:tabs>
                <w:tab w:val="left" w:pos="3870"/>
              </w:tabs>
              <w:rPr>
                <w:rFonts w:ascii="Times New Roman" w:hAnsi="Times New Roman" w:cs="Times New Roman"/>
                <w:b/>
                <w:sz w:val="24"/>
                <w:szCs w:val="24"/>
              </w:rPr>
            </w:pPr>
            <w:r>
              <w:rPr>
                <w:rFonts w:ascii="Times New Roman" w:hAnsi="Times New Roman" w:cs="Times New Roman"/>
                <w:b/>
                <w:sz w:val="24"/>
                <w:szCs w:val="24"/>
              </w:rPr>
              <w:t>Network hardware</w:t>
            </w:r>
          </w:p>
        </w:tc>
        <w:tc>
          <w:tcPr>
            <w:tcW w:w="2465" w:type="dxa"/>
          </w:tcPr>
          <w:p w14:paraId="29B2EA8F" w14:textId="62832B4C" w:rsidR="000F3C19" w:rsidRDefault="000F3C19" w:rsidP="00C825D6">
            <w:pPr>
              <w:tabs>
                <w:tab w:val="left" w:pos="3870"/>
              </w:tabs>
              <w:rPr>
                <w:rFonts w:ascii="Times New Roman" w:hAnsi="Times New Roman" w:cs="Times New Roman"/>
                <w:b/>
                <w:sz w:val="24"/>
                <w:szCs w:val="24"/>
              </w:rPr>
            </w:pPr>
            <w:r>
              <w:rPr>
                <w:rFonts w:ascii="Times New Roman" w:hAnsi="Times New Roman" w:cs="Times New Roman"/>
                <w:b/>
                <w:sz w:val="24"/>
                <w:szCs w:val="24"/>
              </w:rPr>
              <w:t>Price</w:t>
            </w:r>
          </w:p>
        </w:tc>
        <w:tc>
          <w:tcPr>
            <w:tcW w:w="2769" w:type="dxa"/>
          </w:tcPr>
          <w:p w14:paraId="0D662BA5" w14:textId="2492AAE5" w:rsidR="000F3C19" w:rsidRDefault="000F3C19" w:rsidP="00C825D6">
            <w:pPr>
              <w:tabs>
                <w:tab w:val="left" w:pos="3870"/>
              </w:tabs>
              <w:rPr>
                <w:rFonts w:ascii="Times New Roman" w:hAnsi="Times New Roman" w:cs="Times New Roman"/>
                <w:b/>
                <w:sz w:val="24"/>
                <w:szCs w:val="24"/>
              </w:rPr>
            </w:pPr>
            <w:r>
              <w:rPr>
                <w:rFonts w:ascii="Times New Roman" w:hAnsi="Times New Roman" w:cs="Times New Roman"/>
                <w:b/>
                <w:sz w:val="24"/>
                <w:szCs w:val="24"/>
              </w:rPr>
              <w:t>Quantity</w:t>
            </w:r>
          </w:p>
        </w:tc>
        <w:tc>
          <w:tcPr>
            <w:tcW w:w="2722" w:type="dxa"/>
          </w:tcPr>
          <w:p w14:paraId="23A4FF3B" w14:textId="71C9113C" w:rsidR="000F3C19" w:rsidRDefault="000F3C19" w:rsidP="00C825D6">
            <w:pPr>
              <w:tabs>
                <w:tab w:val="left" w:pos="3870"/>
              </w:tabs>
              <w:rPr>
                <w:rFonts w:ascii="Times New Roman" w:hAnsi="Times New Roman" w:cs="Times New Roman"/>
                <w:b/>
                <w:sz w:val="24"/>
                <w:szCs w:val="24"/>
              </w:rPr>
            </w:pPr>
            <w:r>
              <w:rPr>
                <w:rFonts w:ascii="Times New Roman" w:hAnsi="Times New Roman" w:cs="Times New Roman"/>
                <w:b/>
                <w:sz w:val="24"/>
                <w:szCs w:val="24"/>
              </w:rPr>
              <w:t>Total Cost</w:t>
            </w:r>
          </w:p>
        </w:tc>
      </w:tr>
      <w:tr w:rsidR="000F3C19" w14:paraId="67B3089A" w14:textId="77777777" w:rsidTr="00017B36">
        <w:trPr>
          <w:trHeight w:val="332"/>
        </w:trPr>
        <w:tc>
          <w:tcPr>
            <w:tcW w:w="2803" w:type="dxa"/>
          </w:tcPr>
          <w:p w14:paraId="37027F21" w14:textId="4C17335D"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Lenovo ThinkPad E580</w:t>
            </w:r>
          </w:p>
        </w:tc>
        <w:tc>
          <w:tcPr>
            <w:tcW w:w="2465" w:type="dxa"/>
          </w:tcPr>
          <w:p w14:paraId="7633E9C3" w14:textId="4B71D11D"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$499.00</w:t>
            </w:r>
          </w:p>
        </w:tc>
        <w:tc>
          <w:tcPr>
            <w:tcW w:w="2769" w:type="dxa"/>
          </w:tcPr>
          <w:p w14:paraId="75D3EE00" w14:textId="4FDD41D8"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20</w:t>
            </w:r>
          </w:p>
        </w:tc>
        <w:tc>
          <w:tcPr>
            <w:tcW w:w="2722" w:type="dxa"/>
          </w:tcPr>
          <w:p w14:paraId="5E5E6E1C" w14:textId="3689FD10"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$9980</w:t>
            </w:r>
          </w:p>
        </w:tc>
      </w:tr>
      <w:tr w:rsidR="000F3C19" w14:paraId="2072309F" w14:textId="77777777" w:rsidTr="00017B36">
        <w:trPr>
          <w:trHeight w:val="332"/>
        </w:trPr>
        <w:tc>
          <w:tcPr>
            <w:tcW w:w="2803" w:type="dxa"/>
          </w:tcPr>
          <w:p w14:paraId="5A5DF361" w14:textId="197C2F72"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HP laser jet printer</w:t>
            </w:r>
          </w:p>
        </w:tc>
        <w:tc>
          <w:tcPr>
            <w:tcW w:w="2465" w:type="dxa"/>
          </w:tcPr>
          <w:p w14:paraId="330A4721" w14:textId="04CFFEEB"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$55</w:t>
            </w:r>
          </w:p>
        </w:tc>
        <w:tc>
          <w:tcPr>
            <w:tcW w:w="2769" w:type="dxa"/>
          </w:tcPr>
          <w:p w14:paraId="614EBE9B" w14:textId="409BC611"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3</w:t>
            </w:r>
          </w:p>
        </w:tc>
        <w:tc>
          <w:tcPr>
            <w:tcW w:w="2722" w:type="dxa"/>
          </w:tcPr>
          <w:p w14:paraId="24F32F81" w14:textId="1542BD30"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$165</w:t>
            </w:r>
          </w:p>
        </w:tc>
      </w:tr>
      <w:tr w:rsidR="000F3C19" w14:paraId="1F4B8E86" w14:textId="77777777" w:rsidTr="00017B36">
        <w:trPr>
          <w:trHeight w:val="332"/>
        </w:trPr>
        <w:tc>
          <w:tcPr>
            <w:tcW w:w="2803" w:type="dxa"/>
          </w:tcPr>
          <w:p w14:paraId="57C0058C" w14:textId="1D6015CC"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Server</w:t>
            </w:r>
          </w:p>
        </w:tc>
        <w:tc>
          <w:tcPr>
            <w:tcW w:w="2465" w:type="dxa"/>
          </w:tcPr>
          <w:p w14:paraId="34A452D2" w14:textId="7C5D56AF"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$799</w:t>
            </w:r>
          </w:p>
        </w:tc>
        <w:tc>
          <w:tcPr>
            <w:tcW w:w="2769" w:type="dxa"/>
          </w:tcPr>
          <w:p w14:paraId="7CA1B821" w14:textId="23D36FD6"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3</w:t>
            </w:r>
          </w:p>
        </w:tc>
        <w:tc>
          <w:tcPr>
            <w:tcW w:w="2722" w:type="dxa"/>
          </w:tcPr>
          <w:p w14:paraId="6321B5E2" w14:textId="0EB7285B"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$2397</w:t>
            </w:r>
          </w:p>
        </w:tc>
      </w:tr>
      <w:tr w:rsidR="000F3C19" w14:paraId="2E2D4CB9" w14:textId="77777777" w:rsidTr="00017B36">
        <w:trPr>
          <w:trHeight w:val="684"/>
        </w:trPr>
        <w:tc>
          <w:tcPr>
            <w:tcW w:w="2803" w:type="dxa"/>
          </w:tcPr>
          <w:p w14:paraId="30A761FA" w14:textId="5C943EE2"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color w:val="111111"/>
                <w:sz w:val="24"/>
                <w:szCs w:val="24"/>
                <w:shd w:val="clear" w:color="auto" w:fill="FFFFFF"/>
              </w:rPr>
              <w:t>Linksys Business 16-Port Network Switch</w:t>
            </w:r>
          </w:p>
        </w:tc>
        <w:tc>
          <w:tcPr>
            <w:tcW w:w="2465" w:type="dxa"/>
          </w:tcPr>
          <w:p w14:paraId="61FFCE7F" w14:textId="38757237"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$130</w:t>
            </w:r>
          </w:p>
        </w:tc>
        <w:tc>
          <w:tcPr>
            <w:tcW w:w="2769" w:type="dxa"/>
          </w:tcPr>
          <w:p w14:paraId="20668F9C" w14:textId="0CAB81F9"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6</w:t>
            </w:r>
          </w:p>
        </w:tc>
        <w:tc>
          <w:tcPr>
            <w:tcW w:w="2722" w:type="dxa"/>
          </w:tcPr>
          <w:p w14:paraId="19A01AB5" w14:textId="2214E7A7"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$780</w:t>
            </w:r>
          </w:p>
        </w:tc>
      </w:tr>
      <w:tr w:rsidR="000F3C19" w14:paraId="6DD8B1C3" w14:textId="77777777" w:rsidTr="00017B36">
        <w:trPr>
          <w:trHeight w:val="665"/>
        </w:trPr>
        <w:tc>
          <w:tcPr>
            <w:tcW w:w="2803" w:type="dxa"/>
          </w:tcPr>
          <w:p w14:paraId="1AE52D2D" w14:textId="71A1751B"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Cisco-Linksys WET11 Wireless Ethernet Bridge</w:t>
            </w:r>
          </w:p>
        </w:tc>
        <w:tc>
          <w:tcPr>
            <w:tcW w:w="2465" w:type="dxa"/>
          </w:tcPr>
          <w:p w14:paraId="303B6212" w14:textId="5F78B54B"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$84</w:t>
            </w:r>
          </w:p>
        </w:tc>
        <w:tc>
          <w:tcPr>
            <w:tcW w:w="2769" w:type="dxa"/>
          </w:tcPr>
          <w:p w14:paraId="6502D443" w14:textId="34CFEF8A"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w:t>
            </w:r>
          </w:p>
        </w:tc>
        <w:tc>
          <w:tcPr>
            <w:tcW w:w="2722" w:type="dxa"/>
          </w:tcPr>
          <w:p w14:paraId="38960208" w14:textId="7B316879"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$84</w:t>
            </w:r>
          </w:p>
        </w:tc>
      </w:tr>
      <w:tr w:rsidR="000F3C19" w14:paraId="4246AE18" w14:textId="77777777" w:rsidTr="00017B36">
        <w:trPr>
          <w:trHeight w:val="1017"/>
        </w:trPr>
        <w:tc>
          <w:tcPr>
            <w:tcW w:w="2803" w:type="dxa"/>
          </w:tcPr>
          <w:p w14:paraId="2D288345" w14:textId="697DB37E"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color w:val="111111"/>
                <w:sz w:val="24"/>
                <w:szCs w:val="24"/>
                <w:shd w:val="clear" w:color="auto" w:fill="FFFFFF"/>
              </w:rPr>
              <w:t>Dragon-LTE - OEM 4G/LTE Ethernet Gateway w/WIFI</w:t>
            </w:r>
          </w:p>
        </w:tc>
        <w:tc>
          <w:tcPr>
            <w:tcW w:w="2465" w:type="dxa"/>
          </w:tcPr>
          <w:p w14:paraId="116695B7" w14:textId="29D61E25"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$475</w:t>
            </w:r>
          </w:p>
        </w:tc>
        <w:tc>
          <w:tcPr>
            <w:tcW w:w="2769" w:type="dxa"/>
          </w:tcPr>
          <w:p w14:paraId="0640CA9B" w14:textId="164F310F"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w:t>
            </w:r>
          </w:p>
        </w:tc>
        <w:tc>
          <w:tcPr>
            <w:tcW w:w="2722" w:type="dxa"/>
          </w:tcPr>
          <w:p w14:paraId="7EA95C4B" w14:textId="73C481F4" w:rsidR="000F3C19" w:rsidRPr="00017B36" w:rsidRDefault="00017B36"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$475</w:t>
            </w:r>
          </w:p>
        </w:tc>
      </w:tr>
      <w:tr w:rsidR="000F3C19" w14:paraId="2DE67FF9" w14:textId="77777777" w:rsidTr="00017B36">
        <w:trPr>
          <w:trHeight w:val="684"/>
        </w:trPr>
        <w:tc>
          <w:tcPr>
            <w:tcW w:w="2803" w:type="dxa"/>
          </w:tcPr>
          <w:p w14:paraId="00117C80" w14:textId="1EB79762" w:rsidR="000F3C19" w:rsidRPr="00017B36" w:rsidRDefault="000F3C19" w:rsidP="00C825D6">
            <w:pPr>
              <w:tabs>
                <w:tab w:val="left" w:pos="3870"/>
              </w:tabs>
              <w:rPr>
                <w:rFonts w:ascii="Times New Roman" w:hAnsi="Times New Roman" w:cs="Times New Roman"/>
                <w:color w:val="111111"/>
                <w:sz w:val="24"/>
                <w:szCs w:val="24"/>
                <w:shd w:val="clear" w:color="auto" w:fill="FFFFFF"/>
              </w:rPr>
            </w:pPr>
            <w:r w:rsidRPr="00017B36">
              <w:rPr>
                <w:rFonts w:ascii="Times New Roman" w:hAnsi="Times New Roman" w:cs="Times New Roman"/>
                <w:color w:val="111111"/>
                <w:sz w:val="24"/>
                <w:szCs w:val="24"/>
                <w:shd w:val="clear" w:color="auto" w:fill="FFFFFF"/>
              </w:rPr>
              <w:t>Cat 7 High Speed 10GB Shielded STP</w:t>
            </w:r>
          </w:p>
        </w:tc>
        <w:tc>
          <w:tcPr>
            <w:tcW w:w="2465" w:type="dxa"/>
          </w:tcPr>
          <w:p w14:paraId="39E1DE77" w14:textId="15959137" w:rsidR="000F3C19" w:rsidRPr="00017B36" w:rsidRDefault="000F3C19" w:rsidP="00C825D6">
            <w:pPr>
              <w:tabs>
                <w:tab w:val="left" w:pos="3870"/>
              </w:tabs>
              <w:rPr>
                <w:rFonts w:ascii="Times New Roman" w:hAnsi="Times New Roman" w:cs="Times New Roman"/>
                <w:sz w:val="24"/>
                <w:szCs w:val="24"/>
              </w:rPr>
            </w:pPr>
            <w:r w:rsidRPr="00017B36">
              <w:rPr>
                <w:rStyle w:val="a-size-medium"/>
                <w:rFonts w:ascii="Times New Roman" w:hAnsi="Times New Roman" w:cs="Times New Roman"/>
                <w:sz w:val="24"/>
                <w:szCs w:val="24"/>
                <w:shd w:val="clear" w:color="auto" w:fill="FFFFFF"/>
              </w:rPr>
              <w:t>$10.77</w:t>
            </w:r>
            <w:r w:rsidRPr="00017B36">
              <w:rPr>
                <w:rFonts w:ascii="Times New Roman" w:hAnsi="Times New Roman" w:cs="Times New Roman"/>
                <w:color w:val="111111"/>
                <w:sz w:val="24"/>
                <w:szCs w:val="24"/>
                <w:shd w:val="clear" w:color="auto" w:fill="FFFFFF"/>
              </w:rPr>
              <w:t> </w:t>
            </w:r>
          </w:p>
        </w:tc>
        <w:tc>
          <w:tcPr>
            <w:tcW w:w="2769" w:type="dxa"/>
          </w:tcPr>
          <w:p w14:paraId="29205C44" w14:textId="25F0A1C1"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5</w:t>
            </w:r>
          </w:p>
        </w:tc>
        <w:tc>
          <w:tcPr>
            <w:tcW w:w="2722" w:type="dxa"/>
          </w:tcPr>
          <w:p w14:paraId="5980666E" w14:textId="6B03DA42" w:rsidR="000F3C19" w:rsidRPr="00017B36" w:rsidRDefault="00017B36"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$53.85</w:t>
            </w:r>
          </w:p>
        </w:tc>
      </w:tr>
      <w:tr w:rsidR="000F3C19" w14:paraId="703F50B8" w14:textId="77777777" w:rsidTr="00017B36">
        <w:trPr>
          <w:trHeight w:val="313"/>
        </w:trPr>
        <w:tc>
          <w:tcPr>
            <w:tcW w:w="2803" w:type="dxa"/>
          </w:tcPr>
          <w:p w14:paraId="0B961335" w14:textId="4FF0DA42" w:rsidR="000F3C19" w:rsidRPr="00017B36" w:rsidRDefault="000F3C19" w:rsidP="00C825D6">
            <w:pPr>
              <w:tabs>
                <w:tab w:val="left" w:pos="3870"/>
              </w:tabs>
              <w:rPr>
                <w:rFonts w:ascii="Times New Roman" w:hAnsi="Times New Roman" w:cs="Times New Roman"/>
                <w:color w:val="111111"/>
                <w:sz w:val="24"/>
                <w:szCs w:val="24"/>
                <w:shd w:val="clear" w:color="auto" w:fill="FFFFFF"/>
              </w:rPr>
            </w:pPr>
            <w:proofErr w:type="spellStart"/>
            <w:r w:rsidRPr="00017B36">
              <w:rPr>
                <w:rFonts w:ascii="Times New Roman" w:hAnsi="Times New Roman" w:cs="Times New Roman"/>
                <w:color w:val="111111"/>
                <w:sz w:val="24"/>
                <w:szCs w:val="24"/>
                <w:shd w:val="clear" w:color="auto" w:fill="FFFFFF"/>
              </w:rPr>
              <w:t>Netgar</w:t>
            </w:r>
            <w:proofErr w:type="spellEnd"/>
            <w:r w:rsidRPr="00017B36">
              <w:rPr>
                <w:rFonts w:ascii="Times New Roman" w:hAnsi="Times New Roman" w:cs="Times New Roman"/>
                <w:color w:val="111111"/>
                <w:sz w:val="24"/>
                <w:szCs w:val="24"/>
                <w:shd w:val="clear" w:color="auto" w:fill="FFFFFF"/>
              </w:rPr>
              <w:t xml:space="preserve"> Internet modem</w:t>
            </w:r>
          </w:p>
        </w:tc>
        <w:tc>
          <w:tcPr>
            <w:tcW w:w="2465" w:type="dxa"/>
          </w:tcPr>
          <w:p w14:paraId="176B9878" w14:textId="44E855D7" w:rsidR="000F3C19" w:rsidRPr="00017B36" w:rsidRDefault="000F3C19" w:rsidP="00C825D6">
            <w:pPr>
              <w:tabs>
                <w:tab w:val="left" w:pos="3870"/>
              </w:tabs>
              <w:rPr>
                <w:rStyle w:val="a-size-medium"/>
                <w:rFonts w:ascii="Times New Roman" w:hAnsi="Times New Roman" w:cs="Times New Roman"/>
                <w:sz w:val="24"/>
                <w:szCs w:val="24"/>
                <w:shd w:val="clear" w:color="auto" w:fill="FFFFFF"/>
              </w:rPr>
            </w:pPr>
            <w:r w:rsidRPr="00017B36">
              <w:rPr>
                <w:rStyle w:val="a-size-medium"/>
                <w:rFonts w:ascii="Times New Roman" w:hAnsi="Times New Roman" w:cs="Times New Roman"/>
                <w:sz w:val="24"/>
                <w:szCs w:val="24"/>
                <w:shd w:val="clear" w:color="auto" w:fill="FFFFFF"/>
              </w:rPr>
              <w:t>$1</w:t>
            </w:r>
            <w:r w:rsidRPr="00017B36">
              <w:rPr>
                <w:rStyle w:val="a-size-medium"/>
                <w:rFonts w:ascii="Times New Roman" w:hAnsi="Times New Roman" w:cs="Times New Roman"/>
                <w:sz w:val="24"/>
                <w:szCs w:val="24"/>
                <w:shd w:val="clear" w:color="auto" w:fill="FFFFFF"/>
              </w:rPr>
              <w:t>99</w:t>
            </w:r>
          </w:p>
        </w:tc>
        <w:tc>
          <w:tcPr>
            <w:tcW w:w="2769" w:type="dxa"/>
          </w:tcPr>
          <w:p w14:paraId="15C5009F" w14:textId="2031ED54" w:rsidR="000F3C19" w:rsidRPr="00017B36" w:rsidRDefault="000F3C19"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w:t>
            </w:r>
          </w:p>
        </w:tc>
        <w:tc>
          <w:tcPr>
            <w:tcW w:w="2722" w:type="dxa"/>
          </w:tcPr>
          <w:p w14:paraId="41B5A31C" w14:textId="2DF9F56A" w:rsidR="000F3C19" w:rsidRPr="00017B36" w:rsidRDefault="00017B36" w:rsidP="00C825D6">
            <w:pPr>
              <w:tabs>
                <w:tab w:val="left" w:pos="3870"/>
              </w:tabs>
              <w:rPr>
                <w:rFonts w:ascii="Times New Roman" w:hAnsi="Times New Roman" w:cs="Times New Roman"/>
                <w:sz w:val="24"/>
                <w:szCs w:val="24"/>
              </w:rPr>
            </w:pPr>
            <w:r w:rsidRPr="00017B36">
              <w:rPr>
                <w:rFonts w:ascii="Times New Roman" w:hAnsi="Times New Roman" w:cs="Times New Roman"/>
                <w:sz w:val="24"/>
                <w:szCs w:val="24"/>
              </w:rPr>
              <w:t>$199</w:t>
            </w:r>
          </w:p>
        </w:tc>
      </w:tr>
      <w:tr w:rsidR="00017B36" w14:paraId="3E48C134" w14:textId="77777777" w:rsidTr="00017B36">
        <w:trPr>
          <w:trHeight w:val="313"/>
        </w:trPr>
        <w:tc>
          <w:tcPr>
            <w:tcW w:w="2803" w:type="dxa"/>
          </w:tcPr>
          <w:p w14:paraId="312D7F1D" w14:textId="77777777" w:rsidR="00017B36" w:rsidRPr="00017B36" w:rsidRDefault="00017B36" w:rsidP="00C825D6">
            <w:pPr>
              <w:tabs>
                <w:tab w:val="left" w:pos="3870"/>
              </w:tabs>
              <w:rPr>
                <w:rFonts w:ascii="Times New Roman" w:hAnsi="Times New Roman" w:cs="Times New Roman"/>
                <w:color w:val="111111"/>
                <w:sz w:val="24"/>
                <w:szCs w:val="24"/>
                <w:shd w:val="clear" w:color="auto" w:fill="FFFFFF"/>
              </w:rPr>
            </w:pPr>
          </w:p>
        </w:tc>
        <w:tc>
          <w:tcPr>
            <w:tcW w:w="2465" w:type="dxa"/>
          </w:tcPr>
          <w:p w14:paraId="39723BC0" w14:textId="77777777" w:rsidR="00017B36" w:rsidRPr="00017B36" w:rsidRDefault="00017B36" w:rsidP="00C825D6">
            <w:pPr>
              <w:tabs>
                <w:tab w:val="left" w:pos="3870"/>
              </w:tabs>
              <w:rPr>
                <w:rStyle w:val="a-size-medium"/>
                <w:rFonts w:ascii="Times New Roman" w:hAnsi="Times New Roman" w:cs="Times New Roman"/>
                <w:sz w:val="24"/>
                <w:szCs w:val="24"/>
                <w:shd w:val="clear" w:color="auto" w:fill="FFFFFF"/>
              </w:rPr>
            </w:pPr>
          </w:p>
        </w:tc>
        <w:tc>
          <w:tcPr>
            <w:tcW w:w="2769" w:type="dxa"/>
          </w:tcPr>
          <w:p w14:paraId="6E6B01C6" w14:textId="44349A1D" w:rsidR="00017B36" w:rsidRPr="00017B36" w:rsidRDefault="00017B36" w:rsidP="00C825D6">
            <w:pPr>
              <w:tabs>
                <w:tab w:val="left" w:pos="3870"/>
              </w:tabs>
              <w:rPr>
                <w:rFonts w:ascii="Times New Roman" w:hAnsi="Times New Roman" w:cs="Times New Roman"/>
                <w:sz w:val="24"/>
                <w:szCs w:val="24"/>
              </w:rPr>
            </w:pPr>
            <w:r>
              <w:rPr>
                <w:rFonts w:ascii="Times New Roman" w:hAnsi="Times New Roman" w:cs="Times New Roman"/>
                <w:sz w:val="24"/>
                <w:szCs w:val="24"/>
              </w:rPr>
              <w:t>Total:</w:t>
            </w:r>
          </w:p>
        </w:tc>
        <w:tc>
          <w:tcPr>
            <w:tcW w:w="2722" w:type="dxa"/>
          </w:tcPr>
          <w:p w14:paraId="1A2FFEA5" w14:textId="12F9AA70" w:rsidR="00017B36" w:rsidRPr="00017B36" w:rsidRDefault="00017B36" w:rsidP="00C825D6">
            <w:pPr>
              <w:tabs>
                <w:tab w:val="left" w:pos="3870"/>
              </w:tabs>
              <w:rPr>
                <w:rFonts w:ascii="Times New Roman" w:hAnsi="Times New Roman" w:cs="Times New Roman"/>
                <w:sz w:val="24"/>
                <w:szCs w:val="24"/>
              </w:rPr>
            </w:pPr>
            <w:r>
              <w:rPr>
                <w:rFonts w:ascii="Times New Roman" w:hAnsi="Times New Roman" w:cs="Times New Roman"/>
                <w:sz w:val="24"/>
                <w:szCs w:val="24"/>
              </w:rPr>
              <w:t>$14133.45</w:t>
            </w:r>
          </w:p>
        </w:tc>
      </w:tr>
    </w:tbl>
    <w:p w14:paraId="3BCD2650" w14:textId="0F0C571E" w:rsidR="00275E69" w:rsidRDefault="00275E69" w:rsidP="00C825D6">
      <w:pPr>
        <w:tabs>
          <w:tab w:val="left" w:pos="3870"/>
        </w:tabs>
        <w:rPr>
          <w:rFonts w:ascii="Times New Roman" w:hAnsi="Times New Roman" w:cs="Times New Roman"/>
          <w:b/>
          <w:sz w:val="24"/>
          <w:szCs w:val="24"/>
        </w:rPr>
      </w:pPr>
    </w:p>
    <w:p w14:paraId="6776D7DD" w14:textId="55441B71" w:rsidR="00017B36" w:rsidRDefault="00017B36" w:rsidP="00C825D6">
      <w:pPr>
        <w:tabs>
          <w:tab w:val="left" w:pos="3870"/>
        </w:tabs>
        <w:rPr>
          <w:rFonts w:ascii="Times New Roman" w:hAnsi="Times New Roman" w:cs="Times New Roman"/>
          <w:b/>
          <w:sz w:val="24"/>
          <w:szCs w:val="24"/>
        </w:rPr>
      </w:pPr>
    </w:p>
    <w:p w14:paraId="30DD95F1" w14:textId="7225EAA1" w:rsidR="00017B36" w:rsidRDefault="00017B36" w:rsidP="00A05D3A">
      <w:pPr>
        <w:pStyle w:val="Heading1"/>
      </w:pPr>
      <w:bookmarkStart w:id="9" w:name="_Toc6819060"/>
      <w:r>
        <w:t>Conclusion:</w:t>
      </w:r>
      <w:bookmarkEnd w:id="9"/>
    </w:p>
    <w:p w14:paraId="33A70A7D" w14:textId="07ECA350" w:rsidR="00017B36" w:rsidRDefault="00017B36" w:rsidP="00C825D6">
      <w:pPr>
        <w:tabs>
          <w:tab w:val="left" w:pos="3870"/>
        </w:tabs>
        <w:rPr>
          <w:rFonts w:ascii="Times New Roman" w:hAnsi="Times New Roman" w:cs="Times New Roman"/>
          <w:sz w:val="24"/>
          <w:szCs w:val="24"/>
        </w:rPr>
      </w:pPr>
    </w:p>
    <w:p w14:paraId="1C41E764" w14:textId="1A5DE3A1" w:rsidR="0024746C" w:rsidRDefault="0024746C" w:rsidP="00C825D6">
      <w:pPr>
        <w:tabs>
          <w:tab w:val="left" w:pos="3870"/>
        </w:tabs>
        <w:rPr>
          <w:rFonts w:ascii="Times New Roman" w:hAnsi="Times New Roman" w:cs="Times New Roman"/>
          <w:sz w:val="24"/>
          <w:szCs w:val="24"/>
        </w:rPr>
      </w:pPr>
      <w:r>
        <w:rPr>
          <w:rFonts w:ascii="Times New Roman" w:hAnsi="Times New Roman" w:cs="Times New Roman"/>
          <w:sz w:val="24"/>
          <w:szCs w:val="24"/>
        </w:rPr>
        <w:t>Tech Solutions is software development company. It is small size company. There are only 20 employees. The company has been divided into two section. Each section has wired LAN. The two LAN networks and one DMZ section is connected to internet using gateway. It also acts as firewalls. The company also has wireless network so that any laptop or computer brought inside the company can get connected to the company’s network.</w:t>
      </w:r>
    </w:p>
    <w:p w14:paraId="1EF2492B" w14:textId="4FEDBA81" w:rsidR="0024746C" w:rsidRDefault="0024746C" w:rsidP="00C825D6">
      <w:pPr>
        <w:tabs>
          <w:tab w:val="left" w:pos="3870"/>
        </w:tabs>
        <w:rPr>
          <w:rFonts w:ascii="Times New Roman" w:hAnsi="Times New Roman" w:cs="Times New Roman"/>
          <w:sz w:val="24"/>
          <w:szCs w:val="24"/>
        </w:rPr>
      </w:pPr>
    </w:p>
    <w:p w14:paraId="6E18D66E" w14:textId="34A0CEAE" w:rsidR="0024746C" w:rsidRDefault="0024746C" w:rsidP="00C825D6">
      <w:pPr>
        <w:tabs>
          <w:tab w:val="left" w:pos="3870"/>
        </w:tabs>
        <w:rPr>
          <w:rFonts w:ascii="Times New Roman" w:hAnsi="Times New Roman" w:cs="Times New Roman"/>
          <w:sz w:val="24"/>
          <w:szCs w:val="24"/>
        </w:rPr>
      </w:pPr>
      <w:r>
        <w:rPr>
          <w:rFonts w:ascii="Times New Roman" w:hAnsi="Times New Roman" w:cs="Times New Roman"/>
          <w:sz w:val="24"/>
          <w:szCs w:val="24"/>
        </w:rPr>
        <w:t xml:space="preserve">As it is a software development company, it is make sure that hardware equipment must be supported for development or programming purpose. </w:t>
      </w:r>
      <w:r w:rsidR="003A20D3">
        <w:rPr>
          <w:rFonts w:ascii="Times New Roman" w:hAnsi="Times New Roman" w:cs="Times New Roman"/>
          <w:sz w:val="24"/>
          <w:szCs w:val="24"/>
        </w:rPr>
        <w:t>We have analyzed different network hardware products from different vendors and selected suitable product for small business and for software development purpose.</w:t>
      </w:r>
    </w:p>
    <w:p w14:paraId="0DCD189A" w14:textId="103591B5" w:rsidR="00CD183B" w:rsidRDefault="00CD183B" w:rsidP="00C825D6">
      <w:pPr>
        <w:tabs>
          <w:tab w:val="left" w:pos="3870"/>
        </w:tabs>
        <w:rPr>
          <w:rFonts w:ascii="Times New Roman" w:hAnsi="Times New Roman" w:cs="Times New Roman"/>
          <w:sz w:val="24"/>
          <w:szCs w:val="24"/>
        </w:rPr>
      </w:pPr>
    </w:p>
    <w:p w14:paraId="72238459" w14:textId="14579141" w:rsidR="00CD183B" w:rsidRDefault="00CD183B" w:rsidP="00C825D6">
      <w:pPr>
        <w:tabs>
          <w:tab w:val="left" w:pos="3870"/>
        </w:tabs>
        <w:rPr>
          <w:rFonts w:ascii="Times New Roman" w:hAnsi="Times New Roman" w:cs="Times New Roman"/>
          <w:sz w:val="24"/>
          <w:szCs w:val="24"/>
        </w:rPr>
      </w:pPr>
      <w:r>
        <w:rPr>
          <w:rFonts w:ascii="Times New Roman" w:hAnsi="Times New Roman" w:cs="Times New Roman"/>
          <w:sz w:val="24"/>
          <w:szCs w:val="24"/>
        </w:rPr>
        <w:t xml:space="preserve">To understand the computer network design and structure, first we have created company layout plan, then Lan configurations has been shown and then cabling layout of company network has been created. </w:t>
      </w:r>
    </w:p>
    <w:p w14:paraId="7E6C23C8" w14:textId="15A5A034" w:rsidR="00CD183B" w:rsidRDefault="00CD183B" w:rsidP="00C825D6">
      <w:pPr>
        <w:tabs>
          <w:tab w:val="left" w:pos="3870"/>
        </w:tabs>
        <w:rPr>
          <w:rFonts w:ascii="Times New Roman" w:hAnsi="Times New Roman" w:cs="Times New Roman"/>
          <w:sz w:val="24"/>
          <w:szCs w:val="24"/>
        </w:rPr>
      </w:pPr>
    </w:p>
    <w:p w14:paraId="0DFF97C7" w14:textId="010FFB7F" w:rsidR="00CD183B" w:rsidRDefault="00CD183B" w:rsidP="00C825D6">
      <w:pPr>
        <w:tabs>
          <w:tab w:val="left" w:pos="3870"/>
        </w:tabs>
        <w:rPr>
          <w:rFonts w:ascii="Times New Roman" w:hAnsi="Times New Roman" w:cs="Times New Roman"/>
          <w:sz w:val="24"/>
          <w:szCs w:val="24"/>
        </w:rPr>
      </w:pPr>
      <w:r>
        <w:rPr>
          <w:rFonts w:ascii="Times New Roman" w:hAnsi="Times New Roman" w:cs="Times New Roman"/>
          <w:sz w:val="24"/>
          <w:szCs w:val="24"/>
        </w:rPr>
        <w:t xml:space="preserve">The overall cost of the network has been calculated which is approximately $14133.45. This is the minimum cost of the </w:t>
      </w:r>
      <w:r w:rsidR="00C80603">
        <w:rPr>
          <w:rFonts w:ascii="Times New Roman" w:hAnsi="Times New Roman" w:cs="Times New Roman"/>
          <w:sz w:val="24"/>
          <w:szCs w:val="24"/>
        </w:rPr>
        <w:t>network;</w:t>
      </w:r>
      <w:r>
        <w:rPr>
          <w:rFonts w:ascii="Times New Roman" w:hAnsi="Times New Roman" w:cs="Times New Roman"/>
          <w:sz w:val="24"/>
          <w:szCs w:val="24"/>
        </w:rPr>
        <w:t xml:space="preserve"> </w:t>
      </w:r>
      <w:r w:rsidR="00C80603">
        <w:rPr>
          <w:rFonts w:ascii="Times New Roman" w:hAnsi="Times New Roman" w:cs="Times New Roman"/>
          <w:sz w:val="24"/>
          <w:szCs w:val="24"/>
        </w:rPr>
        <w:t>however,</w:t>
      </w:r>
      <w:r>
        <w:rPr>
          <w:rFonts w:ascii="Times New Roman" w:hAnsi="Times New Roman" w:cs="Times New Roman"/>
          <w:sz w:val="24"/>
          <w:szCs w:val="24"/>
        </w:rPr>
        <w:t xml:space="preserve"> cost may be increased by adding more network components and applying more security to the network. </w:t>
      </w:r>
    </w:p>
    <w:p w14:paraId="48C0AC8C" w14:textId="7818267F" w:rsidR="00C80603" w:rsidRDefault="00C80603" w:rsidP="00C825D6">
      <w:pPr>
        <w:tabs>
          <w:tab w:val="left" w:pos="3870"/>
        </w:tabs>
        <w:rPr>
          <w:rFonts w:ascii="Times New Roman" w:hAnsi="Times New Roman" w:cs="Times New Roman"/>
          <w:sz w:val="24"/>
          <w:szCs w:val="24"/>
        </w:rPr>
      </w:pPr>
    </w:p>
    <w:p w14:paraId="5189CD32" w14:textId="7E04AB05" w:rsidR="00C80603" w:rsidRDefault="00C80603" w:rsidP="00A05D3A">
      <w:pPr>
        <w:pStyle w:val="Heading1"/>
      </w:pPr>
      <w:bookmarkStart w:id="10" w:name="_Toc6819061"/>
      <w:r>
        <w:t>References:</w:t>
      </w:r>
      <w:bookmarkEnd w:id="10"/>
    </w:p>
    <w:p w14:paraId="1421EAA3" w14:textId="74332BFB" w:rsidR="00C80603" w:rsidRDefault="00C80603" w:rsidP="00C825D6">
      <w:pPr>
        <w:tabs>
          <w:tab w:val="left" w:pos="3870"/>
        </w:tabs>
        <w:rPr>
          <w:rFonts w:ascii="Times New Roman" w:hAnsi="Times New Roman" w:cs="Times New Roman"/>
          <w:b/>
          <w:sz w:val="24"/>
          <w:szCs w:val="24"/>
        </w:rPr>
      </w:pPr>
    </w:p>
    <w:p w14:paraId="6A2B21EF" w14:textId="092707AE" w:rsidR="00C80603" w:rsidRDefault="00A05D3A" w:rsidP="00C825D6">
      <w:pPr>
        <w:tabs>
          <w:tab w:val="left" w:pos="3870"/>
        </w:tabs>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Comer, D. E., &amp; </w:t>
      </w:r>
      <w:proofErr w:type="spellStart"/>
      <w:r>
        <w:rPr>
          <w:rFonts w:ascii="Arial" w:hAnsi="Arial" w:cs="Arial"/>
          <w:color w:val="222222"/>
          <w:sz w:val="20"/>
          <w:szCs w:val="20"/>
          <w:shd w:val="clear" w:color="auto" w:fill="FFFFFF"/>
        </w:rPr>
        <w:t>Droms</w:t>
      </w:r>
      <w:proofErr w:type="spellEnd"/>
      <w:r>
        <w:rPr>
          <w:rFonts w:ascii="Arial" w:hAnsi="Arial" w:cs="Arial"/>
          <w:color w:val="222222"/>
          <w:sz w:val="20"/>
          <w:szCs w:val="20"/>
          <w:shd w:val="clear" w:color="auto" w:fill="FFFFFF"/>
        </w:rPr>
        <w:t>, R. E. (2003). </w:t>
      </w:r>
      <w:r>
        <w:rPr>
          <w:rFonts w:ascii="Arial" w:hAnsi="Arial" w:cs="Arial"/>
          <w:i/>
          <w:iCs/>
          <w:color w:val="222222"/>
          <w:sz w:val="20"/>
          <w:szCs w:val="20"/>
          <w:shd w:val="clear" w:color="auto" w:fill="FFFFFF"/>
        </w:rPr>
        <w:t>Computer networks and internets</w:t>
      </w:r>
      <w:r>
        <w:rPr>
          <w:rFonts w:ascii="Arial" w:hAnsi="Arial" w:cs="Arial"/>
          <w:color w:val="222222"/>
          <w:sz w:val="20"/>
          <w:szCs w:val="20"/>
          <w:shd w:val="clear" w:color="auto" w:fill="FFFFFF"/>
        </w:rPr>
        <w:t xml:space="preserve">. Prentice-Hall, </w:t>
      </w:r>
      <w:proofErr w:type="gramStart"/>
      <w:r>
        <w:rPr>
          <w:rFonts w:ascii="Arial" w:hAnsi="Arial" w:cs="Arial"/>
          <w:color w:val="222222"/>
          <w:sz w:val="20"/>
          <w:szCs w:val="20"/>
          <w:shd w:val="clear" w:color="auto" w:fill="FFFFFF"/>
        </w:rPr>
        <w:t>Inc..</w:t>
      </w:r>
      <w:proofErr w:type="gramEnd"/>
    </w:p>
    <w:p w14:paraId="395E5210" w14:textId="727EFDF6" w:rsidR="00A05D3A" w:rsidRDefault="00A05D3A" w:rsidP="00C825D6">
      <w:pPr>
        <w:tabs>
          <w:tab w:val="left" w:pos="3870"/>
        </w:tabs>
        <w:rPr>
          <w:rFonts w:ascii="Arial" w:hAnsi="Arial" w:cs="Arial"/>
          <w:color w:val="222222"/>
          <w:sz w:val="20"/>
          <w:szCs w:val="20"/>
          <w:shd w:val="clear" w:color="auto" w:fill="FFFFFF"/>
        </w:rPr>
      </w:pPr>
    </w:p>
    <w:p w14:paraId="0CE1B185" w14:textId="167CF2E7" w:rsidR="00A05D3A" w:rsidRDefault="00A05D3A" w:rsidP="00C825D6">
      <w:pPr>
        <w:tabs>
          <w:tab w:val="left" w:pos="3870"/>
        </w:tabs>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Calvert, K. L., </w:t>
      </w:r>
      <w:proofErr w:type="spellStart"/>
      <w:r>
        <w:rPr>
          <w:rFonts w:ascii="Arial" w:hAnsi="Arial" w:cs="Arial"/>
          <w:color w:val="222222"/>
          <w:sz w:val="20"/>
          <w:szCs w:val="20"/>
          <w:shd w:val="clear" w:color="auto" w:fill="FFFFFF"/>
        </w:rPr>
        <w:t>Doar</w:t>
      </w:r>
      <w:proofErr w:type="spellEnd"/>
      <w:r>
        <w:rPr>
          <w:rFonts w:ascii="Arial" w:hAnsi="Arial" w:cs="Arial"/>
          <w:color w:val="222222"/>
          <w:sz w:val="20"/>
          <w:szCs w:val="20"/>
          <w:shd w:val="clear" w:color="auto" w:fill="FFFFFF"/>
        </w:rPr>
        <w:t>, M. B., &amp; Zegura, E. W. (1997). Modeling internet topology. </w:t>
      </w:r>
      <w:r>
        <w:rPr>
          <w:rFonts w:ascii="Arial" w:hAnsi="Arial" w:cs="Arial"/>
          <w:i/>
          <w:iCs/>
          <w:color w:val="222222"/>
          <w:sz w:val="20"/>
          <w:szCs w:val="20"/>
          <w:shd w:val="clear" w:color="auto" w:fill="FFFFFF"/>
        </w:rPr>
        <w:t>IEEE Communications magazine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(6), 160-163.</w:t>
      </w:r>
    </w:p>
    <w:p w14:paraId="527F53F8" w14:textId="74053D32" w:rsidR="00A05D3A" w:rsidRDefault="00A05D3A" w:rsidP="00C825D6">
      <w:pPr>
        <w:tabs>
          <w:tab w:val="left" w:pos="3870"/>
        </w:tabs>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Saltzer</w:t>
      </w:r>
      <w:proofErr w:type="spellEnd"/>
      <w:r>
        <w:rPr>
          <w:rFonts w:ascii="Arial" w:hAnsi="Arial" w:cs="Arial"/>
          <w:color w:val="222222"/>
          <w:sz w:val="20"/>
          <w:szCs w:val="20"/>
          <w:shd w:val="clear" w:color="auto" w:fill="FFFFFF"/>
        </w:rPr>
        <w:t xml:space="preserve">, J. H., &amp; </w:t>
      </w:r>
      <w:proofErr w:type="spellStart"/>
      <w:r>
        <w:rPr>
          <w:rFonts w:ascii="Arial" w:hAnsi="Arial" w:cs="Arial"/>
          <w:color w:val="222222"/>
          <w:sz w:val="20"/>
          <w:szCs w:val="20"/>
          <w:shd w:val="clear" w:color="auto" w:fill="FFFFFF"/>
        </w:rPr>
        <w:t>Pogran</w:t>
      </w:r>
      <w:proofErr w:type="spellEnd"/>
      <w:r>
        <w:rPr>
          <w:rFonts w:ascii="Arial" w:hAnsi="Arial" w:cs="Arial"/>
          <w:color w:val="222222"/>
          <w:sz w:val="20"/>
          <w:szCs w:val="20"/>
          <w:shd w:val="clear" w:color="auto" w:fill="FFFFFF"/>
        </w:rPr>
        <w:t>, K. T. (1980). A star-shaped ring network with high maintainability. </w:t>
      </w:r>
      <w:r>
        <w:rPr>
          <w:rFonts w:ascii="Arial" w:hAnsi="Arial" w:cs="Arial"/>
          <w:i/>
          <w:iCs/>
          <w:color w:val="222222"/>
          <w:sz w:val="20"/>
          <w:szCs w:val="20"/>
          <w:shd w:val="clear" w:color="auto" w:fill="FFFFFF"/>
        </w:rPr>
        <w:t>Computer Networks (1976)</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(5), 239-244.</w:t>
      </w:r>
    </w:p>
    <w:p w14:paraId="0809ADD0" w14:textId="49469570" w:rsidR="00A05D3A" w:rsidRPr="00C80603" w:rsidRDefault="00A05D3A" w:rsidP="00C825D6">
      <w:pPr>
        <w:tabs>
          <w:tab w:val="left" w:pos="3870"/>
        </w:tabs>
        <w:rPr>
          <w:rFonts w:ascii="Times New Roman" w:hAnsi="Times New Roman" w:cs="Times New Roman"/>
          <w:b/>
          <w:sz w:val="24"/>
          <w:szCs w:val="24"/>
        </w:rPr>
      </w:pPr>
      <w:r>
        <w:rPr>
          <w:rFonts w:ascii="Arial" w:hAnsi="Arial" w:cs="Arial"/>
          <w:color w:val="222222"/>
          <w:sz w:val="20"/>
          <w:szCs w:val="20"/>
          <w:shd w:val="clear" w:color="auto" w:fill="FFFFFF"/>
        </w:rPr>
        <w:t>Barker, K. J., Davis, G. T., Jeffries, C. D., Rinaldi, M. A., &amp; Sudeep, K. (2005). </w:t>
      </w:r>
      <w:r>
        <w:rPr>
          <w:rFonts w:ascii="Arial" w:hAnsi="Arial" w:cs="Arial"/>
          <w:i/>
          <w:iCs/>
          <w:color w:val="222222"/>
          <w:sz w:val="20"/>
          <w:szCs w:val="20"/>
          <w:shd w:val="clear" w:color="auto" w:fill="FFFFFF"/>
        </w:rPr>
        <w:t>U.S. Patent No. 6,870,811</w:t>
      </w:r>
      <w:r>
        <w:rPr>
          <w:rFonts w:ascii="Arial" w:hAnsi="Arial" w:cs="Arial"/>
          <w:color w:val="222222"/>
          <w:sz w:val="20"/>
          <w:szCs w:val="20"/>
          <w:shd w:val="clear" w:color="auto" w:fill="FFFFFF"/>
        </w:rPr>
        <w:t>. Washington, DC: U.S. Patent and Trademark Office.</w:t>
      </w:r>
    </w:p>
    <w:sectPr w:rsidR="00A05D3A" w:rsidRPr="00C80603" w:rsidSect="00A05D3A">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96C1C"/>
    <w:multiLevelType w:val="hybridMultilevel"/>
    <w:tmpl w:val="42947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E6484A"/>
    <w:multiLevelType w:val="hybridMultilevel"/>
    <w:tmpl w:val="A31AC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FB96EC0"/>
    <w:multiLevelType w:val="hybridMultilevel"/>
    <w:tmpl w:val="44F87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3647447"/>
    <w:multiLevelType w:val="hybridMultilevel"/>
    <w:tmpl w:val="77905A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74D1D"/>
    <w:multiLevelType w:val="hybridMultilevel"/>
    <w:tmpl w:val="1A5CB1E2"/>
    <w:lvl w:ilvl="0" w:tplc="0FCA32D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7EC32EA"/>
    <w:multiLevelType w:val="hybridMultilevel"/>
    <w:tmpl w:val="1DCA27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5"/>
  </w:num>
  <w:num w:numId="2">
    <w:abstractNumId w:val="13"/>
  </w:num>
  <w:num w:numId="3">
    <w:abstractNumId w:val="11"/>
  </w:num>
  <w:num w:numId="4">
    <w:abstractNumId w:val="27"/>
  </w:num>
  <w:num w:numId="5">
    <w:abstractNumId w:val="14"/>
  </w:num>
  <w:num w:numId="6">
    <w:abstractNumId w:val="18"/>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26"/>
  </w:num>
  <w:num w:numId="21">
    <w:abstractNumId w:val="20"/>
  </w:num>
  <w:num w:numId="22">
    <w:abstractNumId w:val="12"/>
  </w:num>
  <w:num w:numId="23">
    <w:abstractNumId w:val="28"/>
  </w:num>
  <w:num w:numId="24">
    <w:abstractNumId w:val="24"/>
  </w:num>
  <w:num w:numId="25">
    <w:abstractNumId w:val="22"/>
  </w:num>
  <w:num w:numId="26">
    <w:abstractNumId w:val="10"/>
  </w:num>
  <w:num w:numId="27">
    <w:abstractNumId w:val="19"/>
  </w:num>
  <w:num w:numId="28">
    <w:abstractNumId w:val="2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AC"/>
    <w:rsid w:val="00017B36"/>
    <w:rsid w:val="000F3C19"/>
    <w:rsid w:val="00103646"/>
    <w:rsid w:val="001157AF"/>
    <w:rsid w:val="00141EB3"/>
    <w:rsid w:val="001722FE"/>
    <w:rsid w:val="001918A4"/>
    <w:rsid w:val="00194264"/>
    <w:rsid w:val="0024746C"/>
    <w:rsid w:val="00275E69"/>
    <w:rsid w:val="003178EE"/>
    <w:rsid w:val="00352D29"/>
    <w:rsid w:val="00381BCD"/>
    <w:rsid w:val="003A20D3"/>
    <w:rsid w:val="003F44F2"/>
    <w:rsid w:val="003F59F1"/>
    <w:rsid w:val="004257D4"/>
    <w:rsid w:val="004A6AA6"/>
    <w:rsid w:val="004B7505"/>
    <w:rsid w:val="004E59E3"/>
    <w:rsid w:val="00546DD4"/>
    <w:rsid w:val="0057479A"/>
    <w:rsid w:val="0058683C"/>
    <w:rsid w:val="005C23A3"/>
    <w:rsid w:val="00614FDF"/>
    <w:rsid w:val="006255BF"/>
    <w:rsid w:val="00634DAC"/>
    <w:rsid w:val="00645252"/>
    <w:rsid w:val="00646AC2"/>
    <w:rsid w:val="00655644"/>
    <w:rsid w:val="00672AA5"/>
    <w:rsid w:val="00675F7C"/>
    <w:rsid w:val="006A1BBA"/>
    <w:rsid w:val="006A7BCE"/>
    <w:rsid w:val="006C718F"/>
    <w:rsid w:val="006D3D74"/>
    <w:rsid w:val="00705C06"/>
    <w:rsid w:val="0077329B"/>
    <w:rsid w:val="00782320"/>
    <w:rsid w:val="00783D77"/>
    <w:rsid w:val="007A2D7D"/>
    <w:rsid w:val="007C35B1"/>
    <w:rsid w:val="007C49BB"/>
    <w:rsid w:val="0083569A"/>
    <w:rsid w:val="00856F3B"/>
    <w:rsid w:val="00885C9D"/>
    <w:rsid w:val="008A5D9A"/>
    <w:rsid w:val="008D5DE9"/>
    <w:rsid w:val="008D622F"/>
    <w:rsid w:val="009174BA"/>
    <w:rsid w:val="009A5D60"/>
    <w:rsid w:val="009D48AA"/>
    <w:rsid w:val="009F5945"/>
    <w:rsid w:val="00A05D3A"/>
    <w:rsid w:val="00A55D2C"/>
    <w:rsid w:val="00A64820"/>
    <w:rsid w:val="00A91FFE"/>
    <w:rsid w:val="00A9204E"/>
    <w:rsid w:val="00A9366F"/>
    <w:rsid w:val="00A944AA"/>
    <w:rsid w:val="00AC1CA0"/>
    <w:rsid w:val="00AE14DA"/>
    <w:rsid w:val="00BB7311"/>
    <w:rsid w:val="00C80603"/>
    <w:rsid w:val="00C825D6"/>
    <w:rsid w:val="00C95E44"/>
    <w:rsid w:val="00CC7085"/>
    <w:rsid w:val="00CD183B"/>
    <w:rsid w:val="00CD275F"/>
    <w:rsid w:val="00DC5229"/>
    <w:rsid w:val="00DD700F"/>
    <w:rsid w:val="00DF4EF9"/>
    <w:rsid w:val="00DF5341"/>
    <w:rsid w:val="00E63662"/>
    <w:rsid w:val="00EC09A7"/>
    <w:rsid w:val="00EE2C14"/>
    <w:rsid w:val="00F25213"/>
    <w:rsid w:val="00F47A1D"/>
    <w:rsid w:val="00FB304F"/>
    <w:rsid w:val="00FE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DDC93"/>
  <w15:chartTrackingRefBased/>
  <w15:docId w15:val="{498371C5-B130-43C3-854C-9F643ECF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BCE"/>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57479A"/>
    <w:pPr>
      <w:ind w:left="720"/>
      <w:contextualSpacing/>
    </w:pPr>
  </w:style>
  <w:style w:type="table" w:styleId="TableGrid">
    <w:name w:val="Table Grid"/>
    <w:basedOn w:val="TableNormal"/>
    <w:uiPriority w:val="39"/>
    <w:rsid w:val="00E63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base">
    <w:name w:val="a-size-base"/>
    <w:basedOn w:val="DefaultParagraphFont"/>
    <w:rsid w:val="00675F7C"/>
  </w:style>
  <w:style w:type="character" w:customStyle="1" w:styleId="a-size-medium">
    <w:name w:val="a-size-medium"/>
    <w:basedOn w:val="DefaultParagraphFont"/>
    <w:rsid w:val="000F3C19"/>
  </w:style>
  <w:style w:type="paragraph" w:styleId="TOCHeading">
    <w:name w:val="TOC Heading"/>
    <w:basedOn w:val="Heading1"/>
    <w:next w:val="Normal"/>
    <w:uiPriority w:val="39"/>
    <w:unhideWhenUsed/>
    <w:qFormat/>
    <w:rsid w:val="00A05D3A"/>
    <w:pPr>
      <w:spacing w:line="259" w:lineRule="auto"/>
      <w:outlineLvl w:val="9"/>
    </w:pPr>
    <w:rPr>
      <w:color w:val="2E74B5" w:themeColor="accent1" w:themeShade="BF"/>
    </w:rPr>
  </w:style>
  <w:style w:type="paragraph" w:styleId="TOC1">
    <w:name w:val="toc 1"/>
    <w:basedOn w:val="Normal"/>
    <w:next w:val="Normal"/>
    <w:autoRedefine/>
    <w:uiPriority w:val="39"/>
    <w:unhideWhenUsed/>
    <w:rsid w:val="00A05D3A"/>
    <w:pPr>
      <w:spacing w:after="100"/>
    </w:pPr>
  </w:style>
  <w:style w:type="paragraph" w:styleId="NoSpacing">
    <w:name w:val="No Spacing"/>
    <w:link w:val="NoSpacingChar"/>
    <w:uiPriority w:val="1"/>
    <w:qFormat/>
    <w:rsid w:val="00A05D3A"/>
    <w:rPr>
      <w:rFonts w:eastAsiaTheme="minorEastAsia"/>
    </w:rPr>
  </w:style>
  <w:style w:type="character" w:customStyle="1" w:styleId="NoSpacingChar">
    <w:name w:val="No Spacing Char"/>
    <w:basedOn w:val="DefaultParagraphFont"/>
    <w:link w:val="NoSpacing"/>
    <w:uiPriority w:val="1"/>
    <w:rsid w:val="00A05D3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944632">
      <w:bodyDiv w:val="1"/>
      <w:marLeft w:val="0"/>
      <w:marRight w:val="0"/>
      <w:marTop w:val="0"/>
      <w:marBottom w:val="0"/>
      <w:divBdr>
        <w:top w:val="none" w:sz="0" w:space="0" w:color="auto"/>
        <w:left w:val="none" w:sz="0" w:space="0" w:color="auto"/>
        <w:bottom w:val="none" w:sz="0" w:space="0" w:color="auto"/>
        <w:right w:val="none" w:sz="0" w:space="0" w:color="auto"/>
      </w:divBdr>
    </w:div>
    <w:div w:id="395517672">
      <w:bodyDiv w:val="1"/>
      <w:marLeft w:val="0"/>
      <w:marRight w:val="0"/>
      <w:marTop w:val="0"/>
      <w:marBottom w:val="0"/>
      <w:divBdr>
        <w:top w:val="none" w:sz="0" w:space="0" w:color="auto"/>
        <w:left w:val="none" w:sz="0" w:space="0" w:color="auto"/>
        <w:bottom w:val="none" w:sz="0" w:space="0" w:color="auto"/>
        <w:right w:val="none" w:sz="0" w:space="0" w:color="auto"/>
      </w:divBdr>
    </w:div>
    <w:div w:id="488521160">
      <w:bodyDiv w:val="1"/>
      <w:marLeft w:val="0"/>
      <w:marRight w:val="0"/>
      <w:marTop w:val="0"/>
      <w:marBottom w:val="0"/>
      <w:divBdr>
        <w:top w:val="none" w:sz="0" w:space="0" w:color="auto"/>
        <w:left w:val="none" w:sz="0" w:space="0" w:color="auto"/>
        <w:bottom w:val="none" w:sz="0" w:space="0" w:color="auto"/>
        <w:right w:val="none" w:sz="0" w:space="0" w:color="auto"/>
      </w:divBdr>
    </w:div>
    <w:div w:id="553734727">
      <w:bodyDiv w:val="1"/>
      <w:marLeft w:val="0"/>
      <w:marRight w:val="0"/>
      <w:marTop w:val="0"/>
      <w:marBottom w:val="0"/>
      <w:divBdr>
        <w:top w:val="none" w:sz="0" w:space="0" w:color="auto"/>
        <w:left w:val="none" w:sz="0" w:space="0" w:color="auto"/>
        <w:bottom w:val="none" w:sz="0" w:space="0" w:color="auto"/>
        <w:right w:val="none" w:sz="0" w:space="0" w:color="auto"/>
      </w:divBdr>
    </w:div>
    <w:div w:id="557088222">
      <w:bodyDiv w:val="1"/>
      <w:marLeft w:val="0"/>
      <w:marRight w:val="0"/>
      <w:marTop w:val="0"/>
      <w:marBottom w:val="0"/>
      <w:divBdr>
        <w:top w:val="none" w:sz="0" w:space="0" w:color="auto"/>
        <w:left w:val="none" w:sz="0" w:space="0" w:color="auto"/>
        <w:bottom w:val="none" w:sz="0" w:space="0" w:color="auto"/>
        <w:right w:val="none" w:sz="0" w:space="0" w:color="auto"/>
      </w:divBdr>
    </w:div>
    <w:div w:id="594172564">
      <w:bodyDiv w:val="1"/>
      <w:marLeft w:val="0"/>
      <w:marRight w:val="0"/>
      <w:marTop w:val="0"/>
      <w:marBottom w:val="0"/>
      <w:divBdr>
        <w:top w:val="none" w:sz="0" w:space="0" w:color="auto"/>
        <w:left w:val="none" w:sz="0" w:space="0" w:color="auto"/>
        <w:bottom w:val="none" w:sz="0" w:space="0" w:color="auto"/>
        <w:right w:val="none" w:sz="0" w:space="0" w:color="auto"/>
      </w:divBdr>
      <w:divsChild>
        <w:div w:id="604188746">
          <w:marLeft w:val="0"/>
          <w:marRight w:val="0"/>
          <w:marTop w:val="0"/>
          <w:marBottom w:val="0"/>
          <w:divBdr>
            <w:top w:val="none" w:sz="0" w:space="0" w:color="auto"/>
            <w:left w:val="none" w:sz="0" w:space="0" w:color="auto"/>
            <w:bottom w:val="none" w:sz="0" w:space="0" w:color="auto"/>
            <w:right w:val="none" w:sz="0" w:space="0" w:color="auto"/>
          </w:divBdr>
        </w:div>
      </w:divsChild>
    </w:div>
    <w:div w:id="880440699">
      <w:bodyDiv w:val="1"/>
      <w:marLeft w:val="0"/>
      <w:marRight w:val="0"/>
      <w:marTop w:val="0"/>
      <w:marBottom w:val="0"/>
      <w:divBdr>
        <w:top w:val="none" w:sz="0" w:space="0" w:color="auto"/>
        <w:left w:val="none" w:sz="0" w:space="0" w:color="auto"/>
        <w:bottom w:val="none" w:sz="0" w:space="0" w:color="auto"/>
        <w:right w:val="none" w:sz="0" w:space="0" w:color="auto"/>
      </w:divBdr>
    </w:div>
    <w:div w:id="935362309">
      <w:bodyDiv w:val="1"/>
      <w:marLeft w:val="0"/>
      <w:marRight w:val="0"/>
      <w:marTop w:val="0"/>
      <w:marBottom w:val="0"/>
      <w:divBdr>
        <w:top w:val="none" w:sz="0" w:space="0" w:color="auto"/>
        <w:left w:val="none" w:sz="0" w:space="0" w:color="auto"/>
        <w:bottom w:val="none" w:sz="0" w:space="0" w:color="auto"/>
        <w:right w:val="none" w:sz="0" w:space="0" w:color="auto"/>
      </w:divBdr>
    </w:div>
    <w:div w:id="1007487261">
      <w:bodyDiv w:val="1"/>
      <w:marLeft w:val="0"/>
      <w:marRight w:val="0"/>
      <w:marTop w:val="0"/>
      <w:marBottom w:val="0"/>
      <w:divBdr>
        <w:top w:val="none" w:sz="0" w:space="0" w:color="auto"/>
        <w:left w:val="none" w:sz="0" w:space="0" w:color="auto"/>
        <w:bottom w:val="none" w:sz="0" w:space="0" w:color="auto"/>
        <w:right w:val="none" w:sz="0" w:space="0" w:color="auto"/>
      </w:divBdr>
    </w:div>
    <w:div w:id="1019745752">
      <w:bodyDiv w:val="1"/>
      <w:marLeft w:val="0"/>
      <w:marRight w:val="0"/>
      <w:marTop w:val="0"/>
      <w:marBottom w:val="0"/>
      <w:divBdr>
        <w:top w:val="none" w:sz="0" w:space="0" w:color="auto"/>
        <w:left w:val="none" w:sz="0" w:space="0" w:color="auto"/>
        <w:bottom w:val="none" w:sz="0" w:space="0" w:color="auto"/>
        <w:right w:val="none" w:sz="0" w:space="0" w:color="auto"/>
      </w:divBdr>
      <w:divsChild>
        <w:div w:id="1442339694">
          <w:marLeft w:val="0"/>
          <w:marRight w:val="0"/>
          <w:marTop w:val="0"/>
          <w:marBottom w:val="0"/>
          <w:divBdr>
            <w:top w:val="none" w:sz="0" w:space="0" w:color="auto"/>
            <w:left w:val="none" w:sz="0" w:space="0" w:color="auto"/>
            <w:bottom w:val="none" w:sz="0" w:space="0" w:color="auto"/>
            <w:right w:val="none" w:sz="0" w:space="0" w:color="auto"/>
          </w:divBdr>
        </w:div>
      </w:divsChild>
    </w:div>
    <w:div w:id="1162619921">
      <w:bodyDiv w:val="1"/>
      <w:marLeft w:val="0"/>
      <w:marRight w:val="0"/>
      <w:marTop w:val="0"/>
      <w:marBottom w:val="0"/>
      <w:divBdr>
        <w:top w:val="none" w:sz="0" w:space="0" w:color="auto"/>
        <w:left w:val="none" w:sz="0" w:space="0" w:color="auto"/>
        <w:bottom w:val="none" w:sz="0" w:space="0" w:color="auto"/>
        <w:right w:val="none" w:sz="0" w:space="0" w:color="auto"/>
      </w:divBdr>
    </w:div>
    <w:div w:id="1213615098">
      <w:bodyDiv w:val="1"/>
      <w:marLeft w:val="0"/>
      <w:marRight w:val="0"/>
      <w:marTop w:val="0"/>
      <w:marBottom w:val="0"/>
      <w:divBdr>
        <w:top w:val="none" w:sz="0" w:space="0" w:color="auto"/>
        <w:left w:val="none" w:sz="0" w:space="0" w:color="auto"/>
        <w:bottom w:val="none" w:sz="0" w:space="0" w:color="auto"/>
        <w:right w:val="none" w:sz="0" w:space="0" w:color="auto"/>
      </w:divBdr>
    </w:div>
    <w:div w:id="1546719367">
      <w:bodyDiv w:val="1"/>
      <w:marLeft w:val="0"/>
      <w:marRight w:val="0"/>
      <w:marTop w:val="0"/>
      <w:marBottom w:val="0"/>
      <w:divBdr>
        <w:top w:val="none" w:sz="0" w:space="0" w:color="auto"/>
        <w:left w:val="none" w:sz="0" w:space="0" w:color="auto"/>
        <w:bottom w:val="none" w:sz="0" w:space="0" w:color="auto"/>
        <w:right w:val="none" w:sz="0" w:space="0" w:color="auto"/>
      </w:divBdr>
      <w:divsChild>
        <w:div w:id="1091924981">
          <w:marLeft w:val="0"/>
          <w:marRight w:val="0"/>
          <w:marTop w:val="0"/>
          <w:marBottom w:val="0"/>
          <w:divBdr>
            <w:top w:val="none" w:sz="0" w:space="0" w:color="auto"/>
            <w:left w:val="none" w:sz="0" w:space="0" w:color="auto"/>
            <w:bottom w:val="none" w:sz="0" w:space="0" w:color="auto"/>
            <w:right w:val="none" w:sz="0" w:space="0" w:color="auto"/>
          </w:divBdr>
          <w:divsChild>
            <w:div w:id="9983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8697">
      <w:bodyDiv w:val="1"/>
      <w:marLeft w:val="0"/>
      <w:marRight w:val="0"/>
      <w:marTop w:val="0"/>
      <w:marBottom w:val="0"/>
      <w:divBdr>
        <w:top w:val="none" w:sz="0" w:space="0" w:color="auto"/>
        <w:left w:val="none" w:sz="0" w:space="0" w:color="auto"/>
        <w:bottom w:val="none" w:sz="0" w:space="0" w:color="auto"/>
        <w:right w:val="none" w:sz="0" w:space="0" w:color="auto"/>
      </w:divBdr>
    </w:div>
    <w:div w:id="1873879027">
      <w:bodyDiv w:val="1"/>
      <w:marLeft w:val="0"/>
      <w:marRight w:val="0"/>
      <w:marTop w:val="0"/>
      <w:marBottom w:val="0"/>
      <w:divBdr>
        <w:top w:val="none" w:sz="0" w:space="0" w:color="auto"/>
        <w:left w:val="none" w:sz="0" w:space="0" w:color="auto"/>
        <w:bottom w:val="none" w:sz="0" w:space="0" w:color="auto"/>
        <w:right w:val="none" w:sz="0" w:space="0" w:color="auto"/>
      </w:divBdr>
    </w:div>
    <w:div w:id="1952005736">
      <w:bodyDiv w:val="1"/>
      <w:marLeft w:val="0"/>
      <w:marRight w:val="0"/>
      <w:marTop w:val="0"/>
      <w:marBottom w:val="0"/>
      <w:divBdr>
        <w:top w:val="none" w:sz="0" w:space="0" w:color="auto"/>
        <w:left w:val="none" w:sz="0" w:space="0" w:color="auto"/>
        <w:bottom w:val="none" w:sz="0" w:space="0" w:color="auto"/>
        <w:right w:val="none" w:sz="0" w:space="0" w:color="auto"/>
      </w:divBdr>
      <w:divsChild>
        <w:div w:id="60569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ad%20Hiba\AppData\Roaming\Microsoft\Templates\Single%20spaced%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EAE6FF2DD04311A9D145D795849E62"/>
        <w:category>
          <w:name w:val="General"/>
          <w:gallery w:val="placeholder"/>
        </w:category>
        <w:types>
          <w:type w:val="bbPlcHdr"/>
        </w:types>
        <w:behaviors>
          <w:behavior w:val="content"/>
        </w:behaviors>
        <w:guid w:val="{AC3381E1-F88F-49C9-B8B6-C33291227FDA}"/>
      </w:docPartPr>
      <w:docPartBody>
        <w:p w:rsidR="00000000" w:rsidRDefault="007F7435" w:rsidP="007F7435">
          <w:pPr>
            <w:pStyle w:val="0AEAE6FF2DD04311A9D145D795849E62"/>
          </w:pPr>
          <w:r>
            <w:rPr>
              <w:rFonts w:asciiTheme="majorHAnsi" w:eastAsiaTheme="majorEastAsia" w:hAnsiTheme="majorHAnsi" w:cstheme="majorBidi"/>
              <w:caps/>
              <w:color w:val="4472C4" w:themeColor="accent1"/>
              <w:sz w:val="80"/>
              <w:szCs w:val="80"/>
            </w:rPr>
            <w:t>[Document title]</w:t>
          </w:r>
        </w:p>
      </w:docPartBody>
    </w:docPart>
    <w:docPart>
      <w:docPartPr>
        <w:name w:val="AE1FDF9E75A44218BE3E421280051D30"/>
        <w:category>
          <w:name w:val="General"/>
          <w:gallery w:val="placeholder"/>
        </w:category>
        <w:types>
          <w:type w:val="bbPlcHdr"/>
        </w:types>
        <w:behaviors>
          <w:behavior w:val="content"/>
        </w:behaviors>
        <w:guid w:val="{E99D05F4-0EDD-4976-A7ED-9D307522E5E8}"/>
      </w:docPartPr>
      <w:docPartBody>
        <w:p w:rsidR="00000000" w:rsidRDefault="007F7435" w:rsidP="007F7435">
          <w:pPr>
            <w:pStyle w:val="AE1FDF9E75A44218BE3E421280051D3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35"/>
    <w:rsid w:val="007F7435"/>
    <w:rsid w:val="00CC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AE6FF2DD04311A9D145D795849E62">
    <w:name w:val="0AEAE6FF2DD04311A9D145D795849E62"/>
    <w:rsid w:val="007F7435"/>
  </w:style>
  <w:style w:type="paragraph" w:customStyle="1" w:styleId="AE1FDF9E75A44218BE3E421280051D30">
    <w:name w:val="AE1FDF9E75A44218BE3E421280051D30"/>
    <w:rsid w:val="007F74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C3527646-AEC5-4AB9-AC6D-6AFB465F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1897</TotalTime>
  <Pages>11</Pages>
  <Words>2170</Words>
  <Characters>12374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Solutions</dc:title>
  <dc:subject>Small Company network design</dc:subject>
  <dc:creator>Saad Hiba</dc:creator>
  <cp:keywords/>
  <dc:description/>
  <cp:lastModifiedBy>Hiba Saad</cp:lastModifiedBy>
  <cp:revision>27</cp:revision>
  <dcterms:created xsi:type="dcterms:W3CDTF">2019-04-17T05:08:00Z</dcterms:created>
  <dcterms:modified xsi:type="dcterms:W3CDTF">2019-04-22T04:51:00Z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